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Pr="00492003"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F2582B" w:rsidRDefault="001367AD"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3178"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B010B2">
        <w:rPr>
          <w:rFonts w:ascii="Arial" w:hAnsi="Arial" w:cs="Arial"/>
        </w:rPr>
        <w:t xml:space="preserve">01 </w:t>
      </w:r>
      <w:r w:rsidR="00B010B2">
        <w:rPr>
          <w:rFonts w:ascii="Arial" w:hAnsi="Arial" w:cs="Arial"/>
          <w:lang w:val="es-MX"/>
        </w:rPr>
        <w:t>Técnico Paramédico subdirección de Atención Ambulatoria y programas especiales.</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B010B2">
        <w:rPr>
          <w:rFonts w:ascii="Arial" w:hAnsi="Arial" w:cs="Arial"/>
        </w:rPr>
        <w:t xml:space="preserve"> 23</w:t>
      </w:r>
      <w:r w:rsidR="00610D81" w:rsidRPr="00D45A6C">
        <w:rPr>
          <w:rFonts w:ascii="Arial" w:hAnsi="Arial" w:cs="Arial"/>
        </w:rPr>
        <w:t>º</w:t>
      </w:r>
      <w:r w:rsidR="00F4355E" w:rsidRPr="00D45A6C">
        <w:rPr>
          <w:rFonts w:ascii="Arial" w:hAnsi="Arial" w:cs="Arial"/>
        </w:rPr>
        <w:t>EUR.</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Remuneración</w:t>
      </w:r>
      <w:r w:rsidRPr="00D45A6C">
        <w:rPr>
          <w:rFonts w:ascii="Arial" w:hAnsi="Arial" w:cs="Arial"/>
        </w:rPr>
        <w:tab/>
        <w:t xml:space="preserve">: </w:t>
      </w:r>
      <w:r w:rsidR="0008309F" w:rsidRPr="00D45A6C">
        <w:rPr>
          <w:rFonts w:ascii="Arial" w:hAnsi="Arial" w:cs="Arial"/>
        </w:rPr>
        <w:t>$</w:t>
      </w:r>
      <w:r w:rsidR="00B010B2">
        <w:rPr>
          <w:rFonts w:ascii="Arial" w:hAnsi="Arial" w:cs="Arial"/>
        </w:rPr>
        <w:t>432.174</w:t>
      </w:r>
      <w:r w:rsidR="00737600">
        <w:rPr>
          <w:rFonts w:ascii="Arial" w:hAnsi="Arial" w:cs="Arial"/>
        </w:rPr>
        <w:t xml:space="preserve"> </w:t>
      </w:r>
      <w:r w:rsidR="00F412C5" w:rsidRPr="00D45A6C">
        <w:rPr>
          <w:rFonts w:ascii="Arial" w:hAnsi="Arial" w:cs="Arial"/>
        </w:rPr>
        <w:t>(Renta bruta aproximada)</w:t>
      </w:r>
      <w:r w:rsidR="00F4355E" w:rsidRPr="00D45A6C">
        <w:rPr>
          <w:rFonts w:ascii="Arial" w:hAnsi="Arial" w:cs="Arial"/>
        </w:rPr>
        <w:t>.</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AC30A9" w:rsidRPr="0039337C" w:rsidRDefault="00AC30A9" w:rsidP="00AC30A9">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Tipo de Reclutamiento: Interno (sólo podrán participar de este llamado funcionarios del Hospital Dr. Juan Noé Crevani, incluidos los honorarios).</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A63CB7" w:rsidRPr="00413495" w:rsidTr="00F4355E">
        <w:trPr>
          <w:jc w:val="center"/>
        </w:trPr>
        <w:tc>
          <w:tcPr>
            <w:tcW w:w="2808" w:type="dxa"/>
          </w:tcPr>
          <w:p w:rsidR="00A63CB7" w:rsidRPr="00413495" w:rsidRDefault="00A63CB7" w:rsidP="00A63CB7">
            <w:pPr>
              <w:rPr>
                <w:rFonts w:ascii="Arial" w:hAnsi="Arial" w:cs="Arial"/>
                <w:b/>
                <w:i/>
                <w:lang w:val="es-MX"/>
              </w:rPr>
            </w:pPr>
            <w:r w:rsidRPr="00413495">
              <w:rPr>
                <w:rFonts w:ascii="Arial" w:hAnsi="Arial" w:cs="Arial"/>
                <w:b/>
                <w:lang w:val="es-MX"/>
              </w:rPr>
              <w:t xml:space="preserve">Nombre del Cargo </w:t>
            </w:r>
          </w:p>
        </w:tc>
        <w:tc>
          <w:tcPr>
            <w:tcW w:w="6120" w:type="dxa"/>
          </w:tcPr>
          <w:p w:rsidR="00A63CB7" w:rsidRPr="0017175F" w:rsidRDefault="00A63CB7" w:rsidP="00A63CB7">
            <w:pPr>
              <w:rPr>
                <w:rFonts w:ascii="Arial" w:hAnsi="Arial" w:cs="Arial"/>
                <w:lang w:val="es-MX"/>
              </w:rPr>
            </w:pPr>
            <w:r>
              <w:rPr>
                <w:rFonts w:ascii="Arial" w:hAnsi="Arial" w:cs="Arial"/>
                <w:lang w:val="es-MX"/>
              </w:rPr>
              <w:t xml:space="preserve">Técnico Paramédico subdirección de Atención Ambulatoria y programas especiales. </w:t>
            </w:r>
          </w:p>
        </w:tc>
      </w:tr>
      <w:tr w:rsidR="00A63CB7" w:rsidRPr="00413495" w:rsidTr="00F4355E">
        <w:trPr>
          <w:jc w:val="center"/>
        </w:trPr>
        <w:tc>
          <w:tcPr>
            <w:tcW w:w="2808" w:type="dxa"/>
          </w:tcPr>
          <w:p w:rsidR="00A63CB7" w:rsidRPr="00413495" w:rsidRDefault="00A63CB7" w:rsidP="00A63CB7">
            <w:pPr>
              <w:rPr>
                <w:rFonts w:ascii="Arial" w:hAnsi="Arial" w:cs="Arial"/>
                <w:i/>
                <w:lang w:val="es-MX"/>
              </w:rPr>
            </w:pPr>
            <w:r w:rsidRPr="00413495">
              <w:rPr>
                <w:rFonts w:ascii="Arial" w:hAnsi="Arial" w:cs="Arial"/>
                <w:b/>
                <w:lang w:val="es-MX"/>
              </w:rPr>
              <w:t xml:space="preserve">Estamento </w:t>
            </w:r>
          </w:p>
        </w:tc>
        <w:tc>
          <w:tcPr>
            <w:tcW w:w="6120" w:type="dxa"/>
          </w:tcPr>
          <w:p w:rsidR="00A63CB7" w:rsidRPr="0017175F" w:rsidRDefault="00A63CB7" w:rsidP="00A63CB7">
            <w:pPr>
              <w:rPr>
                <w:rFonts w:ascii="Arial" w:hAnsi="Arial" w:cs="Arial"/>
                <w:lang w:val="es-MX"/>
              </w:rPr>
            </w:pPr>
            <w:r>
              <w:rPr>
                <w:rFonts w:ascii="Arial" w:hAnsi="Arial" w:cs="Arial"/>
                <w:lang w:val="es-MX"/>
              </w:rPr>
              <w:t>Técnico</w:t>
            </w:r>
          </w:p>
        </w:tc>
      </w:tr>
      <w:tr w:rsidR="00A63CB7" w:rsidRPr="00413495" w:rsidTr="00F4355E">
        <w:trPr>
          <w:jc w:val="center"/>
        </w:trPr>
        <w:tc>
          <w:tcPr>
            <w:tcW w:w="2808" w:type="dxa"/>
          </w:tcPr>
          <w:p w:rsidR="00A63CB7" w:rsidRPr="00413495" w:rsidRDefault="00A63CB7" w:rsidP="00A63CB7">
            <w:pPr>
              <w:rPr>
                <w:rFonts w:ascii="Arial" w:hAnsi="Arial" w:cs="Arial"/>
                <w:b/>
                <w:lang w:val="es-MX"/>
              </w:rPr>
            </w:pPr>
            <w:r w:rsidRPr="00413495">
              <w:rPr>
                <w:rFonts w:ascii="Arial" w:hAnsi="Arial" w:cs="Arial"/>
                <w:b/>
                <w:lang w:val="es-MX"/>
              </w:rPr>
              <w:t>Grado Funcionario</w:t>
            </w:r>
          </w:p>
        </w:tc>
        <w:tc>
          <w:tcPr>
            <w:tcW w:w="6120" w:type="dxa"/>
          </w:tcPr>
          <w:p w:rsidR="00A63CB7" w:rsidRPr="0017175F" w:rsidRDefault="00A63CB7" w:rsidP="00A63CB7">
            <w:pPr>
              <w:rPr>
                <w:rFonts w:ascii="Arial" w:hAnsi="Arial" w:cs="Arial"/>
                <w:lang w:val="es-MX"/>
              </w:rPr>
            </w:pPr>
            <w:r>
              <w:rPr>
                <w:rFonts w:ascii="Arial" w:hAnsi="Arial" w:cs="Arial"/>
                <w:lang w:val="es-MX"/>
              </w:rPr>
              <w:t>23°</w:t>
            </w:r>
          </w:p>
        </w:tc>
      </w:tr>
      <w:tr w:rsidR="00A63CB7" w:rsidRPr="00413495" w:rsidTr="00F4355E">
        <w:trPr>
          <w:jc w:val="center"/>
        </w:trPr>
        <w:tc>
          <w:tcPr>
            <w:tcW w:w="2808" w:type="dxa"/>
          </w:tcPr>
          <w:p w:rsidR="00A63CB7" w:rsidRPr="00413495" w:rsidRDefault="00A63CB7" w:rsidP="00A63CB7">
            <w:pPr>
              <w:rPr>
                <w:rFonts w:ascii="Arial" w:hAnsi="Arial" w:cs="Arial"/>
                <w:i/>
                <w:lang w:val="es-MX"/>
              </w:rPr>
            </w:pPr>
            <w:r w:rsidRPr="00413495">
              <w:rPr>
                <w:rFonts w:ascii="Arial" w:hAnsi="Arial" w:cs="Arial"/>
                <w:b/>
                <w:lang w:val="es-MX"/>
              </w:rPr>
              <w:t>Unidad y lugar de desempeño</w:t>
            </w:r>
          </w:p>
        </w:tc>
        <w:tc>
          <w:tcPr>
            <w:tcW w:w="6120" w:type="dxa"/>
          </w:tcPr>
          <w:p w:rsidR="00A63CB7" w:rsidRPr="0017175F" w:rsidRDefault="00EC262F" w:rsidP="003751C5">
            <w:pPr>
              <w:rPr>
                <w:rFonts w:ascii="Arial" w:hAnsi="Arial" w:cs="Arial"/>
                <w:lang w:val="es-MX"/>
              </w:rPr>
            </w:pPr>
            <w:r>
              <w:rPr>
                <w:rFonts w:ascii="Arial" w:hAnsi="Arial" w:cs="Arial"/>
                <w:lang w:val="es-MX"/>
              </w:rPr>
              <w:t>SCR Especialidad de la Mujer.</w:t>
            </w:r>
          </w:p>
        </w:tc>
      </w:tr>
      <w:tr w:rsidR="00A63CB7" w:rsidRPr="00413495" w:rsidTr="00F4355E">
        <w:trPr>
          <w:jc w:val="center"/>
        </w:trPr>
        <w:tc>
          <w:tcPr>
            <w:tcW w:w="2808" w:type="dxa"/>
          </w:tcPr>
          <w:p w:rsidR="00A63CB7" w:rsidRPr="00413495" w:rsidRDefault="00A63CB7" w:rsidP="00A63CB7">
            <w:pPr>
              <w:rPr>
                <w:rFonts w:ascii="Arial" w:hAnsi="Arial" w:cs="Arial"/>
                <w:b/>
                <w:lang w:val="es-MX"/>
              </w:rPr>
            </w:pPr>
            <w:r w:rsidRPr="00413495">
              <w:rPr>
                <w:rFonts w:ascii="Arial" w:hAnsi="Arial" w:cs="Arial"/>
                <w:b/>
                <w:lang w:val="es-MX"/>
              </w:rPr>
              <w:t>Jefatura directa</w:t>
            </w:r>
          </w:p>
        </w:tc>
        <w:tc>
          <w:tcPr>
            <w:tcW w:w="6120" w:type="dxa"/>
          </w:tcPr>
          <w:p w:rsidR="00A63CB7" w:rsidRPr="0017175F" w:rsidRDefault="00A63CB7" w:rsidP="00A63CB7">
            <w:pPr>
              <w:rPr>
                <w:rFonts w:ascii="Arial" w:hAnsi="Arial" w:cs="Arial"/>
                <w:lang w:val="es-MX"/>
              </w:rPr>
            </w:pPr>
            <w:r>
              <w:rPr>
                <w:rFonts w:ascii="Arial" w:hAnsi="Arial" w:cs="Arial"/>
                <w:lang w:val="es-MX"/>
              </w:rPr>
              <w:t>Enfermero(a) Encargado Sub Dirección Atención Ambulatoria y Programas Especiales</w:t>
            </w:r>
            <w:r w:rsidR="00160853">
              <w:rPr>
                <w:rFonts w:ascii="Arial" w:hAnsi="Arial" w:cs="Arial"/>
                <w:lang w:val="es-MX"/>
              </w:rPr>
              <w:t>.</w:t>
            </w:r>
          </w:p>
        </w:tc>
      </w:tr>
      <w:tr w:rsidR="00A63CB7"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A63CB7" w:rsidRPr="00413495" w:rsidRDefault="00160853" w:rsidP="00A63CB7">
            <w:pPr>
              <w:rPr>
                <w:rFonts w:ascii="Arial" w:hAnsi="Arial" w:cs="Arial"/>
                <w:b/>
                <w:lang w:val="es-MX"/>
              </w:rPr>
            </w:pPr>
            <w:r>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A63CB7" w:rsidRPr="0017175F" w:rsidRDefault="00160853" w:rsidP="00A63CB7">
            <w:pPr>
              <w:rPr>
                <w:rFonts w:ascii="Arial" w:hAnsi="Arial" w:cs="Arial"/>
                <w:lang w:val="es-MX"/>
              </w:rPr>
            </w:pPr>
            <w:r>
              <w:rPr>
                <w:rFonts w:ascii="Arial" w:hAnsi="Arial" w:cs="Arial"/>
                <w:lang w:val="es-MX"/>
              </w:rPr>
              <w:t xml:space="preserve">Sub Directora de Enfermería. </w:t>
            </w:r>
          </w:p>
        </w:tc>
      </w:tr>
      <w:tr w:rsidR="00CB5323"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CB5323" w:rsidRPr="00413495" w:rsidRDefault="00CB5323" w:rsidP="00CB5323">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CB5323" w:rsidRPr="00413495" w:rsidRDefault="00CB5323" w:rsidP="00CB5323">
            <w:pPr>
              <w:rPr>
                <w:rFonts w:ascii="Arial" w:hAnsi="Arial" w:cs="Arial"/>
                <w:lang w:val="es-MX"/>
              </w:rPr>
            </w:pPr>
            <w:r w:rsidRPr="00413495">
              <w:rPr>
                <w:rFonts w:ascii="Arial" w:hAnsi="Arial" w:cs="Arial"/>
                <w:lang w:val="es-MX"/>
              </w:rPr>
              <w:t>N/A</w:t>
            </w:r>
          </w:p>
        </w:tc>
      </w:tr>
      <w:tr w:rsidR="00CB5323" w:rsidRPr="00413495" w:rsidTr="00CB5323">
        <w:trPr>
          <w:trHeight w:val="1120"/>
          <w:jc w:val="center"/>
        </w:trPr>
        <w:tc>
          <w:tcPr>
            <w:tcW w:w="2808" w:type="dxa"/>
            <w:tcBorders>
              <w:top w:val="single" w:sz="4" w:space="0" w:color="auto"/>
              <w:left w:val="single" w:sz="4" w:space="0" w:color="auto"/>
              <w:bottom w:val="single" w:sz="4" w:space="0" w:color="auto"/>
              <w:right w:val="single" w:sz="4" w:space="0" w:color="auto"/>
            </w:tcBorders>
          </w:tcPr>
          <w:p w:rsidR="00CB5323" w:rsidRPr="00413495" w:rsidRDefault="00CB5323" w:rsidP="00CB5323">
            <w:pPr>
              <w:rPr>
                <w:rFonts w:ascii="Arial" w:hAnsi="Arial" w:cs="Arial"/>
                <w:b/>
                <w:lang w:val="es-MX"/>
              </w:rPr>
            </w:pPr>
            <w:r>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CB5323" w:rsidRPr="00413495" w:rsidRDefault="003751C5" w:rsidP="00CB5323">
            <w:pPr>
              <w:rPr>
                <w:rFonts w:ascii="Arial" w:hAnsi="Arial" w:cs="Arial"/>
                <w:lang w:val="es-MX"/>
              </w:rPr>
            </w:pPr>
            <w:r w:rsidRPr="00FC58F8">
              <w:rPr>
                <w:rFonts w:ascii="Arial" w:hAnsi="Arial" w:cs="Arial"/>
                <w:lang w:val="es-MX"/>
              </w:rPr>
              <w:t xml:space="preserve">Jornada diurna de 08:00 a 16:48 </w:t>
            </w:r>
            <w:proofErr w:type="spellStart"/>
            <w:r w:rsidRPr="00FC58F8">
              <w:rPr>
                <w:rFonts w:ascii="Arial" w:hAnsi="Arial" w:cs="Arial"/>
                <w:lang w:val="es-MX"/>
              </w:rPr>
              <w:t>hrs</w:t>
            </w:r>
            <w:proofErr w:type="spellEnd"/>
            <w:r w:rsidRPr="00FC58F8">
              <w:rPr>
                <w:rFonts w:ascii="Arial" w:hAnsi="Arial" w:cs="Arial"/>
                <w:lang w:val="es-MX"/>
              </w:rPr>
              <w:t>. con disponibilidad para realizar horas extras en extensión horaria, sábados, domingos y festivos; según necesidad.</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EC262F" w:rsidP="00350A54">
            <w:pPr>
              <w:autoSpaceDE w:val="0"/>
              <w:autoSpaceDN w:val="0"/>
              <w:adjustRightInd w:val="0"/>
              <w:jc w:val="both"/>
              <w:rPr>
                <w:rFonts w:ascii="Arial" w:hAnsi="Arial" w:cs="Arial"/>
              </w:rPr>
            </w:pPr>
            <w:r>
              <w:rPr>
                <w:rFonts w:ascii="Arial" w:hAnsi="Arial" w:cs="Arial"/>
                <w:lang w:val="es-MX"/>
              </w:rPr>
              <w:t>Técnico paramédico capaz de entregar una atención directa e integral a las pacientes del SCR Especialidad de la Mujer.</w:t>
            </w:r>
          </w:p>
        </w:tc>
      </w:tr>
    </w:tbl>
    <w:p w:rsidR="002714D4" w:rsidRDefault="002714D4" w:rsidP="00F4355E">
      <w:pPr>
        <w:rPr>
          <w:rFonts w:ascii="Arial" w:hAnsi="Arial" w:cs="Arial"/>
          <w:b/>
        </w:rPr>
      </w:pPr>
    </w:p>
    <w:p w:rsidR="00EC262F" w:rsidRDefault="00EC262F" w:rsidP="00F4355E">
      <w:pPr>
        <w:rPr>
          <w:rFonts w:ascii="Arial" w:hAnsi="Arial" w:cs="Arial"/>
          <w:b/>
        </w:rPr>
      </w:pPr>
    </w:p>
    <w:p w:rsidR="00EC262F" w:rsidRPr="0009772B" w:rsidRDefault="00EC262F"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lastRenderedPageBreak/>
        <w:t>3.- FUNCIONES PRINCIPALES</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7"/>
        <w:gridCol w:w="1698"/>
        <w:gridCol w:w="1891"/>
        <w:gridCol w:w="2325"/>
      </w:tblGrid>
      <w:tr w:rsidR="00EC262F" w:rsidRPr="00F908BD" w:rsidTr="005771A5">
        <w:trPr>
          <w:jc w:val="center"/>
        </w:trPr>
        <w:tc>
          <w:tcPr>
            <w:tcW w:w="4067" w:type="dxa"/>
          </w:tcPr>
          <w:p w:rsidR="00EC262F" w:rsidRPr="00F908BD" w:rsidRDefault="00EC262F" w:rsidP="005771A5">
            <w:pPr>
              <w:jc w:val="center"/>
              <w:rPr>
                <w:rFonts w:ascii="Arial" w:hAnsi="Arial" w:cs="Arial"/>
                <w:b/>
                <w:bCs/>
                <w:lang w:val="es-MX"/>
              </w:rPr>
            </w:pPr>
            <w:r w:rsidRPr="00F908BD">
              <w:rPr>
                <w:rFonts w:ascii="Arial" w:hAnsi="Arial" w:cs="Arial"/>
                <w:b/>
                <w:bCs/>
                <w:lang w:val="es-MX"/>
              </w:rPr>
              <w:t>Funciones</w:t>
            </w:r>
          </w:p>
        </w:tc>
        <w:tc>
          <w:tcPr>
            <w:tcW w:w="1698" w:type="dxa"/>
          </w:tcPr>
          <w:p w:rsidR="00EC262F" w:rsidRPr="00280535" w:rsidRDefault="00EC262F" w:rsidP="005771A5">
            <w:pPr>
              <w:jc w:val="center"/>
              <w:rPr>
                <w:rFonts w:ascii="Arial" w:hAnsi="Arial" w:cs="Arial"/>
                <w:lang w:val="es-MX"/>
              </w:rPr>
            </w:pPr>
            <w:r w:rsidRPr="00280535">
              <w:rPr>
                <w:rFonts w:ascii="Arial" w:hAnsi="Arial" w:cs="Arial"/>
                <w:lang w:val="es-MX"/>
              </w:rPr>
              <w:t>Frecuencia</w:t>
            </w:r>
          </w:p>
        </w:tc>
        <w:tc>
          <w:tcPr>
            <w:tcW w:w="1891" w:type="dxa"/>
          </w:tcPr>
          <w:p w:rsidR="00EC262F" w:rsidRPr="00C54890" w:rsidRDefault="00EC262F" w:rsidP="005771A5">
            <w:pPr>
              <w:jc w:val="center"/>
              <w:rPr>
                <w:rFonts w:ascii="Arial" w:hAnsi="Arial" w:cs="Arial"/>
                <w:lang w:val="es-MX"/>
              </w:rPr>
            </w:pPr>
            <w:r w:rsidRPr="00C54890">
              <w:rPr>
                <w:rFonts w:ascii="Arial" w:hAnsi="Arial" w:cs="Arial"/>
                <w:lang w:val="es-MX"/>
              </w:rPr>
              <w:t>Nivel  de Responsabilidad</w:t>
            </w:r>
          </w:p>
        </w:tc>
        <w:tc>
          <w:tcPr>
            <w:tcW w:w="2325" w:type="dxa"/>
          </w:tcPr>
          <w:p w:rsidR="00EC262F" w:rsidRPr="00280535" w:rsidRDefault="00EC262F" w:rsidP="005771A5">
            <w:pPr>
              <w:jc w:val="center"/>
              <w:rPr>
                <w:rFonts w:ascii="Arial" w:hAnsi="Arial" w:cs="Arial"/>
                <w:lang w:val="es-MX"/>
              </w:rPr>
            </w:pPr>
            <w:r w:rsidRPr="00280535">
              <w:rPr>
                <w:rFonts w:ascii="Arial" w:hAnsi="Arial" w:cs="Arial"/>
                <w:lang w:val="es-MX"/>
              </w:rPr>
              <w:t xml:space="preserve">Observaciones </w:t>
            </w:r>
          </w:p>
        </w:tc>
      </w:tr>
      <w:tr w:rsidR="00EC262F" w:rsidRPr="00D32C60" w:rsidTr="005771A5">
        <w:trPr>
          <w:trHeight w:val="618"/>
          <w:jc w:val="center"/>
        </w:trPr>
        <w:tc>
          <w:tcPr>
            <w:tcW w:w="4067" w:type="dxa"/>
          </w:tcPr>
          <w:p w:rsidR="00EC262F" w:rsidRPr="00A74113" w:rsidRDefault="00EC262F" w:rsidP="005771A5">
            <w:pPr>
              <w:jc w:val="both"/>
              <w:rPr>
                <w:rFonts w:ascii="Arial" w:hAnsi="Arial" w:cs="Arial"/>
              </w:rPr>
            </w:pPr>
            <w:r>
              <w:rPr>
                <w:rFonts w:ascii="Helvetica" w:hAnsi="Helvetica" w:cs="Helvetica"/>
                <w:sz w:val="23"/>
                <w:szCs w:val="23"/>
                <w:lang w:eastAsia="es-ES"/>
              </w:rPr>
              <w:t>Colaborar en la realización de procedimientos clínicos.</w:t>
            </w:r>
          </w:p>
        </w:tc>
        <w:tc>
          <w:tcPr>
            <w:tcW w:w="1698" w:type="dxa"/>
          </w:tcPr>
          <w:p w:rsidR="00EC262F" w:rsidRPr="00280535" w:rsidRDefault="00EC262F" w:rsidP="005771A5">
            <w:pPr>
              <w:jc w:val="center"/>
              <w:rPr>
                <w:rFonts w:ascii="Arial" w:hAnsi="Arial" w:cs="Arial"/>
                <w:b/>
                <w:bCs/>
                <w:lang w:val="es-MX"/>
              </w:rPr>
            </w:pPr>
            <w:r w:rsidRPr="00677A37">
              <w:rPr>
                <w:rFonts w:ascii="Arial" w:hAnsi="Arial" w:cs="Arial"/>
                <w:b/>
              </w:rPr>
              <w:t>Diariamente</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D32C60" w:rsidTr="005771A5">
        <w:trPr>
          <w:trHeight w:val="618"/>
          <w:jc w:val="center"/>
        </w:trPr>
        <w:tc>
          <w:tcPr>
            <w:tcW w:w="4067" w:type="dxa"/>
          </w:tcPr>
          <w:p w:rsidR="00EC262F" w:rsidRPr="00A74113" w:rsidRDefault="00EC262F" w:rsidP="005771A5">
            <w:pPr>
              <w:jc w:val="both"/>
              <w:rPr>
                <w:rFonts w:ascii="Arial" w:hAnsi="Arial" w:cs="Arial"/>
              </w:rPr>
            </w:pPr>
            <w:r w:rsidRPr="00677A37">
              <w:rPr>
                <w:rFonts w:ascii="Arial" w:hAnsi="Arial" w:cs="Arial"/>
              </w:rPr>
              <w:t>Realizar labores para favorecer el confort de las pacientes</w:t>
            </w:r>
          </w:p>
        </w:tc>
        <w:tc>
          <w:tcPr>
            <w:tcW w:w="1698" w:type="dxa"/>
          </w:tcPr>
          <w:p w:rsidR="00EC262F" w:rsidRPr="00280535" w:rsidRDefault="00EC262F" w:rsidP="005771A5">
            <w:pPr>
              <w:jc w:val="center"/>
              <w:rPr>
                <w:rFonts w:ascii="Arial" w:hAnsi="Arial" w:cs="Arial"/>
                <w:b/>
                <w:bCs/>
                <w:lang w:val="es-MX"/>
              </w:rPr>
            </w:pPr>
            <w:r w:rsidRPr="00677A37">
              <w:rPr>
                <w:rFonts w:ascii="Arial" w:hAnsi="Arial" w:cs="Arial"/>
                <w:b/>
              </w:rPr>
              <w:t>Diariamente</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D32C60" w:rsidTr="005771A5">
        <w:trPr>
          <w:trHeight w:val="618"/>
          <w:jc w:val="center"/>
        </w:trPr>
        <w:tc>
          <w:tcPr>
            <w:tcW w:w="4067" w:type="dxa"/>
          </w:tcPr>
          <w:p w:rsidR="00EC262F" w:rsidRPr="00A74113" w:rsidRDefault="00EC262F" w:rsidP="005771A5">
            <w:pPr>
              <w:jc w:val="both"/>
              <w:rPr>
                <w:rFonts w:ascii="Arial" w:hAnsi="Arial" w:cs="Arial"/>
              </w:rPr>
            </w:pPr>
            <w:r>
              <w:rPr>
                <w:rFonts w:ascii="Arial" w:hAnsi="Arial" w:cs="Arial"/>
              </w:rPr>
              <w:t xml:space="preserve">Trasladar exámenes de los pacientes a los servicios de apoyo. </w:t>
            </w:r>
          </w:p>
        </w:tc>
        <w:tc>
          <w:tcPr>
            <w:tcW w:w="1698" w:type="dxa"/>
          </w:tcPr>
          <w:p w:rsidR="00EC262F" w:rsidRPr="00280535" w:rsidRDefault="00EC262F" w:rsidP="005771A5">
            <w:pPr>
              <w:jc w:val="center"/>
              <w:rPr>
                <w:rFonts w:ascii="Arial" w:hAnsi="Arial" w:cs="Arial"/>
                <w:b/>
                <w:bCs/>
                <w:lang w:val="es-MX"/>
              </w:rPr>
            </w:pPr>
            <w:r w:rsidRPr="00677A37">
              <w:rPr>
                <w:rFonts w:ascii="Arial" w:hAnsi="Arial" w:cs="Arial"/>
                <w:b/>
              </w:rPr>
              <w:t>Diariamente</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F908BD" w:rsidTr="005771A5">
        <w:trPr>
          <w:trHeight w:val="415"/>
          <w:jc w:val="center"/>
        </w:trPr>
        <w:tc>
          <w:tcPr>
            <w:tcW w:w="4067" w:type="dxa"/>
          </w:tcPr>
          <w:p w:rsidR="00EC262F" w:rsidRPr="00A74113" w:rsidRDefault="00EC262F" w:rsidP="005771A5">
            <w:pPr>
              <w:jc w:val="both"/>
              <w:rPr>
                <w:rFonts w:ascii="Arial" w:hAnsi="Arial" w:cs="Arial"/>
              </w:rPr>
            </w:pPr>
            <w:r>
              <w:rPr>
                <w:rFonts w:ascii="Arial" w:hAnsi="Arial" w:cs="Arial"/>
              </w:rPr>
              <w:t>L</w:t>
            </w:r>
            <w:r w:rsidRPr="002746B6">
              <w:rPr>
                <w:rFonts w:ascii="Arial" w:hAnsi="Arial" w:cs="Arial"/>
              </w:rPr>
              <w:t>impiar materiales y equipos cada vez que sea necesario</w:t>
            </w:r>
          </w:p>
        </w:tc>
        <w:tc>
          <w:tcPr>
            <w:tcW w:w="1698" w:type="dxa"/>
          </w:tcPr>
          <w:p w:rsidR="00EC262F" w:rsidRPr="00280535" w:rsidRDefault="00EC262F" w:rsidP="005771A5">
            <w:pPr>
              <w:jc w:val="center"/>
              <w:rPr>
                <w:rFonts w:ascii="Arial" w:hAnsi="Arial" w:cs="Arial"/>
                <w:b/>
                <w:bCs/>
                <w:lang w:val="es-MX"/>
              </w:rPr>
            </w:pPr>
            <w:r>
              <w:rPr>
                <w:rFonts w:ascii="Arial" w:hAnsi="Arial" w:cs="Arial"/>
                <w:b/>
                <w:bCs/>
                <w:lang w:val="es-MX"/>
              </w:rPr>
              <w:t>Según requerimiento</w:t>
            </w:r>
          </w:p>
        </w:tc>
        <w:tc>
          <w:tcPr>
            <w:tcW w:w="1891" w:type="dxa"/>
          </w:tcPr>
          <w:p w:rsidR="00EC262F" w:rsidRPr="00C54890" w:rsidRDefault="00EC262F" w:rsidP="005771A5">
            <w:pPr>
              <w:tabs>
                <w:tab w:val="left" w:pos="330"/>
                <w:tab w:val="center" w:pos="813"/>
              </w:tabs>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F908BD" w:rsidTr="005771A5">
        <w:trPr>
          <w:trHeight w:val="465"/>
          <w:jc w:val="center"/>
        </w:trPr>
        <w:tc>
          <w:tcPr>
            <w:tcW w:w="4067" w:type="dxa"/>
          </w:tcPr>
          <w:p w:rsidR="00EC262F" w:rsidRPr="00A74113" w:rsidRDefault="00EC262F" w:rsidP="005771A5">
            <w:pPr>
              <w:jc w:val="both"/>
              <w:rPr>
                <w:rFonts w:ascii="Arial" w:hAnsi="Arial" w:cs="Arial"/>
              </w:rPr>
            </w:pPr>
            <w:r>
              <w:rPr>
                <w:rFonts w:ascii="Helvetica" w:hAnsi="Helvetica" w:cs="Helvetica"/>
                <w:sz w:val="23"/>
                <w:szCs w:val="23"/>
                <w:lang w:eastAsia="es-ES"/>
              </w:rPr>
              <w:t>Preparar y administrar medicamentos.</w:t>
            </w:r>
          </w:p>
        </w:tc>
        <w:tc>
          <w:tcPr>
            <w:tcW w:w="1698" w:type="dxa"/>
          </w:tcPr>
          <w:p w:rsidR="00EC262F" w:rsidRPr="00280535" w:rsidRDefault="00EC262F" w:rsidP="005771A5">
            <w:pPr>
              <w:jc w:val="center"/>
              <w:rPr>
                <w:rFonts w:ascii="Arial" w:hAnsi="Arial" w:cs="Arial"/>
                <w:b/>
                <w:bCs/>
                <w:lang w:val="es-MX"/>
              </w:rPr>
            </w:pPr>
            <w:r>
              <w:rPr>
                <w:rFonts w:ascii="Arial" w:hAnsi="Arial" w:cs="Arial"/>
                <w:b/>
                <w:bCs/>
                <w:lang w:val="es-MX"/>
              </w:rPr>
              <w:t>Según requerimiento</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F908BD" w:rsidTr="005771A5">
        <w:trPr>
          <w:trHeight w:val="515"/>
          <w:jc w:val="center"/>
        </w:trPr>
        <w:tc>
          <w:tcPr>
            <w:tcW w:w="4067" w:type="dxa"/>
          </w:tcPr>
          <w:p w:rsidR="00EC262F" w:rsidRPr="005E2496" w:rsidRDefault="00EC262F" w:rsidP="005771A5">
            <w:pPr>
              <w:jc w:val="both"/>
            </w:pPr>
            <w:r w:rsidRPr="005E2496">
              <w:rPr>
                <w:rFonts w:ascii="Arial" w:hAnsi="Arial" w:cs="Arial"/>
              </w:rPr>
              <w:t>Ser responsable de asegurar la eliminación de material originada en el servicio en forma diferenciada</w:t>
            </w:r>
            <w:r>
              <w:rPr>
                <w:rFonts w:ascii="Arial" w:hAnsi="Arial" w:cs="Arial"/>
              </w:rPr>
              <w:t>.</w:t>
            </w:r>
            <w:r w:rsidRPr="005E2496">
              <w:rPr>
                <w:rFonts w:ascii="Arial" w:hAnsi="Arial" w:cs="Arial"/>
              </w:rPr>
              <w:t xml:space="preserve"> </w:t>
            </w:r>
          </w:p>
        </w:tc>
        <w:tc>
          <w:tcPr>
            <w:tcW w:w="1698" w:type="dxa"/>
          </w:tcPr>
          <w:p w:rsidR="00EC262F" w:rsidRPr="00280535" w:rsidRDefault="00EC262F" w:rsidP="005771A5">
            <w:pPr>
              <w:jc w:val="center"/>
              <w:rPr>
                <w:rFonts w:ascii="Arial" w:hAnsi="Arial" w:cs="Arial"/>
                <w:b/>
                <w:bCs/>
                <w:lang w:val="es-MX"/>
              </w:rPr>
            </w:pPr>
            <w:r>
              <w:rPr>
                <w:rFonts w:ascii="Arial" w:hAnsi="Arial" w:cs="Arial"/>
                <w:b/>
                <w:bCs/>
                <w:lang w:val="es-MX"/>
              </w:rPr>
              <w:t>Según requerimiento</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F908BD" w:rsidTr="005771A5">
        <w:trPr>
          <w:trHeight w:val="431"/>
          <w:jc w:val="center"/>
        </w:trPr>
        <w:tc>
          <w:tcPr>
            <w:tcW w:w="4067" w:type="dxa"/>
          </w:tcPr>
          <w:p w:rsidR="00EC262F" w:rsidRPr="00A74113" w:rsidRDefault="00EC262F" w:rsidP="005771A5">
            <w:pPr>
              <w:jc w:val="both"/>
              <w:rPr>
                <w:rFonts w:ascii="Arial" w:hAnsi="Arial" w:cs="Arial"/>
              </w:rPr>
            </w:pPr>
            <w:r w:rsidRPr="00677A37">
              <w:rPr>
                <w:rFonts w:ascii="Arial" w:hAnsi="Arial" w:cs="Arial"/>
              </w:rPr>
              <w:t>Trasladar a pacientes a servicios de apoyo.</w:t>
            </w:r>
          </w:p>
        </w:tc>
        <w:tc>
          <w:tcPr>
            <w:tcW w:w="1698" w:type="dxa"/>
          </w:tcPr>
          <w:p w:rsidR="00EC262F" w:rsidRPr="00280535" w:rsidRDefault="00EC262F" w:rsidP="005771A5">
            <w:pPr>
              <w:jc w:val="center"/>
              <w:rPr>
                <w:rFonts w:ascii="Arial" w:hAnsi="Arial" w:cs="Arial"/>
                <w:b/>
                <w:bCs/>
                <w:lang w:val="es-MX"/>
              </w:rPr>
            </w:pPr>
            <w:r>
              <w:rPr>
                <w:rFonts w:ascii="Arial" w:hAnsi="Arial" w:cs="Arial"/>
                <w:b/>
                <w:bCs/>
                <w:lang w:val="es-MX"/>
              </w:rPr>
              <w:t>Según requerimiento</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F908BD" w:rsidTr="005771A5">
        <w:trPr>
          <w:trHeight w:val="673"/>
          <w:jc w:val="center"/>
        </w:trPr>
        <w:tc>
          <w:tcPr>
            <w:tcW w:w="4067" w:type="dxa"/>
          </w:tcPr>
          <w:p w:rsidR="00EC262F" w:rsidRPr="00677A37" w:rsidRDefault="00EC262F" w:rsidP="005771A5">
            <w:pPr>
              <w:jc w:val="both"/>
              <w:rPr>
                <w:rFonts w:ascii="Arial" w:hAnsi="Arial" w:cs="Arial"/>
              </w:rPr>
            </w:pPr>
            <w:r w:rsidRPr="00677A37">
              <w:rPr>
                <w:rFonts w:ascii="Arial" w:hAnsi="Arial" w:cs="Arial"/>
              </w:rPr>
              <w:t>Asistir a reuniones clínicas o capacitaciones programadas en su servicio.</w:t>
            </w:r>
          </w:p>
        </w:tc>
        <w:tc>
          <w:tcPr>
            <w:tcW w:w="1698" w:type="dxa"/>
          </w:tcPr>
          <w:p w:rsidR="00EC262F" w:rsidRPr="00280535" w:rsidRDefault="00EC262F" w:rsidP="005771A5">
            <w:pPr>
              <w:jc w:val="center"/>
              <w:rPr>
                <w:rFonts w:ascii="Arial" w:hAnsi="Arial" w:cs="Arial"/>
                <w:b/>
                <w:bCs/>
                <w:lang w:val="es-MX"/>
              </w:rPr>
            </w:pPr>
            <w:r>
              <w:rPr>
                <w:rFonts w:ascii="Arial" w:hAnsi="Arial" w:cs="Arial"/>
                <w:b/>
                <w:bCs/>
                <w:lang w:val="es-MX"/>
              </w:rPr>
              <w:t>Según requerimiento</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r w:rsidR="00EC262F" w:rsidRPr="00F908BD" w:rsidTr="005771A5">
        <w:trPr>
          <w:trHeight w:val="673"/>
          <w:jc w:val="center"/>
        </w:trPr>
        <w:tc>
          <w:tcPr>
            <w:tcW w:w="4067" w:type="dxa"/>
          </w:tcPr>
          <w:p w:rsidR="00EC262F" w:rsidRPr="00677A37" w:rsidRDefault="00EC262F" w:rsidP="005771A5">
            <w:pPr>
              <w:jc w:val="both"/>
              <w:rPr>
                <w:rFonts w:ascii="Arial" w:hAnsi="Arial" w:cs="Arial"/>
              </w:rPr>
            </w:pPr>
            <w:r>
              <w:rPr>
                <w:rFonts w:ascii="Arial" w:hAnsi="Arial" w:cs="Arial"/>
              </w:rPr>
              <w:t>Otras funciones que le encomiende su jefatura directa o superior.</w:t>
            </w:r>
          </w:p>
        </w:tc>
        <w:tc>
          <w:tcPr>
            <w:tcW w:w="1698" w:type="dxa"/>
          </w:tcPr>
          <w:p w:rsidR="00EC262F" w:rsidRPr="00280535" w:rsidRDefault="00EC262F" w:rsidP="005771A5">
            <w:pPr>
              <w:jc w:val="center"/>
              <w:rPr>
                <w:rFonts w:ascii="Arial" w:hAnsi="Arial" w:cs="Arial"/>
                <w:b/>
                <w:bCs/>
                <w:lang w:val="es-MX"/>
              </w:rPr>
            </w:pPr>
            <w:r>
              <w:rPr>
                <w:rFonts w:ascii="Arial" w:hAnsi="Arial" w:cs="Arial"/>
                <w:b/>
                <w:bCs/>
                <w:lang w:val="es-MX"/>
              </w:rPr>
              <w:t>Según requerimiento</w:t>
            </w:r>
          </w:p>
        </w:tc>
        <w:tc>
          <w:tcPr>
            <w:tcW w:w="1891" w:type="dxa"/>
          </w:tcPr>
          <w:p w:rsidR="00EC262F" w:rsidRPr="00C54890" w:rsidRDefault="00EC262F" w:rsidP="005771A5">
            <w:pPr>
              <w:jc w:val="center"/>
              <w:rPr>
                <w:rFonts w:ascii="Arial" w:hAnsi="Arial" w:cs="Arial"/>
                <w:b/>
              </w:rPr>
            </w:pPr>
            <w:r w:rsidRPr="00C54890">
              <w:rPr>
                <w:rFonts w:ascii="Arial" w:hAnsi="Arial" w:cs="Arial"/>
                <w:b/>
              </w:rPr>
              <w:t>Completa</w:t>
            </w:r>
          </w:p>
        </w:tc>
        <w:tc>
          <w:tcPr>
            <w:tcW w:w="2325" w:type="dxa"/>
          </w:tcPr>
          <w:p w:rsidR="00EC262F" w:rsidRPr="00280535" w:rsidRDefault="00EC262F" w:rsidP="005771A5">
            <w:pPr>
              <w:jc w:val="center"/>
              <w:rPr>
                <w:rFonts w:ascii="Arial" w:hAnsi="Arial" w:cs="Arial"/>
                <w:b/>
                <w:bCs/>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2133" w:rsidP="004C680F">
            <w:pPr>
              <w:autoSpaceDE w:val="0"/>
              <w:autoSpaceDN w:val="0"/>
              <w:adjustRightInd w:val="0"/>
              <w:rPr>
                <w:rFonts w:ascii="Arial" w:hAnsi="Arial" w:cs="Arial"/>
                <w:lang w:eastAsia="es-ES"/>
              </w:rPr>
            </w:pPr>
            <w:r>
              <w:rPr>
                <w:rFonts w:ascii="Arial" w:hAnsi="Arial" w:cs="Arial"/>
              </w:rPr>
              <w:t>Conocer los formularios GES y educar al paciente.</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B02E9F" w:rsidP="004C680F">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 xml:space="preserve">5.2. </w:t>
      </w:r>
      <w:proofErr w:type="gramStart"/>
      <w:r w:rsidRPr="002714D4">
        <w:rPr>
          <w:rFonts w:ascii="Arial" w:hAnsi="Arial" w:cs="Arial"/>
          <w:b/>
          <w:lang w:val="pt-BR"/>
        </w:rPr>
        <w:t>Título(</w:t>
      </w:r>
      <w:proofErr w:type="gramEnd"/>
      <w:r w:rsidRPr="002714D4">
        <w:rPr>
          <w:rFonts w:ascii="Arial" w:hAnsi="Arial" w:cs="Arial"/>
          <w:b/>
          <w:lang w:val="pt-BR"/>
        </w:rPr>
        <w:t xml:space="preserve">s) Requerido(s) /Área (s) de </w:t>
      </w:r>
      <w:proofErr w:type="spellStart"/>
      <w:r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B02E9F" w:rsidP="00582D33">
            <w:pPr>
              <w:jc w:val="both"/>
              <w:rPr>
                <w:rFonts w:ascii="Arial" w:hAnsi="Arial" w:cs="Arial"/>
              </w:rPr>
            </w:pPr>
            <w:r>
              <w:rPr>
                <w:rFonts w:ascii="Arial" w:hAnsi="Arial" w:cs="Arial"/>
              </w:rPr>
              <w:t>Técnico Enfermería de Nivel Superior.</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lastRenderedPageBreak/>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B02E9F" w:rsidRDefault="00B02E9F" w:rsidP="004C680F">
            <w:pPr>
              <w:jc w:val="both"/>
              <w:rPr>
                <w:rFonts w:ascii="Arial" w:hAnsi="Arial" w:cs="Arial"/>
                <w:b/>
                <w:lang w:val="es-MX"/>
              </w:rPr>
            </w:pPr>
            <w:r w:rsidRPr="00B02E9F">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341E6" w:rsidRPr="002714D4" w:rsidRDefault="000341E6" w:rsidP="00F87B23">
      <w:pPr>
        <w:jc w:val="both"/>
        <w:rPr>
          <w:rFonts w:ascii="Arial" w:hAnsi="Arial" w:cs="Arial"/>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414"/>
        <w:gridCol w:w="1122"/>
        <w:gridCol w:w="1273"/>
      </w:tblGrid>
      <w:tr w:rsidR="00D1421D" w:rsidTr="00291532">
        <w:trPr>
          <w:trHeight w:val="226"/>
          <w:jc w:val="center"/>
        </w:trPr>
        <w:tc>
          <w:tcPr>
            <w:tcW w:w="2220" w:type="dxa"/>
            <w:tcBorders>
              <w:top w:val="nil"/>
              <w:left w:val="nil"/>
              <w:bottom w:val="single" w:sz="4" w:space="0" w:color="auto"/>
              <w:right w:val="nil"/>
            </w:tcBorders>
          </w:tcPr>
          <w:p w:rsidR="00D1421D" w:rsidRPr="00C80D8D" w:rsidRDefault="00D1421D" w:rsidP="00910CD7">
            <w:pPr>
              <w:rPr>
                <w:rFonts w:ascii="Arial" w:hAnsi="Arial" w:cs="Arial"/>
                <w:lang w:val="es-MX"/>
              </w:rPr>
            </w:pPr>
          </w:p>
        </w:tc>
        <w:tc>
          <w:tcPr>
            <w:tcW w:w="4485" w:type="dxa"/>
            <w:tcBorders>
              <w:top w:val="nil"/>
              <w:left w:val="nil"/>
              <w:bottom w:val="single" w:sz="4" w:space="0" w:color="auto"/>
              <w:right w:val="single" w:sz="4" w:space="0" w:color="auto"/>
            </w:tcBorders>
          </w:tcPr>
          <w:p w:rsidR="00D1421D" w:rsidRPr="00C80D8D" w:rsidRDefault="00D1421D" w:rsidP="00910CD7">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910CD7">
            <w:pPr>
              <w:rPr>
                <w:rFonts w:ascii="Arial" w:hAnsi="Arial" w:cs="Arial"/>
                <w:b/>
                <w:sz w:val="20"/>
                <w:szCs w:val="20"/>
              </w:rPr>
            </w:pPr>
            <w:r w:rsidRPr="006F0BC1">
              <w:rPr>
                <w:rFonts w:ascii="Arial" w:hAnsi="Arial" w:cs="Arial"/>
                <w:b/>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D1421D" w:rsidRPr="006F0BC1" w:rsidRDefault="00D1421D" w:rsidP="00910CD7">
            <w:pPr>
              <w:rPr>
                <w:rFonts w:ascii="Arial" w:hAnsi="Arial" w:cs="Arial"/>
                <w:b/>
                <w:sz w:val="20"/>
                <w:szCs w:val="20"/>
              </w:rPr>
            </w:pPr>
            <w:r w:rsidRPr="006F0BC1">
              <w:rPr>
                <w:rFonts w:ascii="Arial" w:hAnsi="Arial" w:cs="Arial"/>
                <w:b/>
                <w:sz w:val="20"/>
                <w:szCs w:val="20"/>
              </w:rPr>
              <w:t>Excluyente</w:t>
            </w:r>
          </w:p>
        </w:tc>
      </w:tr>
      <w:tr w:rsidR="00D1421D" w:rsidTr="00910CD7">
        <w:trPr>
          <w:trHeight w:val="480"/>
          <w:jc w:val="center"/>
        </w:trPr>
        <w:tc>
          <w:tcPr>
            <w:tcW w:w="2220" w:type="dxa"/>
            <w:vMerge w:val="restart"/>
            <w:tcBorders>
              <w:top w:val="single" w:sz="4" w:space="0" w:color="auto"/>
              <w:left w:val="single" w:sz="4" w:space="0" w:color="auto"/>
              <w:right w:val="single" w:sz="4" w:space="0" w:color="auto"/>
            </w:tcBorders>
            <w:hideMark/>
          </w:tcPr>
          <w:p w:rsidR="004C344C" w:rsidRPr="004C344C" w:rsidRDefault="00D1421D" w:rsidP="00910CD7">
            <w:pPr>
              <w:rPr>
                <w:rFonts w:ascii="Arial" w:hAnsi="Arial" w:cs="Arial"/>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D1421D" w:rsidRPr="00B02E9F" w:rsidRDefault="00B02E9F" w:rsidP="00910CD7">
            <w:pPr>
              <w:rPr>
                <w:rFonts w:ascii="Arial" w:hAnsi="Arial" w:cs="Arial"/>
                <w:lang w:val="es-MX"/>
              </w:rPr>
            </w:pPr>
            <w:r w:rsidRPr="008605BC">
              <w:rPr>
                <w:rFonts w:ascii="Arial" w:hAnsi="Arial" w:cs="Arial"/>
                <w:lang w:val="es-MX"/>
              </w:rPr>
              <w:t>Curso en</w:t>
            </w:r>
            <w:r>
              <w:rPr>
                <w:rFonts w:ascii="Arial" w:hAnsi="Arial" w:cs="Arial"/>
                <w:lang w:val="es-MX"/>
              </w:rPr>
              <w:t xml:space="preserve"> infecciones intrahospitalarias.</w:t>
            </w:r>
          </w:p>
        </w:tc>
        <w:tc>
          <w:tcPr>
            <w:tcW w:w="1123" w:type="dxa"/>
            <w:tcBorders>
              <w:top w:val="single" w:sz="4" w:space="0" w:color="auto"/>
              <w:left w:val="single" w:sz="4" w:space="0" w:color="auto"/>
              <w:right w:val="single" w:sz="4" w:space="0" w:color="auto"/>
            </w:tcBorders>
          </w:tcPr>
          <w:p w:rsidR="00D1421D" w:rsidRPr="001C4F8A" w:rsidRDefault="00D1421D" w:rsidP="001C4F8A">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D1421D" w:rsidRPr="001C4F8A" w:rsidRDefault="00B058AA" w:rsidP="001C4F8A">
            <w:pPr>
              <w:jc w:val="center"/>
              <w:rPr>
                <w:rFonts w:ascii="Arial" w:hAnsi="Arial" w:cs="Arial"/>
                <w:b/>
              </w:rPr>
            </w:pPr>
            <w:r>
              <w:rPr>
                <w:rFonts w:ascii="Arial" w:hAnsi="Arial" w:cs="Arial"/>
                <w:b/>
              </w:rPr>
              <w:t>X</w:t>
            </w:r>
          </w:p>
        </w:tc>
      </w:tr>
      <w:tr w:rsidR="00B02E9F" w:rsidTr="00910CD7">
        <w:trPr>
          <w:trHeight w:val="480"/>
          <w:jc w:val="center"/>
        </w:trPr>
        <w:tc>
          <w:tcPr>
            <w:tcW w:w="2220" w:type="dxa"/>
            <w:vMerge/>
            <w:tcBorders>
              <w:top w:val="single" w:sz="4" w:space="0" w:color="auto"/>
              <w:left w:val="single" w:sz="4" w:space="0" w:color="auto"/>
              <w:right w:val="single" w:sz="4" w:space="0" w:color="auto"/>
            </w:tcBorders>
          </w:tcPr>
          <w:p w:rsidR="00B02E9F" w:rsidRPr="00C80D8D" w:rsidRDefault="00B02E9F" w:rsidP="00910CD7">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02E9F" w:rsidRPr="008605BC" w:rsidRDefault="00B02E9F" w:rsidP="00B02E9F">
            <w:pPr>
              <w:rPr>
                <w:rFonts w:ascii="Arial" w:hAnsi="Arial" w:cs="Arial"/>
                <w:lang w:val="es-MX"/>
              </w:rPr>
            </w:pPr>
            <w:r>
              <w:rPr>
                <w:rFonts w:ascii="Arial" w:hAnsi="Arial" w:cs="Arial"/>
                <w:lang w:val="es-MX"/>
              </w:rPr>
              <w:t>Curso de RCP básico.</w:t>
            </w:r>
          </w:p>
        </w:tc>
        <w:tc>
          <w:tcPr>
            <w:tcW w:w="1123" w:type="dxa"/>
            <w:tcBorders>
              <w:top w:val="single" w:sz="4" w:space="0" w:color="auto"/>
              <w:left w:val="single" w:sz="4" w:space="0" w:color="auto"/>
              <w:right w:val="single" w:sz="4" w:space="0" w:color="auto"/>
            </w:tcBorders>
          </w:tcPr>
          <w:p w:rsidR="00B02E9F" w:rsidRPr="001C4F8A" w:rsidRDefault="00B02E9F" w:rsidP="001C4F8A">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B02E9F" w:rsidRPr="001C4F8A" w:rsidRDefault="00910CD7" w:rsidP="001C4F8A">
            <w:pPr>
              <w:jc w:val="center"/>
              <w:rPr>
                <w:rFonts w:ascii="Arial" w:hAnsi="Arial" w:cs="Arial"/>
                <w:b/>
              </w:rPr>
            </w:pPr>
            <w:r>
              <w:rPr>
                <w:rFonts w:ascii="Arial" w:hAnsi="Arial" w:cs="Arial"/>
                <w:b/>
              </w:rPr>
              <w:t>X</w:t>
            </w:r>
          </w:p>
        </w:tc>
      </w:tr>
      <w:tr w:rsidR="00D1421D" w:rsidTr="00910CD7">
        <w:trPr>
          <w:trHeight w:val="450"/>
          <w:jc w:val="center"/>
        </w:trPr>
        <w:tc>
          <w:tcPr>
            <w:tcW w:w="2220" w:type="dxa"/>
            <w:vMerge/>
            <w:tcBorders>
              <w:left w:val="single" w:sz="4" w:space="0" w:color="auto"/>
              <w:right w:val="single" w:sz="4" w:space="0" w:color="auto"/>
            </w:tcBorders>
            <w:hideMark/>
          </w:tcPr>
          <w:p w:rsidR="00D1421D" w:rsidRPr="00C80D8D" w:rsidRDefault="00D1421D" w:rsidP="00910CD7">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B02E9F" w:rsidP="00910CD7">
            <w:pPr>
              <w:rPr>
                <w:rFonts w:ascii="Arial" w:hAnsi="Arial" w:cs="Arial"/>
              </w:rPr>
            </w:pPr>
            <w:r>
              <w:rPr>
                <w:rFonts w:ascii="Arial" w:hAnsi="Arial" w:cs="Arial"/>
              </w:rPr>
              <w:t>Manejo en Atención a público o relacionado al buen trato en la atención.</w:t>
            </w:r>
          </w:p>
        </w:tc>
        <w:tc>
          <w:tcPr>
            <w:tcW w:w="1123" w:type="dxa"/>
            <w:tcBorders>
              <w:left w:val="single" w:sz="4" w:space="0" w:color="auto"/>
              <w:right w:val="single" w:sz="4" w:space="0" w:color="auto"/>
            </w:tcBorders>
          </w:tcPr>
          <w:p w:rsidR="00D1421D" w:rsidRPr="001C4F8A" w:rsidRDefault="00D1421D" w:rsidP="001C4F8A">
            <w:pPr>
              <w:jc w:val="center"/>
              <w:rPr>
                <w:rFonts w:ascii="Arial" w:hAnsi="Arial" w:cs="Arial"/>
                <w:b/>
              </w:rPr>
            </w:pPr>
          </w:p>
        </w:tc>
        <w:tc>
          <w:tcPr>
            <w:tcW w:w="1195" w:type="dxa"/>
            <w:tcBorders>
              <w:left w:val="single" w:sz="4" w:space="0" w:color="auto"/>
              <w:right w:val="single" w:sz="4" w:space="0" w:color="auto"/>
            </w:tcBorders>
          </w:tcPr>
          <w:p w:rsidR="00D1421D" w:rsidRPr="001C4F8A" w:rsidRDefault="00910CD7" w:rsidP="001C4F8A">
            <w:pPr>
              <w:jc w:val="center"/>
              <w:rPr>
                <w:rFonts w:ascii="Arial" w:hAnsi="Arial" w:cs="Arial"/>
                <w:b/>
              </w:rPr>
            </w:pPr>
            <w:r>
              <w:rPr>
                <w:rFonts w:ascii="Arial" w:hAnsi="Arial" w:cs="Arial"/>
                <w:b/>
              </w:rPr>
              <w:t>X</w:t>
            </w:r>
          </w:p>
        </w:tc>
      </w:tr>
      <w:tr w:rsidR="00D1421D" w:rsidTr="00910CD7">
        <w:trPr>
          <w:trHeight w:val="450"/>
          <w:jc w:val="center"/>
        </w:trPr>
        <w:tc>
          <w:tcPr>
            <w:tcW w:w="2220" w:type="dxa"/>
            <w:vMerge/>
            <w:tcBorders>
              <w:left w:val="single" w:sz="4" w:space="0" w:color="auto"/>
              <w:bottom w:val="single" w:sz="4" w:space="0" w:color="auto"/>
              <w:right w:val="single" w:sz="4" w:space="0" w:color="auto"/>
            </w:tcBorders>
            <w:hideMark/>
          </w:tcPr>
          <w:p w:rsidR="00D1421D" w:rsidRPr="00C80D8D" w:rsidRDefault="00D1421D" w:rsidP="00910CD7">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1421D" w:rsidRDefault="00B02E9F" w:rsidP="00910CD7">
            <w:pPr>
              <w:rPr>
                <w:rFonts w:ascii="Arial" w:hAnsi="Arial" w:cs="Arial"/>
              </w:rPr>
            </w:pPr>
            <w:r>
              <w:rPr>
                <w:rFonts w:ascii="Arial" w:hAnsi="Arial" w:cs="Arial"/>
                <w:lang w:val="es-MX"/>
              </w:rPr>
              <w:t>GES Básico.</w:t>
            </w:r>
          </w:p>
        </w:tc>
        <w:tc>
          <w:tcPr>
            <w:tcW w:w="1123" w:type="dxa"/>
            <w:tcBorders>
              <w:left w:val="single" w:sz="4" w:space="0" w:color="auto"/>
              <w:bottom w:val="single" w:sz="4" w:space="0" w:color="auto"/>
              <w:right w:val="single" w:sz="4" w:space="0" w:color="auto"/>
            </w:tcBorders>
          </w:tcPr>
          <w:p w:rsidR="00D1421D" w:rsidRPr="001C4F8A" w:rsidRDefault="00D1421D" w:rsidP="001C4F8A">
            <w:pPr>
              <w:jc w:val="center"/>
              <w:rPr>
                <w:rFonts w:ascii="Arial" w:hAnsi="Arial" w:cs="Arial"/>
                <w:b/>
              </w:rPr>
            </w:pPr>
          </w:p>
        </w:tc>
        <w:tc>
          <w:tcPr>
            <w:tcW w:w="1195" w:type="dxa"/>
            <w:tcBorders>
              <w:left w:val="single" w:sz="4" w:space="0" w:color="auto"/>
              <w:bottom w:val="single" w:sz="4" w:space="0" w:color="auto"/>
              <w:right w:val="single" w:sz="4" w:space="0" w:color="auto"/>
            </w:tcBorders>
          </w:tcPr>
          <w:p w:rsidR="00D1421D" w:rsidRPr="001C4F8A" w:rsidRDefault="00910CD7" w:rsidP="001C4F8A">
            <w:pPr>
              <w:jc w:val="center"/>
              <w:rPr>
                <w:rFonts w:ascii="Arial" w:hAnsi="Arial" w:cs="Arial"/>
                <w:b/>
              </w:rPr>
            </w:pPr>
            <w:r>
              <w:rPr>
                <w:rFonts w:ascii="Arial" w:hAnsi="Arial" w:cs="Arial"/>
                <w:b/>
              </w:rPr>
              <w:t>X</w:t>
            </w:r>
          </w:p>
        </w:tc>
      </w:tr>
      <w:tr w:rsidR="00D1421D" w:rsidTr="00910CD7">
        <w:trPr>
          <w:jc w:val="center"/>
        </w:trPr>
        <w:tc>
          <w:tcPr>
            <w:tcW w:w="2220" w:type="dxa"/>
            <w:tcBorders>
              <w:top w:val="single" w:sz="4" w:space="0" w:color="auto"/>
              <w:left w:val="single" w:sz="4" w:space="0" w:color="auto"/>
              <w:bottom w:val="single" w:sz="4" w:space="0" w:color="auto"/>
              <w:right w:val="single" w:sz="4" w:space="0" w:color="auto"/>
            </w:tcBorders>
            <w:hideMark/>
          </w:tcPr>
          <w:p w:rsidR="00D1421D" w:rsidRPr="00C80D8D" w:rsidRDefault="00D1421D" w:rsidP="00910CD7">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EC262F" w:rsidP="00910CD7">
            <w:pPr>
              <w:rPr>
                <w:rFonts w:ascii="Arial" w:hAnsi="Arial" w:cs="Arial"/>
                <w:lang w:val="es-MX"/>
              </w:rPr>
            </w:pPr>
            <w:r>
              <w:rPr>
                <w:rFonts w:ascii="Arial" w:hAnsi="Arial" w:cs="Arial"/>
                <w:lang w:val="es-MX"/>
              </w:rPr>
              <w:t>6 meses</w:t>
            </w:r>
            <w:r w:rsidR="003751C5">
              <w:rPr>
                <w:rFonts w:ascii="Arial" w:hAnsi="Arial" w:cs="Arial"/>
                <w:lang w:val="es-MX"/>
              </w:rPr>
              <w:t>.</w:t>
            </w:r>
          </w:p>
        </w:tc>
        <w:tc>
          <w:tcPr>
            <w:tcW w:w="1123" w:type="dxa"/>
            <w:tcBorders>
              <w:top w:val="single" w:sz="4" w:space="0" w:color="auto"/>
              <w:left w:val="single" w:sz="4" w:space="0" w:color="auto"/>
              <w:bottom w:val="single" w:sz="4" w:space="0" w:color="auto"/>
              <w:right w:val="single" w:sz="4" w:space="0" w:color="auto"/>
            </w:tcBorders>
          </w:tcPr>
          <w:p w:rsidR="00D1421D" w:rsidRPr="001C4F8A" w:rsidRDefault="00D1421D" w:rsidP="001C4F8A">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D1421D" w:rsidRPr="001C4F8A" w:rsidRDefault="00EC262F" w:rsidP="001C4F8A">
            <w:pPr>
              <w:jc w:val="center"/>
              <w:rPr>
                <w:rFonts w:ascii="Arial" w:hAnsi="Arial" w:cs="Arial"/>
                <w:b/>
                <w:lang w:val="es-MX"/>
              </w:rPr>
            </w:pPr>
            <w:r>
              <w:rPr>
                <w:rFonts w:ascii="Arial" w:hAnsi="Arial" w:cs="Arial"/>
                <w:b/>
                <w:lang w:val="es-MX"/>
              </w:rPr>
              <w:t>X</w:t>
            </w:r>
          </w:p>
        </w:tc>
      </w:tr>
      <w:tr w:rsidR="00D1421D" w:rsidTr="00910CD7">
        <w:trPr>
          <w:jc w:val="center"/>
        </w:trPr>
        <w:tc>
          <w:tcPr>
            <w:tcW w:w="2220" w:type="dxa"/>
            <w:tcBorders>
              <w:top w:val="single" w:sz="4" w:space="0" w:color="auto"/>
              <w:left w:val="single" w:sz="4" w:space="0" w:color="auto"/>
              <w:bottom w:val="single" w:sz="4" w:space="0" w:color="auto"/>
              <w:right w:val="single" w:sz="4" w:space="0" w:color="auto"/>
            </w:tcBorders>
            <w:hideMark/>
          </w:tcPr>
          <w:p w:rsidR="00D1421D" w:rsidRPr="00C80D8D" w:rsidRDefault="00D1421D" w:rsidP="00910CD7">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EC262F" w:rsidP="00910CD7">
            <w:pPr>
              <w:rPr>
                <w:rFonts w:ascii="Arial" w:hAnsi="Arial" w:cs="Arial"/>
                <w:lang w:val="es-MX"/>
              </w:rPr>
            </w:pPr>
            <w:r>
              <w:rPr>
                <w:rFonts w:ascii="Arial" w:hAnsi="Arial" w:cs="Arial"/>
                <w:lang w:val="es-MX"/>
              </w:rPr>
              <w:t>2</w:t>
            </w:r>
            <w:r w:rsidR="003751C5">
              <w:rPr>
                <w:rFonts w:ascii="Arial" w:hAnsi="Arial" w:cs="Arial"/>
                <w:lang w:val="es-MX"/>
              </w:rPr>
              <w:t xml:space="preserve"> </w:t>
            </w:r>
            <w:r>
              <w:rPr>
                <w:rFonts w:ascii="Arial" w:hAnsi="Arial" w:cs="Arial"/>
                <w:lang w:val="es-MX"/>
              </w:rPr>
              <w:t>años</w:t>
            </w:r>
            <w:r w:rsidR="003751C5">
              <w:rPr>
                <w:rFonts w:ascii="Arial" w:hAnsi="Arial" w:cs="Arial"/>
                <w:lang w:val="es-MX"/>
              </w:rPr>
              <w:t>.</w:t>
            </w:r>
          </w:p>
        </w:tc>
        <w:tc>
          <w:tcPr>
            <w:tcW w:w="1123" w:type="dxa"/>
            <w:tcBorders>
              <w:top w:val="single" w:sz="4" w:space="0" w:color="auto"/>
              <w:left w:val="single" w:sz="4" w:space="0" w:color="auto"/>
              <w:bottom w:val="single" w:sz="4" w:space="0" w:color="auto"/>
              <w:right w:val="single" w:sz="4" w:space="0" w:color="auto"/>
            </w:tcBorders>
          </w:tcPr>
          <w:p w:rsidR="00D1421D" w:rsidRPr="001C4F8A" w:rsidRDefault="00EC262F" w:rsidP="001C4F8A">
            <w:pPr>
              <w:jc w:val="center"/>
              <w:rPr>
                <w:rFonts w:ascii="Arial" w:hAnsi="Arial" w:cs="Arial"/>
                <w:b/>
                <w:lang w:val="es-MX"/>
              </w:rPr>
            </w:pPr>
            <w:r>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D1421D" w:rsidRPr="001C4F8A" w:rsidRDefault="00D1421D" w:rsidP="001C4F8A">
            <w:pPr>
              <w:jc w:val="center"/>
              <w:rPr>
                <w:rFonts w:ascii="Arial" w:hAnsi="Arial" w:cs="Arial"/>
                <w:b/>
                <w:lang w:val="es-MX"/>
              </w:rPr>
            </w:pP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3751C5" w:rsidRPr="002714D4" w:rsidTr="00F4355E">
        <w:trPr>
          <w:jc w:val="center"/>
        </w:trPr>
        <w:tc>
          <w:tcPr>
            <w:tcW w:w="3936" w:type="dxa"/>
          </w:tcPr>
          <w:p w:rsidR="003751C5" w:rsidRPr="002714D4" w:rsidRDefault="003751C5" w:rsidP="003751C5">
            <w:pPr>
              <w:jc w:val="both"/>
              <w:rPr>
                <w:rFonts w:ascii="Arial" w:hAnsi="Arial" w:cs="Arial"/>
                <w:lang w:val="es-MX"/>
              </w:rPr>
            </w:pPr>
            <w:r w:rsidRPr="002714D4">
              <w:rPr>
                <w:rFonts w:ascii="Arial" w:hAnsi="Arial" w:cs="Arial"/>
                <w:lang w:val="es-MX"/>
              </w:rPr>
              <w:t>Procesador de texto(Word)</w:t>
            </w:r>
          </w:p>
        </w:tc>
        <w:tc>
          <w:tcPr>
            <w:tcW w:w="2551" w:type="dxa"/>
          </w:tcPr>
          <w:p w:rsidR="003751C5" w:rsidRPr="00F908BD" w:rsidRDefault="003751C5" w:rsidP="003751C5">
            <w:pPr>
              <w:jc w:val="center"/>
              <w:rPr>
                <w:rFonts w:ascii="Arial" w:hAnsi="Arial" w:cs="Arial"/>
                <w:b/>
                <w:bCs/>
                <w:lang w:val="es-MX"/>
              </w:rPr>
            </w:pPr>
          </w:p>
        </w:tc>
        <w:tc>
          <w:tcPr>
            <w:tcW w:w="2569" w:type="dxa"/>
          </w:tcPr>
          <w:p w:rsidR="003751C5" w:rsidRPr="00F908BD" w:rsidRDefault="003751C5" w:rsidP="003751C5">
            <w:pPr>
              <w:jc w:val="center"/>
              <w:rPr>
                <w:rFonts w:ascii="Arial" w:hAnsi="Arial" w:cs="Arial"/>
                <w:b/>
                <w:bCs/>
                <w:lang w:val="es-MX"/>
              </w:rPr>
            </w:pPr>
            <w:r>
              <w:rPr>
                <w:rFonts w:ascii="Arial" w:hAnsi="Arial" w:cs="Arial"/>
                <w:b/>
                <w:bCs/>
                <w:lang w:val="es-MX"/>
              </w:rPr>
              <w:t>X</w:t>
            </w:r>
          </w:p>
        </w:tc>
      </w:tr>
      <w:tr w:rsidR="003751C5" w:rsidRPr="002714D4" w:rsidTr="00F4355E">
        <w:trPr>
          <w:jc w:val="center"/>
        </w:trPr>
        <w:tc>
          <w:tcPr>
            <w:tcW w:w="3936" w:type="dxa"/>
          </w:tcPr>
          <w:p w:rsidR="003751C5" w:rsidRPr="002714D4" w:rsidRDefault="003751C5" w:rsidP="003751C5">
            <w:pPr>
              <w:jc w:val="both"/>
              <w:rPr>
                <w:rFonts w:ascii="Arial" w:hAnsi="Arial" w:cs="Arial"/>
                <w:lang w:val="es-MX"/>
              </w:rPr>
            </w:pPr>
            <w:r w:rsidRPr="002714D4">
              <w:rPr>
                <w:rFonts w:ascii="Arial" w:hAnsi="Arial" w:cs="Arial"/>
                <w:lang w:val="es-MX"/>
              </w:rPr>
              <w:t>Planilla Electrónica(Excel)</w:t>
            </w:r>
          </w:p>
        </w:tc>
        <w:tc>
          <w:tcPr>
            <w:tcW w:w="2551" w:type="dxa"/>
          </w:tcPr>
          <w:p w:rsidR="003751C5" w:rsidRPr="00F908BD" w:rsidRDefault="003751C5" w:rsidP="003751C5">
            <w:pPr>
              <w:jc w:val="center"/>
              <w:rPr>
                <w:rFonts w:ascii="Arial" w:hAnsi="Arial" w:cs="Arial"/>
                <w:b/>
                <w:bCs/>
                <w:lang w:val="es-MX"/>
              </w:rPr>
            </w:pPr>
          </w:p>
        </w:tc>
        <w:tc>
          <w:tcPr>
            <w:tcW w:w="2569" w:type="dxa"/>
          </w:tcPr>
          <w:p w:rsidR="003751C5" w:rsidRPr="00F908BD" w:rsidRDefault="003751C5" w:rsidP="003751C5">
            <w:pPr>
              <w:jc w:val="center"/>
              <w:rPr>
                <w:rFonts w:ascii="Arial" w:hAnsi="Arial" w:cs="Arial"/>
                <w:b/>
                <w:bCs/>
                <w:lang w:val="es-MX"/>
              </w:rPr>
            </w:pPr>
            <w:r>
              <w:rPr>
                <w:rFonts w:ascii="Arial" w:hAnsi="Arial" w:cs="Arial"/>
                <w:b/>
                <w:bCs/>
                <w:lang w:val="es-MX"/>
              </w:rPr>
              <w:t>X</w:t>
            </w:r>
          </w:p>
        </w:tc>
      </w:tr>
      <w:tr w:rsidR="003751C5" w:rsidRPr="002714D4" w:rsidTr="00F4355E">
        <w:trPr>
          <w:jc w:val="center"/>
        </w:trPr>
        <w:tc>
          <w:tcPr>
            <w:tcW w:w="3936" w:type="dxa"/>
          </w:tcPr>
          <w:p w:rsidR="003751C5" w:rsidRPr="002714D4" w:rsidRDefault="003751C5" w:rsidP="003751C5">
            <w:pPr>
              <w:jc w:val="both"/>
              <w:rPr>
                <w:rFonts w:ascii="Arial" w:hAnsi="Arial" w:cs="Arial"/>
                <w:lang w:val="es-MX"/>
              </w:rPr>
            </w:pPr>
            <w:r w:rsidRPr="002714D4">
              <w:rPr>
                <w:rFonts w:ascii="Arial" w:hAnsi="Arial" w:cs="Arial"/>
                <w:lang w:val="es-MX"/>
              </w:rPr>
              <w:t>Correo Electrónico(Outlook)</w:t>
            </w:r>
          </w:p>
        </w:tc>
        <w:tc>
          <w:tcPr>
            <w:tcW w:w="2551" w:type="dxa"/>
          </w:tcPr>
          <w:p w:rsidR="003751C5" w:rsidRPr="00F908BD" w:rsidRDefault="003751C5" w:rsidP="003751C5">
            <w:pPr>
              <w:jc w:val="center"/>
              <w:rPr>
                <w:rFonts w:ascii="Arial" w:hAnsi="Arial" w:cs="Arial"/>
                <w:b/>
                <w:bCs/>
                <w:lang w:val="es-MX"/>
              </w:rPr>
            </w:pPr>
            <w:r>
              <w:rPr>
                <w:rFonts w:ascii="Arial" w:hAnsi="Arial" w:cs="Arial"/>
                <w:b/>
                <w:bCs/>
                <w:lang w:val="es-MX"/>
              </w:rPr>
              <w:t>X</w:t>
            </w:r>
          </w:p>
        </w:tc>
        <w:tc>
          <w:tcPr>
            <w:tcW w:w="2569" w:type="dxa"/>
          </w:tcPr>
          <w:p w:rsidR="003751C5" w:rsidRPr="00F908BD" w:rsidRDefault="003751C5" w:rsidP="003751C5">
            <w:pPr>
              <w:jc w:val="center"/>
              <w:rPr>
                <w:rFonts w:ascii="Arial" w:hAnsi="Arial" w:cs="Arial"/>
                <w:b/>
                <w:bCs/>
                <w:lang w:val="es-MX"/>
              </w:rPr>
            </w:pPr>
          </w:p>
        </w:tc>
      </w:tr>
      <w:tr w:rsidR="003751C5" w:rsidRPr="002714D4" w:rsidTr="00F4355E">
        <w:trPr>
          <w:jc w:val="center"/>
        </w:trPr>
        <w:tc>
          <w:tcPr>
            <w:tcW w:w="3936" w:type="dxa"/>
          </w:tcPr>
          <w:p w:rsidR="003751C5" w:rsidRPr="002714D4" w:rsidRDefault="003751C5" w:rsidP="003751C5">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3751C5" w:rsidRPr="00F908BD" w:rsidRDefault="003751C5" w:rsidP="003751C5">
            <w:pPr>
              <w:jc w:val="center"/>
              <w:rPr>
                <w:rFonts w:ascii="Arial" w:hAnsi="Arial" w:cs="Arial"/>
                <w:b/>
                <w:bCs/>
                <w:lang w:val="es-MX"/>
              </w:rPr>
            </w:pPr>
          </w:p>
        </w:tc>
        <w:tc>
          <w:tcPr>
            <w:tcW w:w="2569" w:type="dxa"/>
          </w:tcPr>
          <w:p w:rsidR="003751C5" w:rsidRPr="00F908BD" w:rsidRDefault="003751C5" w:rsidP="003751C5">
            <w:pPr>
              <w:jc w:val="center"/>
              <w:rPr>
                <w:rFonts w:ascii="Arial" w:hAnsi="Arial" w:cs="Arial"/>
                <w:b/>
                <w:bCs/>
                <w:lang w:val="es-MX"/>
              </w:rPr>
            </w:pPr>
            <w:r>
              <w:rPr>
                <w:rFonts w:ascii="Arial" w:hAnsi="Arial" w:cs="Arial"/>
                <w:b/>
                <w:bCs/>
                <w:lang w:val="es-MX"/>
              </w:rPr>
              <w:t>X</w:t>
            </w:r>
          </w:p>
        </w:tc>
      </w:tr>
    </w:tbl>
    <w:p w:rsidR="000341E6" w:rsidRPr="00594BB4" w:rsidRDefault="000341E6"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3751C5" w:rsidRPr="002714D4" w:rsidTr="00F4355E">
        <w:trPr>
          <w:jc w:val="center"/>
        </w:trPr>
        <w:tc>
          <w:tcPr>
            <w:tcW w:w="4052" w:type="dxa"/>
          </w:tcPr>
          <w:p w:rsidR="003751C5" w:rsidRPr="002714D4" w:rsidRDefault="003751C5" w:rsidP="003751C5">
            <w:pPr>
              <w:rPr>
                <w:rFonts w:ascii="Arial" w:hAnsi="Arial" w:cs="Arial"/>
                <w:lang w:val="es-MX"/>
              </w:rPr>
            </w:pPr>
            <w:r w:rsidRPr="002714D4">
              <w:rPr>
                <w:rFonts w:ascii="Arial" w:hAnsi="Arial" w:cs="Arial"/>
                <w:lang w:val="es-MX"/>
              </w:rPr>
              <w:t xml:space="preserve">Manejo de dinero </w:t>
            </w:r>
          </w:p>
        </w:tc>
        <w:tc>
          <w:tcPr>
            <w:tcW w:w="731" w:type="dxa"/>
          </w:tcPr>
          <w:p w:rsidR="003751C5" w:rsidRPr="003F1920" w:rsidRDefault="003751C5" w:rsidP="003751C5">
            <w:pPr>
              <w:jc w:val="center"/>
              <w:rPr>
                <w:rFonts w:ascii="Arial" w:hAnsi="Arial" w:cs="Arial"/>
                <w:b/>
                <w:lang w:val="es-MX"/>
              </w:rPr>
            </w:pPr>
          </w:p>
        </w:tc>
        <w:tc>
          <w:tcPr>
            <w:tcW w:w="733" w:type="dxa"/>
          </w:tcPr>
          <w:p w:rsidR="003751C5" w:rsidRPr="003F1920" w:rsidRDefault="003751C5" w:rsidP="003751C5">
            <w:pPr>
              <w:jc w:val="center"/>
              <w:rPr>
                <w:rFonts w:ascii="Arial" w:hAnsi="Arial" w:cs="Arial"/>
                <w:b/>
                <w:bCs/>
                <w:lang w:val="es-MX"/>
              </w:rPr>
            </w:pPr>
            <w:r w:rsidRPr="003F1920">
              <w:rPr>
                <w:rFonts w:ascii="Arial" w:hAnsi="Arial" w:cs="Arial"/>
                <w:b/>
                <w:bCs/>
                <w:lang w:val="es-MX"/>
              </w:rPr>
              <w:t>X</w:t>
            </w:r>
          </w:p>
        </w:tc>
        <w:tc>
          <w:tcPr>
            <w:tcW w:w="3592" w:type="dxa"/>
          </w:tcPr>
          <w:p w:rsidR="003751C5" w:rsidRPr="00F908BD" w:rsidRDefault="003751C5" w:rsidP="003751C5">
            <w:pPr>
              <w:jc w:val="center"/>
              <w:rPr>
                <w:rFonts w:ascii="Arial" w:hAnsi="Arial" w:cs="Arial"/>
                <w:lang w:val="es-MX"/>
              </w:rPr>
            </w:pPr>
          </w:p>
        </w:tc>
      </w:tr>
      <w:tr w:rsidR="003751C5" w:rsidRPr="002714D4" w:rsidTr="00F4355E">
        <w:trPr>
          <w:jc w:val="center"/>
        </w:trPr>
        <w:tc>
          <w:tcPr>
            <w:tcW w:w="4052" w:type="dxa"/>
          </w:tcPr>
          <w:p w:rsidR="003751C5" w:rsidRPr="002714D4" w:rsidRDefault="003751C5" w:rsidP="003751C5">
            <w:pPr>
              <w:rPr>
                <w:rFonts w:ascii="Arial" w:hAnsi="Arial" w:cs="Arial"/>
                <w:lang w:val="es-MX"/>
              </w:rPr>
            </w:pPr>
            <w:r w:rsidRPr="002714D4">
              <w:rPr>
                <w:rFonts w:ascii="Arial" w:hAnsi="Arial" w:cs="Arial"/>
                <w:lang w:val="es-MX"/>
              </w:rPr>
              <w:t>Manejo de información confidencial</w:t>
            </w:r>
          </w:p>
        </w:tc>
        <w:tc>
          <w:tcPr>
            <w:tcW w:w="731" w:type="dxa"/>
          </w:tcPr>
          <w:p w:rsidR="003751C5" w:rsidRPr="003F1920" w:rsidRDefault="003751C5" w:rsidP="003751C5">
            <w:pPr>
              <w:jc w:val="center"/>
              <w:rPr>
                <w:rFonts w:ascii="Arial" w:hAnsi="Arial" w:cs="Arial"/>
                <w:b/>
                <w:bCs/>
                <w:lang w:val="es-MX"/>
              </w:rPr>
            </w:pPr>
            <w:r w:rsidRPr="003F1920">
              <w:rPr>
                <w:rFonts w:ascii="Arial" w:hAnsi="Arial" w:cs="Arial"/>
                <w:b/>
                <w:bCs/>
                <w:lang w:val="es-MX"/>
              </w:rPr>
              <w:t>X</w:t>
            </w:r>
          </w:p>
        </w:tc>
        <w:tc>
          <w:tcPr>
            <w:tcW w:w="733" w:type="dxa"/>
          </w:tcPr>
          <w:p w:rsidR="003751C5" w:rsidRPr="003F1920" w:rsidRDefault="003751C5" w:rsidP="003751C5">
            <w:pPr>
              <w:jc w:val="center"/>
              <w:rPr>
                <w:rFonts w:ascii="Arial" w:hAnsi="Arial" w:cs="Arial"/>
                <w:b/>
                <w:bCs/>
                <w:lang w:val="es-MX"/>
              </w:rPr>
            </w:pPr>
          </w:p>
        </w:tc>
        <w:tc>
          <w:tcPr>
            <w:tcW w:w="3592" w:type="dxa"/>
          </w:tcPr>
          <w:p w:rsidR="003751C5" w:rsidRPr="003F1920" w:rsidRDefault="003751C5" w:rsidP="003751C5">
            <w:pPr>
              <w:jc w:val="center"/>
              <w:rPr>
                <w:rFonts w:ascii="Arial" w:hAnsi="Arial" w:cs="Arial"/>
                <w:lang w:val="es-MX"/>
              </w:rPr>
            </w:pPr>
            <w:r w:rsidRPr="003F1920">
              <w:rPr>
                <w:rFonts w:ascii="Arial" w:hAnsi="Arial" w:cs="Arial"/>
                <w:lang w:val="es-MX"/>
              </w:rPr>
              <w:t>Fichas Clínicas</w:t>
            </w:r>
          </w:p>
        </w:tc>
      </w:tr>
      <w:tr w:rsidR="003751C5" w:rsidRPr="002714D4" w:rsidTr="00F4355E">
        <w:trPr>
          <w:jc w:val="center"/>
        </w:trPr>
        <w:tc>
          <w:tcPr>
            <w:tcW w:w="4052" w:type="dxa"/>
          </w:tcPr>
          <w:p w:rsidR="003751C5" w:rsidRPr="002714D4" w:rsidRDefault="003751C5" w:rsidP="003751C5">
            <w:pPr>
              <w:rPr>
                <w:rFonts w:ascii="Arial" w:hAnsi="Arial" w:cs="Arial"/>
                <w:lang w:val="es-MX"/>
              </w:rPr>
            </w:pPr>
            <w:r w:rsidRPr="002714D4">
              <w:rPr>
                <w:rFonts w:ascii="Arial" w:hAnsi="Arial" w:cs="Arial"/>
                <w:lang w:val="es-MX"/>
              </w:rPr>
              <w:t>Manejo de materiales</w:t>
            </w:r>
          </w:p>
        </w:tc>
        <w:tc>
          <w:tcPr>
            <w:tcW w:w="731" w:type="dxa"/>
          </w:tcPr>
          <w:p w:rsidR="003751C5" w:rsidRPr="003F1920" w:rsidRDefault="003751C5" w:rsidP="003751C5">
            <w:pPr>
              <w:jc w:val="center"/>
              <w:rPr>
                <w:rFonts w:ascii="Arial" w:hAnsi="Arial" w:cs="Arial"/>
                <w:b/>
                <w:bCs/>
                <w:lang w:val="es-MX"/>
              </w:rPr>
            </w:pPr>
            <w:r w:rsidRPr="003F1920">
              <w:rPr>
                <w:rFonts w:ascii="Arial" w:hAnsi="Arial" w:cs="Arial"/>
                <w:b/>
                <w:bCs/>
                <w:lang w:val="es-MX"/>
              </w:rPr>
              <w:t>X</w:t>
            </w:r>
          </w:p>
        </w:tc>
        <w:tc>
          <w:tcPr>
            <w:tcW w:w="733" w:type="dxa"/>
          </w:tcPr>
          <w:p w:rsidR="003751C5" w:rsidRPr="003F1920" w:rsidRDefault="003751C5" w:rsidP="003751C5">
            <w:pPr>
              <w:jc w:val="center"/>
              <w:rPr>
                <w:rFonts w:ascii="Arial" w:hAnsi="Arial" w:cs="Arial"/>
                <w:b/>
                <w:bCs/>
                <w:lang w:val="es-MX"/>
              </w:rPr>
            </w:pPr>
          </w:p>
        </w:tc>
        <w:tc>
          <w:tcPr>
            <w:tcW w:w="3592" w:type="dxa"/>
          </w:tcPr>
          <w:p w:rsidR="003751C5" w:rsidRPr="00677A37" w:rsidRDefault="003751C5" w:rsidP="003751C5">
            <w:pPr>
              <w:jc w:val="center"/>
              <w:rPr>
                <w:rFonts w:ascii="Arial" w:hAnsi="Arial" w:cs="Arial"/>
                <w:lang w:val="es-MX"/>
              </w:rPr>
            </w:pPr>
            <w:r w:rsidRPr="00677A37">
              <w:rPr>
                <w:rFonts w:ascii="Arial" w:hAnsi="Arial" w:cs="Arial"/>
                <w:lang w:val="es-MX"/>
              </w:rPr>
              <w:t xml:space="preserve">Insumos y medicamentos. </w:t>
            </w:r>
          </w:p>
        </w:tc>
      </w:tr>
      <w:tr w:rsidR="003751C5" w:rsidRPr="002714D4" w:rsidTr="00F4355E">
        <w:trPr>
          <w:jc w:val="center"/>
        </w:trPr>
        <w:tc>
          <w:tcPr>
            <w:tcW w:w="4052" w:type="dxa"/>
          </w:tcPr>
          <w:p w:rsidR="003751C5" w:rsidRPr="002714D4" w:rsidRDefault="003751C5" w:rsidP="003751C5">
            <w:pPr>
              <w:rPr>
                <w:rFonts w:ascii="Arial" w:hAnsi="Arial" w:cs="Arial"/>
                <w:lang w:val="es-MX"/>
              </w:rPr>
            </w:pPr>
            <w:r w:rsidRPr="002714D4">
              <w:rPr>
                <w:rFonts w:ascii="Arial" w:hAnsi="Arial" w:cs="Arial"/>
                <w:lang w:val="es-MX"/>
              </w:rPr>
              <w:t>Manejo de herramientas</w:t>
            </w:r>
          </w:p>
        </w:tc>
        <w:tc>
          <w:tcPr>
            <w:tcW w:w="731" w:type="dxa"/>
          </w:tcPr>
          <w:p w:rsidR="003751C5" w:rsidRPr="003F1920" w:rsidRDefault="003751C5" w:rsidP="003751C5">
            <w:pPr>
              <w:jc w:val="center"/>
              <w:rPr>
                <w:rFonts w:ascii="Arial" w:hAnsi="Arial" w:cs="Arial"/>
                <w:b/>
                <w:lang w:val="es-MX"/>
              </w:rPr>
            </w:pPr>
            <w:r w:rsidRPr="003F1920">
              <w:rPr>
                <w:rFonts w:ascii="Arial" w:hAnsi="Arial" w:cs="Arial"/>
                <w:b/>
                <w:lang w:val="es-MX"/>
              </w:rPr>
              <w:t>X</w:t>
            </w:r>
          </w:p>
        </w:tc>
        <w:tc>
          <w:tcPr>
            <w:tcW w:w="733" w:type="dxa"/>
          </w:tcPr>
          <w:p w:rsidR="003751C5" w:rsidRPr="003F1920" w:rsidRDefault="003751C5" w:rsidP="003751C5">
            <w:pPr>
              <w:jc w:val="center"/>
              <w:rPr>
                <w:rFonts w:ascii="Arial" w:hAnsi="Arial" w:cs="Arial"/>
                <w:b/>
                <w:bCs/>
                <w:lang w:val="es-MX"/>
              </w:rPr>
            </w:pPr>
          </w:p>
        </w:tc>
        <w:tc>
          <w:tcPr>
            <w:tcW w:w="3592" w:type="dxa"/>
          </w:tcPr>
          <w:p w:rsidR="003751C5" w:rsidRPr="00677A37" w:rsidRDefault="003751C5" w:rsidP="003751C5">
            <w:pPr>
              <w:jc w:val="center"/>
              <w:rPr>
                <w:rFonts w:ascii="Arial" w:hAnsi="Arial" w:cs="Arial"/>
                <w:lang w:val="es-MX"/>
              </w:rPr>
            </w:pPr>
            <w:r w:rsidRPr="00677A37">
              <w:rPr>
                <w:rFonts w:ascii="Arial" w:hAnsi="Arial" w:cs="Arial"/>
                <w:lang w:val="es-MX"/>
              </w:rPr>
              <w:t>Instrumental.</w:t>
            </w:r>
          </w:p>
        </w:tc>
      </w:tr>
      <w:tr w:rsidR="003751C5" w:rsidRPr="002714D4" w:rsidTr="00F4355E">
        <w:trPr>
          <w:jc w:val="center"/>
        </w:trPr>
        <w:tc>
          <w:tcPr>
            <w:tcW w:w="4052" w:type="dxa"/>
          </w:tcPr>
          <w:p w:rsidR="003751C5" w:rsidRPr="002714D4" w:rsidRDefault="003751C5" w:rsidP="003751C5">
            <w:pPr>
              <w:rPr>
                <w:rFonts w:ascii="Arial" w:hAnsi="Arial" w:cs="Arial"/>
                <w:lang w:val="es-MX"/>
              </w:rPr>
            </w:pPr>
            <w:r w:rsidRPr="002714D4">
              <w:rPr>
                <w:rFonts w:ascii="Arial" w:hAnsi="Arial" w:cs="Arial"/>
                <w:lang w:val="es-MX"/>
              </w:rPr>
              <w:lastRenderedPageBreak/>
              <w:t>Manejo de equipos</w:t>
            </w:r>
          </w:p>
        </w:tc>
        <w:tc>
          <w:tcPr>
            <w:tcW w:w="731" w:type="dxa"/>
          </w:tcPr>
          <w:p w:rsidR="003751C5" w:rsidRPr="003F1920" w:rsidRDefault="003751C5" w:rsidP="003751C5">
            <w:pPr>
              <w:jc w:val="center"/>
              <w:rPr>
                <w:rFonts w:ascii="Arial" w:hAnsi="Arial" w:cs="Arial"/>
                <w:b/>
                <w:bCs/>
                <w:lang w:val="es-MX"/>
              </w:rPr>
            </w:pPr>
            <w:r w:rsidRPr="003F1920">
              <w:rPr>
                <w:rFonts w:ascii="Arial" w:hAnsi="Arial" w:cs="Arial"/>
                <w:b/>
                <w:bCs/>
                <w:lang w:val="es-MX"/>
              </w:rPr>
              <w:t>X</w:t>
            </w:r>
          </w:p>
        </w:tc>
        <w:tc>
          <w:tcPr>
            <w:tcW w:w="733" w:type="dxa"/>
          </w:tcPr>
          <w:p w:rsidR="003751C5" w:rsidRPr="003F1920" w:rsidRDefault="003751C5" w:rsidP="003751C5">
            <w:pPr>
              <w:jc w:val="center"/>
              <w:rPr>
                <w:rFonts w:ascii="Arial" w:hAnsi="Arial" w:cs="Arial"/>
                <w:b/>
                <w:lang w:val="es-MX"/>
              </w:rPr>
            </w:pPr>
          </w:p>
        </w:tc>
        <w:tc>
          <w:tcPr>
            <w:tcW w:w="3592" w:type="dxa"/>
          </w:tcPr>
          <w:p w:rsidR="003751C5" w:rsidRPr="00677A37" w:rsidRDefault="003751C5" w:rsidP="003751C5">
            <w:pPr>
              <w:jc w:val="center"/>
              <w:rPr>
                <w:rFonts w:ascii="Arial" w:hAnsi="Arial" w:cs="Arial"/>
                <w:lang w:val="es-MX"/>
              </w:rPr>
            </w:pPr>
          </w:p>
        </w:tc>
      </w:tr>
      <w:tr w:rsidR="003751C5" w:rsidRPr="002714D4" w:rsidTr="00F4355E">
        <w:trPr>
          <w:jc w:val="center"/>
        </w:trPr>
        <w:tc>
          <w:tcPr>
            <w:tcW w:w="4052" w:type="dxa"/>
          </w:tcPr>
          <w:p w:rsidR="003751C5" w:rsidRPr="002714D4" w:rsidRDefault="003751C5" w:rsidP="003751C5">
            <w:pPr>
              <w:rPr>
                <w:rFonts w:ascii="Arial" w:hAnsi="Arial" w:cs="Arial"/>
                <w:lang w:val="es-MX"/>
              </w:rPr>
            </w:pPr>
            <w:r w:rsidRPr="002714D4">
              <w:rPr>
                <w:rFonts w:ascii="Arial" w:hAnsi="Arial" w:cs="Arial"/>
                <w:lang w:val="es-MX"/>
              </w:rPr>
              <w:t>Carga o descarga de material</w:t>
            </w:r>
          </w:p>
        </w:tc>
        <w:tc>
          <w:tcPr>
            <w:tcW w:w="731" w:type="dxa"/>
          </w:tcPr>
          <w:p w:rsidR="003751C5" w:rsidRPr="003F1920" w:rsidRDefault="003751C5" w:rsidP="003751C5">
            <w:pPr>
              <w:jc w:val="center"/>
              <w:rPr>
                <w:rFonts w:ascii="Arial" w:hAnsi="Arial" w:cs="Arial"/>
                <w:b/>
                <w:bCs/>
                <w:lang w:val="es-MX"/>
              </w:rPr>
            </w:pPr>
            <w:r>
              <w:rPr>
                <w:rFonts w:ascii="Arial" w:hAnsi="Arial" w:cs="Arial"/>
                <w:b/>
                <w:bCs/>
                <w:lang w:val="es-MX"/>
              </w:rPr>
              <w:t>X</w:t>
            </w:r>
          </w:p>
        </w:tc>
        <w:tc>
          <w:tcPr>
            <w:tcW w:w="733" w:type="dxa"/>
          </w:tcPr>
          <w:p w:rsidR="003751C5" w:rsidRPr="003F1920" w:rsidRDefault="003751C5" w:rsidP="003751C5">
            <w:pPr>
              <w:jc w:val="center"/>
              <w:rPr>
                <w:rFonts w:ascii="Arial" w:hAnsi="Arial" w:cs="Arial"/>
                <w:b/>
                <w:bCs/>
                <w:lang w:val="es-MX"/>
              </w:rPr>
            </w:pPr>
          </w:p>
        </w:tc>
        <w:tc>
          <w:tcPr>
            <w:tcW w:w="3592" w:type="dxa"/>
          </w:tcPr>
          <w:p w:rsidR="003751C5" w:rsidRPr="00677A37" w:rsidRDefault="003751C5" w:rsidP="003751C5">
            <w:pPr>
              <w:jc w:val="center"/>
              <w:rPr>
                <w:rFonts w:ascii="Arial" w:hAnsi="Arial" w:cs="Arial"/>
                <w:lang w:val="es-MX"/>
              </w:rPr>
            </w:pPr>
          </w:p>
        </w:tc>
      </w:tr>
      <w:tr w:rsidR="003751C5" w:rsidRPr="002714D4" w:rsidTr="00696296">
        <w:trPr>
          <w:trHeight w:val="97"/>
          <w:jc w:val="center"/>
        </w:trPr>
        <w:tc>
          <w:tcPr>
            <w:tcW w:w="4052" w:type="dxa"/>
          </w:tcPr>
          <w:p w:rsidR="003751C5" w:rsidRPr="002714D4" w:rsidRDefault="003751C5" w:rsidP="003751C5">
            <w:pPr>
              <w:rPr>
                <w:rFonts w:ascii="Arial" w:hAnsi="Arial" w:cs="Arial"/>
                <w:lang w:val="es-MX"/>
              </w:rPr>
            </w:pPr>
            <w:r w:rsidRPr="002714D4">
              <w:rPr>
                <w:rFonts w:ascii="Arial" w:hAnsi="Arial" w:cs="Arial"/>
                <w:lang w:val="es-MX"/>
              </w:rPr>
              <w:t xml:space="preserve">Otro Idioma (especificar). </w:t>
            </w:r>
          </w:p>
        </w:tc>
        <w:tc>
          <w:tcPr>
            <w:tcW w:w="731" w:type="dxa"/>
          </w:tcPr>
          <w:p w:rsidR="003751C5" w:rsidRPr="003F1920" w:rsidRDefault="003751C5" w:rsidP="003751C5">
            <w:pPr>
              <w:jc w:val="center"/>
              <w:rPr>
                <w:rFonts w:ascii="Arial" w:hAnsi="Arial" w:cs="Arial"/>
                <w:b/>
                <w:lang w:val="es-MX"/>
              </w:rPr>
            </w:pPr>
          </w:p>
        </w:tc>
        <w:tc>
          <w:tcPr>
            <w:tcW w:w="733" w:type="dxa"/>
          </w:tcPr>
          <w:p w:rsidR="003751C5" w:rsidRPr="003F1920" w:rsidRDefault="003751C5" w:rsidP="003751C5">
            <w:pPr>
              <w:jc w:val="center"/>
              <w:rPr>
                <w:rFonts w:ascii="Arial" w:hAnsi="Arial" w:cs="Arial"/>
                <w:b/>
                <w:bCs/>
                <w:lang w:val="es-MX"/>
              </w:rPr>
            </w:pPr>
            <w:r w:rsidRPr="003F1920">
              <w:rPr>
                <w:rFonts w:ascii="Arial" w:hAnsi="Arial" w:cs="Arial"/>
                <w:b/>
                <w:bCs/>
                <w:lang w:val="es-MX"/>
              </w:rPr>
              <w:t>X</w:t>
            </w:r>
          </w:p>
        </w:tc>
        <w:tc>
          <w:tcPr>
            <w:tcW w:w="3592" w:type="dxa"/>
          </w:tcPr>
          <w:p w:rsidR="003751C5" w:rsidRPr="00F908BD" w:rsidRDefault="003751C5" w:rsidP="003751C5">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2C1F9A" w:rsidRPr="00F908BD" w:rsidTr="00910CD7">
        <w:trPr>
          <w:trHeight w:val="553"/>
          <w:jc w:val="center"/>
        </w:trPr>
        <w:tc>
          <w:tcPr>
            <w:tcW w:w="3311" w:type="dxa"/>
          </w:tcPr>
          <w:p w:rsidR="002C1F9A" w:rsidRPr="00F908BD" w:rsidRDefault="002C1F9A" w:rsidP="00910CD7">
            <w:pPr>
              <w:jc w:val="both"/>
              <w:rPr>
                <w:rFonts w:ascii="Arial" w:hAnsi="Arial" w:cs="Arial"/>
                <w:b/>
              </w:rPr>
            </w:pPr>
            <w:r w:rsidRPr="00F908BD">
              <w:rPr>
                <w:rFonts w:ascii="Arial" w:hAnsi="Arial" w:cs="Arial"/>
                <w:b/>
              </w:rPr>
              <w:t>Riesgos asociados al Cargo</w:t>
            </w:r>
          </w:p>
        </w:tc>
        <w:tc>
          <w:tcPr>
            <w:tcW w:w="1196" w:type="dxa"/>
          </w:tcPr>
          <w:p w:rsidR="002C1F9A" w:rsidRPr="00F908BD" w:rsidRDefault="002C1F9A" w:rsidP="00910CD7">
            <w:pPr>
              <w:jc w:val="center"/>
              <w:rPr>
                <w:rFonts w:ascii="Arial" w:hAnsi="Arial" w:cs="Arial"/>
              </w:rPr>
            </w:pPr>
            <w:r w:rsidRPr="00F908BD">
              <w:rPr>
                <w:rFonts w:ascii="Arial" w:hAnsi="Arial" w:cs="Arial"/>
              </w:rPr>
              <w:t>No aplica</w:t>
            </w:r>
          </w:p>
        </w:tc>
        <w:tc>
          <w:tcPr>
            <w:tcW w:w="1861" w:type="dxa"/>
          </w:tcPr>
          <w:p w:rsidR="002C1F9A" w:rsidRPr="00F908BD" w:rsidRDefault="002C1F9A" w:rsidP="00910CD7">
            <w:pPr>
              <w:jc w:val="center"/>
              <w:rPr>
                <w:rFonts w:ascii="Arial" w:hAnsi="Arial" w:cs="Arial"/>
              </w:rPr>
            </w:pPr>
            <w:r w:rsidRPr="00F908BD">
              <w:rPr>
                <w:rFonts w:ascii="Arial" w:hAnsi="Arial" w:cs="Arial"/>
              </w:rPr>
              <w:t>Bajo</w:t>
            </w:r>
          </w:p>
        </w:tc>
        <w:tc>
          <w:tcPr>
            <w:tcW w:w="1996" w:type="dxa"/>
          </w:tcPr>
          <w:p w:rsidR="002C1F9A" w:rsidRPr="00F908BD" w:rsidRDefault="002C1F9A" w:rsidP="00910CD7">
            <w:pPr>
              <w:jc w:val="center"/>
              <w:rPr>
                <w:rFonts w:ascii="Arial" w:hAnsi="Arial" w:cs="Arial"/>
              </w:rPr>
            </w:pPr>
            <w:r>
              <w:rPr>
                <w:rFonts w:ascii="Arial" w:hAnsi="Arial" w:cs="Arial"/>
              </w:rPr>
              <w:t>Medio</w:t>
            </w:r>
          </w:p>
        </w:tc>
        <w:tc>
          <w:tcPr>
            <w:tcW w:w="1249" w:type="dxa"/>
          </w:tcPr>
          <w:p w:rsidR="002C1F9A" w:rsidRPr="00F908BD" w:rsidRDefault="002C1F9A" w:rsidP="00910CD7">
            <w:pPr>
              <w:jc w:val="center"/>
              <w:rPr>
                <w:rFonts w:ascii="Arial" w:hAnsi="Arial" w:cs="Arial"/>
              </w:rPr>
            </w:pPr>
            <w:r>
              <w:rPr>
                <w:rFonts w:ascii="Arial" w:hAnsi="Arial" w:cs="Arial"/>
              </w:rPr>
              <w:t>Alto</w:t>
            </w:r>
          </w:p>
        </w:tc>
      </w:tr>
      <w:tr w:rsidR="002C1F9A" w:rsidRPr="00F908BD" w:rsidTr="00910CD7">
        <w:trPr>
          <w:trHeight w:val="276"/>
          <w:jc w:val="center"/>
        </w:trPr>
        <w:tc>
          <w:tcPr>
            <w:tcW w:w="3311" w:type="dxa"/>
          </w:tcPr>
          <w:p w:rsidR="002C1F9A" w:rsidRPr="00F908BD" w:rsidRDefault="002C1F9A" w:rsidP="00910CD7">
            <w:pPr>
              <w:jc w:val="both"/>
              <w:rPr>
                <w:rFonts w:ascii="Arial" w:hAnsi="Arial" w:cs="Arial"/>
              </w:rPr>
            </w:pPr>
            <w:r>
              <w:rPr>
                <w:rFonts w:ascii="Arial" w:hAnsi="Arial" w:cs="Arial"/>
              </w:rPr>
              <w:t xml:space="preserve">Estrés </w:t>
            </w:r>
          </w:p>
        </w:tc>
        <w:tc>
          <w:tcPr>
            <w:tcW w:w="1196" w:type="dxa"/>
          </w:tcPr>
          <w:p w:rsidR="002C1F9A" w:rsidRPr="00F908BD" w:rsidRDefault="002C1F9A" w:rsidP="00910CD7">
            <w:pPr>
              <w:jc w:val="both"/>
              <w:rPr>
                <w:rFonts w:ascii="Arial" w:hAnsi="Arial" w:cs="Arial"/>
              </w:rPr>
            </w:pPr>
          </w:p>
        </w:tc>
        <w:tc>
          <w:tcPr>
            <w:tcW w:w="1861" w:type="dxa"/>
          </w:tcPr>
          <w:p w:rsidR="002C1F9A" w:rsidRPr="00F908BD" w:rsidRDefault="002C1F9A" w:rsidP="00910CD7">
            <w:pPr>
              <w:jc w:val="center"/>
              <w:rPr>
                <w:rFonts w:ascii="Arial" w:hAnsi="Arial" w:cs="Arial"/>
                <w:b/>
              </w:rPr>
            </w:pPr>
          </w:p>
        </w:tc>
        <w:tc>
          <w:tcPr>
            <w:tcW w:w="1996" w:type="dxa"/>
          </w:tcPr>
          <w:p w:rsidR="002C1F9A" w:rsidRPr="00F908BD" w:rsidRDefault="00EC262F" w:rsidP="00910CD7">
            <w:pPr>
              <w:jc w:val="center"/>
              <w:rPr>
                <w:rFonts w:ascii="Arial" w:hAnsi="Arial" w:cs="Arial"/>
                <w:b/>
              </w:rPr>
            </w:pPr>
            <w:r>
              <w:rPr>
                <w:rFonts w:ascii="Arial" w:hAnsi="Arial" w:cs="Arial"/>
                <w:b/>
              </w:rPr>
              <w:t>X</w:t>
            </w:r>
          </w:p>
        </w:tc>
        <w:tc>
          <w:tcPr>
            <w:tcW w:w="1249" w:type="dxa"/>
          </w:tcPr>
          <w:p w:rsidR="002C1F9A" w:rsidRPr="00F908BD" w:rsidRDefault="002C1F9A" w:rsidP="00910CD7">
            <w:pPr>
              <w:ind w:left="238" w:hanging="238"/>
              <w:jc w:val="center"/>
              <w:rPr>
                <w:rFonts w:ascii="Arial" w:hAnsi="Arial" w:cs="Arial"/>
                <w:b/>
              </w:rPr>
            </w:pPr>
          </w:p>
        </w:tc>
      </w:tr>
    </w:tbl>
    <w:p w:rsidR="003751C5" w:rsidRDefault="003751C5"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EC262F"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EC262F" w:rsidRPr="002F69F8" w:rsidRDefault="00EC262F" w:rsidP="00EC262F">
            <w:pPr>
              <w:jc w:val="both"/>
              <w:rPr>
                <w:rFonts w:ascii="Arial" w:hAnsi="Arial" w:cs="Arial"/>
                <w:lang w:val="es-MX"/>
              </w:rPr>
            </w:pPr>
            <w:r w:rsidRPr="002F69F8">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EC262F" w:rsidRPr="001C11FB" w:rsidRDefault="00EC262F" w:rsidP="00EC262F">
            <w:pPr>
              <w:jc w:val="both"/>
              <w:rPr>
                <w:rFonts w:ascii="Arial" w:hAnsi="Arial" w:cs="Arial"/>
                <w:lang w:val="es-MX"/>
              </w:rPr>
            </w:pPr>
            <w:r>
              <w:rPr>
                <w:rFonts w:ascii="Arial" w:hAnsi="Arial" w:cs="Arial"/>
                <w:lang w:val="es-MX"/>
              </w:rPr>
              <w:t>Funcionarios del SCR Especialidad de la Mujer</w:t>
            </w:r>
          </w:p>
        </w:tc>
        <w:tc>
          <w:tcPr>
            <w:tcW w:w="480" w:type="dxa"/>
            <w:tcBorders>
              <w:top w:val="single" w:sz="4" w:space="0" w:color="auto"/>
              <w:left w:val="single" w:sz="4" w:space="0" w:color="auto"/>
              <w:bottom w:val="single" w:sz="4" w:space="0" w:color="auto"/>
              <w:right w:val="single" w:sz="4" w:space="0" w:color="auto"/>
            </w:tcBorders>
          </w:tcPr>
          <w:p w:rsidR="00EC262F" w:rsidRPr="001C11FB" w:rsidRDefault="00EC262F" w:rsidP="00EC262F">
            <w:pPr>
              <w:jc w:val="both"/>
              <w:rPr>
                <w:rFonts w:ascii="Arial" w:hAnsi="Arial" w:cs="Arial"/>
                <w:lang w:val="es-MX"/>
              </w:rPr>
            </w:pPr>
            <w:r w:rsidRPr="001C11F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EC262F" w:rsidRPr="001C11FB" w:rsidRDefault="00EC262F" w:rsidP="00EC262F">
            <w:pPr>
              <w:rPr>
                <w:rFonts w:ascii="Arial" w:hAnsi="Arial" w:cs="Arial"/>
                <w:lang w:val="es-MX"/>
              </w:rPr>
            </w:pPr>
            <w:r>
              <w:rPr>
                <w:rFonts w:ascii="Arial" w:hAnsi="Arial" w:cs="Arial"/>
                <w:lang w:val="es-MX"/>
              </w:rPr>
              <w:t>Pacientes del SCR Especialidad de la Mujer.</w:t>
            </w:r>
          </w:p>
        </w:tc>
      </w:tr>
      <w:tr w:rsidR="00EC262F"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EC262F" w:rsidRPr="002F69F8" w:rsidRDefault="00EC262F" w:rsidP="00EC262F">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EC262F" w:rsidRPr="001C11FB" w:rsidRDefault="00EC262F" w:rsidP="00EC262F">
            <w:pPr>
              <w:rPr>
                <w:rFonts w:ascii="Arial" w:hAnsi="Arial" w:cs="Arial"/>
                <w:lang w:val="es-MX"/>
              </w:rPr>
            </w:pPr>
            <w:r>
              <w:rPr>
                <w:rFonts w:ascii="Arial" w:hAnsi="Arial" w:cs="Arial"/>
                <w:lang w:val="es-MX"/>
              </w:rPr>
              <w:t xml:space="preserve">Unidades de apoyo del SCR Especialidad de la Mujer. </w:t>
            </w:r>
          </w:p>
        </w:tc>
        <w:tc>
          <w:tcPr>
            <w:tcW w:w="480" w:type="dxa"/>
            <w:tcBorders>
              <w:top w:val="single" w:sz="4" w:space="0" w:color="auto"/>
              <w:left w:val="single" w:sz="4" w:space="0" w:color="auto"/>
              <w:bottom w:val="single" w:sz="4" w:space="0" w:color="auto"/>
              <w:right w:val="single" w:sz="4" w:space="0" w:color="auto"/>
            </w:tcBorders>
          </w:tcPr>
          <w:p w:rsidR="00EC262F" w:rsidRPr="001C11FB" w:rsidRDefault="00EC262F" w:rsidP="00EC262F">
            <w:pPr>
              <w:jc w:val="both"/>
              <w:rPr>
                <w:rFonts w:ascii="Arial" w:hAnsi="Arial" w:cs="Arial"/>
                <w:lang w:val="es-MX"/>
              </w:rPr>
            </w:pPr>
            <w:r w:rsidRPr="001C11F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EC262F" w:rsidRPr="001C11FB" w:rsidRDefault="00EC262F" w:rsidP="00EC262F">
            <w:pPr>
              <w:jc w:val="both"/>
              <w:rPr>
                <w:rFonts w:ascii="Arial" w:hAnsi="Arial" w:cs="Arial"/>
                <w:lang w:val="es-MX"/>
              </w:rPr>
            </w:pPr>
          </w:p>
        </w:tc>
      </w:tr>
    </w:tbl>
    <w:p w:rsidR="003751C5" w:rsidRDefault="003751C5"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EC262F"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spacing w:after="0"/>
              <w:jc w:val="both"/>
              <w:rPr>
                <w:rFonts w:ascii="Arial" w:hAnsi="Arial" w:cs="Arial"/>
                <w:sz w:val="24"/>
                <w:szCs w:val="24"/>
                <w:lang w:val="es-MX"/>
              </w:rPr>
            </w:pPr>
            <w:r w:rsidRPr="003751C5">
              <w:rPr>
                <w:rFonts w:ascii="Arial" w:hAnsi="Arial" w:cs="Arial"/>
                <w:sz w:val="24"/>
                <w:szCs w:val="24"/>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p>
        </w:tc>
      </w:tr>
      <w:tr w:rsidR="00EC262F"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spacing w:after="0" w:line="240" w:lineRule="auto"/>
              <w:jc w:val="both"/>
              <w:rPr>
                <w:rFonts w:ascii="Arial" w:hAnsi="Arial" w:cs="Arial"/>
                <w:sz w:val="24"/>
                <w:szCs w:val="24"/>
                <w:lang w:val="es-MX"/>
              </w:rPr>
            </w:pPr>
            <w:r w:rsidRPr="003751C5">
              <w:rPr>
                <w:rFonts w:ascii="Arial" w:hAnsi="Arial" w:cs="Arial"/>
                <w:sz w:val="24"/>
                <w:szCs w:val="24"/>
                <w:lang w:val="es-MX"/>
              </w:rPr>
              <w:t>Actuar de modo honesto, leal e intachable. Implica subordinar el interés particular al interés general o bien común</w:t>
            </w:r>
          </w:p>
          <w:p w:rsidR="00EC262F" w:rsidRPr="003751C5" w:rsidRDefault="00EC262F" w:rsidP="00EC262F">
            <w:pPr>
              <w:pStyle w:val="Default"/>
              <w:jc w:val="both"/>
            </w:pPr>
            <w:r w:rsidRPr="003751C5">
              <w:rPr>
                <w:i/>
                <w:iCs/>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EC262F" w:rsidRPr="0012020E" w:rsidRDefault="00EC262F" w:rsidP="00EC262F">
            <w:pPr>
              <w:jc w:val="both"/>
              <w:rPr>
                <w:rFonts w:ascii="Arial" w:hAnsi="Arial" w:cs="Arial"/>
                <w:b/>
                <w:bCs/>
                <w:lang w:val="es-MX"/>
              </w:rPr>
            </w:pPr>
            <w:r>
              <w:rPr>
                <w:rFonts w:ascii="Arial" w:hAnsi="Arial" w:cs="Arial"/>
                <w:b/>
                <w:bCs/>
                <w:lang w:val="es-MX"/>
              </w:rPr>
              <w:t>X</w:t>
            </w:r>
          </w:p>
        </w:tc>
      </w:tr>
      <w:tr w:rsidR="00EC262F"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spacing w:after="0"/>
              <w:jc w:val="both"/>
              <w:rPr>
                <w:rFonts w:ascii="Arial" w:hAnsi="Arial" w:cs="Arial"/>
                <w:sz w:val="24"/>
                <w:szCs w:val="24"/>
                <w:lang w:val="es-MX"/>
              </w:rPr>
            </w:pPr>
            <w:r w:rsidRPr="003751C5">
              <w:rPr>
                <w:rFonts w:ascii="Arial" w:hAnsi="Arial" w:cs="Arial"/>
                <w:sz w:val="24"/>
                <w:szCs w:val="24"/>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rPr>
                <w:rFonts w:ascii="Arial" w:hAnsi="Arial" w:cs="Arial"/>
                <w:b/>
                <w:bCs/>
                <w:lang w:val="es-MX"/>
              </w:rPr>
            </w:pPr>
            <w:r>
              <w:rPr>
                <w:rFonts w:ascii="Arial" w:hAnsi="Arial" w:cs="Arial"/>
                <w:b/>
                <w:bCs/>
                <w:lang w:val="es-MX"/>
              </w:rPr>
              <w:t>X</w:t>
            </w:r>
          </w:p>
        </w:tc>
      </w:tr>
      <w:tr w:rsidR="00EC262F"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spacing w:after="0" w:line="240" w:lineRule="auto"/>
              <w:jc w:val="both"/>
              <w:rPr>
                <w:rFonts w:ascii="Arial" w:hAnsi="Arial" w:cs="Arial"/>
                <w:sz w:val="24"/>
                <w:szCs w:val="24"/>
                <w:lang w:val="es-MX"/>
              </w:rPr>
            </w:pPr>
            <w:r w:rsidRPr="003751C5">
              <w:rPr>
                <w:rFonts w:ascii="Arial" w:hAnsi="Arial" w:cs="Arial"/>
                <w:sz w:val="24"/>
                <w:szCs w:val="24"/>
                <w:lang w:val="es-MX"/>
              </w:rPr>
              <w:t>Identificar y satisfacer las necesidades y expectativas de los clientes internos o externos. Implica la disposición a servir a los clientes, de un modo efectivo, cordial y empático.</w:t>
            </w:r>
          </w:p>
          <w:p w:rsidR="00EC262F" w:rsidRPr="003751C5" w:rsidRDefault="00EC262F" w:rsidP="00EC262F">
            <w:pPr>
              <w:spacing w:after="0" w:line="240" w:lineRule="auto"/>
              <w:jc w:val="both"/>
              <w:rPr>
                <w:rFonts w:ascii="Arial" w:hAnsi="Arial" w:cs="Arial"/>
                <w:sz w:val="24"/>
                <w:szCs w:val="24"/>
              </w:rPr>
            </w:pPr>
            <w:r w:rsidRPr="003751C5">
              <w:rPr>
                <w:rFonts w:ascii="Arial" w:hAnsi="Arial" w:cs="Arial"/>
                <w:i/>
                <w:iCs/>
                <w:sz w:val="24"/>
                <w:szCs w:val="24"/>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rPr>
                <w:rFonts w:ascii="Arial" w:hAnsi="Arial" w:cs="Arial"/>
                <w:b/>
                <w:bCs/>
                <w:lang w:val="es-MX"/>
              </w:rPr>
            </w:pPr>
            <w:r>
              <w:rPr>
                <w:rFonts w:ascii="Arial" w:hAnsi="Arial" w:cs="Arial"/>
                <w:b/>
                <w:bCs/>
                <w:lang w:val="es-MX"/>
              </w:rPr>
              <w:t>X</w:t>
            </w:r>
          </w:p>
        </w:tc>
      </w:tr>
      <w:tr w:rsidR="00EC262F"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spacing w:after="0"/>
              <w:jc w:val="both"/>
              <w:rPr>
                <w:rFonts w:ascii="Arial" w:hAnsi="Arial" w:cs="Arial"/>
                <w:sz w:val="24"/>
                <w:szCs w:val="24"/>
                <w:lang w:val="es-MX"/>
              </w:rPr>
            </w:pPr>
            <w:r w:rsidRPr="003751C5">
              <w:rPr>
                <w:rFonts w:ascii="Arial" w:hAnsi="Arial" w:cs="Arial"/>
                <w:sz w:val="24"/>
                <w:szCs w:val="24"/>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rPr>
                <w:rFonts w:ascii="Arial" w:hAnsi="Arial" w:cs="Arial"/>
                <w:b/>
                <w:bCs/>
                <w:lang w:val="es-MX"/>
              </w:rPr>
            </w:pPr>
            <w:r>
              <w:rPr>
                <w:rFonts w:ascii="Arial" w:hAnsi="Arial" w:cs="Arial"/>
                <w:b/>
                <w:bCs/>
                <w:lang w:val="es-MX"/>
              </w:rPr>
              <w:t>X</w:t>
            </w:r>
          </w:p>
        </w:tc>
      </w:tr>
      <w:tr w:rsidR="00EC262F"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lastRenderedPageBreak/>
              <w:t>Comunicación efectiva</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spacing w:after="0"/>
              <w:jc w:val="both"/>
              <w:rPr>
                <w:rFonts w:ascii="Arial" w:hAnsi="Arial" w:cs="Arial"/>
                <w:sz w:val="24"/>
                <w:szCs w:val="24"/>
              </w:rPr>
            </w:pPr>
            <w:r w:rsidRPr="003751C5">
              <w:rPr>
                <w:rFonts w:ascii="Arial" w:hAnsi="Arial" w:cs="Arial"/>
                <w:sz w:val="24"/>
                <w:szCs w:val="24"/>
                <w:lang w:val="es-MX"/>
              </w:rPr>
              <w:t xml:space="preserve">Escuchar y expresarse de manera clara y directa. Implica la disposición a ponerse en el lugar del otro, la habilidad para transmitir ideas y estados de ánimo, y la habilidad para coordinar acciones </w:t>
            </w:r>
            <w:r w:rsidRPr="003751C5">
              <w:rPr>
                <w:rFonts w:ascii="Arial" w:hAnsi="Arial" w:cs="Arial"/>
                <w:i/>
                <w:iCs/>
                <w:sz w:val="24"/>
                <w:szCs w:val="24"/>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rPr>
                <w:rFonts w:ascii="Arial" w:hAnsi="Arial" w:cs="Arial"/>
                <w:b/>
                <w:bCs/>
                <w:lang w:val="es-MX"/>
              </w:rPr>
            </w:pPr>
          </w:p>
        </w:tc>
      </w:tr>
      <w:tr w:rsidR="00EC262F"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jc w:val="both"/>
              <w:rPr>
                <w:rFonts w:ascii="Arial" w:hAnsi="Arial" w:cs="Arial"/>
                <w:sz w:val="24"/>
                <w:szCs w:val="24"/>
                <w:lang w:val="es-MX"/>
              </w:rPr>
            </w:pPr>
            <w:r w:rsidRPr="003751C5">
              <w:rPr>
                <w:rFonts w:ascii="Arial" w:hAnsi="Arial" w:cs="Arial"/>
                <w:sz w:val="24"/>
                <w:szCs w:val="24"/>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rPr>
                <w:rFonts w:ascii="Arial" w:hAnsi="Arial" w:cs="Arial"/>
                <w:b/>
                <w:bCs/>
                <w:lang w:val="es-MX"/>
              </w:rPr>
            </w:pPr>
            <w:r>
              <w:rPr>
                <w:rFonts w:ascii="Arial" w:hAnsi="Arial" w:cs="Arial"/>
                <w:b/>
                <w:bCs/>
                <w:lang w:val="es-MX"/>
              </w:rPr>
              <w:t>X</w:t>
            </w:r>
          </w:p>
        </w:tc>
      </w:tr>
      <w:tr w:rsidR="00EC262F"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EC262F" w:rsidRPr="0009772B" w:rsidRDefault="00EC262F" w:rsidP="00EC262F">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jc w:val="both"/>
              <w:rPr>
                <w:rFonts w:ascii="Arial" w:hAnsi="Arial" w:cs="Arial"/>
                <w:sz w:val="24"/>
                <w:szCs w:val="24"/>
                <w:lang w:val="es-MX"/>
              </w:rPr>
            </w:pPr>
            <w:r w:rsidRPr="003751C5">
              <w:rPr>
                <w:rFonts w:ascii="Arial" w:hAnsi="Arial" w:cs="Arial"/>
                <w:sz w:val="24"/>
                <w:szCs w:val="24"/>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EC262F" w:rsidRPr="00F908BD" w:rsidRDefault="00EC262F" w:rsidP="00EC262F">
            <w:pPr>
              <w:jc w:val="center"/>
              <w:rPr>
                <w:rFonts w:ascii="Arial" w:hAnsi="Arial" w:cs="Arial"/>
                <w:b/>
                <w:bCs/>
                <w:lang w:val="es-MX"/>
              </w:rPr>
            </w:pPr>
          </w:p>
        </w:tc>
      </w:tr>
      <w:tr w:rsidR="00EC262F"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EC262F" w:rsidRPr="0009772B" w:rsidRDefault="00EC262F" w:rsidP="00EC262F">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jc w:val="both"/>
              <w:rPr>
                <w:rFonts w:ascii="Arial" w:hAnsi="Arial" w:cs="Arial"/>
                <w:sz w:val="24"/>
                <w:szCs w:val="24"/>
                <w:lang w:val="es-MX"/>
              </w:rPr>
            </w:pPr>
            <w:r w:rsidRPr="003751C5">
              <w:rPr>
                <w:rFonts w:ascii="Arial" w:hAnsi="Arial" w:cs="Arial"/>
                <w:sz w:val="24"/>
                <w:szCs w:val="24"/>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EC262F" w:rsidRPr="00F908BD" w:rsidRDefault="00EC262F" w:rsidP="00EC262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EC262F" w:rsidRPr="00F908BD" w:rsidRDefault="00EC262F" w:rsidP="00EC262F">
            <w:pPr>
              <w:jc w:val="both"/>
              <w:rPr>
                <w:rFonts w:ascii="Arial" w:hAnsi="Arial" w:cs="Arial"/>
                <w:b/>
                <w:bCs/>
                <w:lang w:val="es-MX"/>
              </w:rPr>
            </w:pPr>
          </w:p>
        </w:tc>
        <w:tc>
          <w:tcPr>
            <w:tcW w:w="445" w:type="dxa"/>
            <w:tcBorders>
              <w:top w:val="single" w:sz="4" w:space="0" w:color="auto"/>
              <w:left w:val="single" w:sz="4" w:space="0" w:color="auto"/>
              <w:right w:val="single" w:sz="4" w:space="0" w:color="auto"/>
            </w:tcBorders>
            <w:shd w:val="clear" w:color="auto" w:fill="auto"/>
          </w:tcPr>
          <w:p w:rsidR="00EC262F" w:rsidRPr="005D270B" w:rsidRDefault="00EC262F" w:rsidP="00EC262F">
            <w:pPr>
              <w:jc w:val="both"/>
              <w:rPr>
                <w:rFonts w:ascii="Arial" w:hAnsi="Arial" w:cs="Arial"/>
                <w:b/>
                <w:bCs/>
                <w:lang w:val="es-MX"/>
              </w:rPr>
            </w:pPr>
            <w:r>
              <w:rPr>
                <w:rFonts w:ascii="Arial" w:hAnsi="Arial" w:cs="Arial"/>
                <w:b/>
                <w:bCs/>
                <w:lang w:val="es-MX"/>
              </w:rPr>
              <w:t>X</w:t>
            </w:r>
          </w:p>
        </w:tc>
      </w:tr>
      <w:tr w:rsidR="00EC262F" w:rsidRPr="0009772B" w:rsidTr="006F52AE">
        <w:trPr>
          <w:trHeight w:val="502"/>
          <w:jc w:val="center"/>
        </w:trPr>
        <w:tc>
          <w:tcPr>
            <w:tcW w:w="1728" w:type="dxa"/>
            <w:tcBorders>
              <w:left w:val="single" w:sz="4" w:space="0" w:color="auto"/>
              <w:right w:val="single" w:sz="4" w:space="0" w:color="auto"/>
            </w:tcBorders>
            <w:shd w:val="clear" w:color="auto" w:fill="auto"/>
          </w:tcPr>
          <w:p w:rsidR="00EC262F" w:rsidRPr="0009772B" w:rsidRDefault="00EC262F" w:rsidP="00EC262F">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EC262F" w:rsidRPr="003751C5" w:rsidRDefault="00EC262F" w:rsidP="00EC262F">
            <w:pPr>
              <w:spacing w:after="0"/>
              <w:jc w:val="both"/>
              <w:rPr>
                <w:rFonts w:ascii="Arial" w:hAnsi="Arial" w:cs="Arial"/>
                <w:sz w:val="24"/>
                <w:szCs w:val="24"/>
                <w:lang w:val="es-MX"/>
              </w:rPr>
            </w:pPr>
            <w:r w:rsidRPr="003751C5">
              <w:rPr>
                <w:rFonts w:ascii="Arial" w:hAnsi="Arial" w:cs="Arial"/>
                <w:sz w:val="24"/>
                <w:szCs w:val="24"/>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EC262F" w:rsidRPr="00F908BD" w:rsidRDefault="00EC262F" w:rsidP="00EC262F">
            <w:pPr>
              <w:rPr>
                <w:rFonts w:ascii="Arial" w:hAnsi="Arial" w:cs="Arial"/>
                <w:b/>
                <w:bCs/>
              </w:rPr>
            </w:pPr>
          </w:p>
        </w:tc>
        <w:tc>
          <w:tcPr>
            <w:tcW w:w="454" w:type="dxa"/>
            <w:tcBorders>
              <w:left w:val="single" w:sz="4" w:space="0" w:color="auto"/>
              <w:right w:val="single" w:sz="4" w:space="0" w:color="auto"/>
            </w:tcBorders>
            <w:shd w:val="clear" w:color="auto" w:fill="auto"/>
          </w:tcPr>
          <w:p w:rsidR="00EC262F" w:rsidRPr="00F908BD" w:rsidRDefault="00EC262F" w:rsidP="00EC262F">
            <w:pPr>
              <w:rPr>
                <w:rFonts w:ascii="Arial" w:hAnsi="Arial" w:cs="Arial"/>
                <w:b/>
                <w:bCs/>
              </w:rPr>
            </w:pPr>
            <w:r>
              <w:rPr>
                <w:rFonts w:ascii="Arial" w:hAnsi="Arial" w:cs="Arial"/>
                <w:b/>
                <w:bCs/>
              </w:rPr>
              <w:t>X</w:t>
            </w:r>
          </w:p>
        </w:tc>
        <w:tc>
          <w:tcPr>
            <w:tcW w:w="445" w:type="dxa"/>
            <w:tcBorders>
              <w:left w:val="single" w:sz="4" w:space="0" w:color="auto"/>
              <w:right w:val="single" w:sz="4" w:space="0" w:color="auto"/>
            </w:tcBorders>
            <w:shd w:val="clear" w:color="auto" w:fill="auto"/>
          </w:tcPr>
          <w:p w:rsidR="00EC262F" w:rsidRPr="0012020E" w:rsidRDefault="00EC262F" w:rsidP="00EC262F">
            <w:pPr>
              <w:rPr>
                <w:rFonts w:ascii="Arial" w:hAnsi="Arial" w:cs="Arial"/>
                <w:b/>
                <w:bCs/>
              </w:rPr>
            </w:pPr>
          </w:p>
        </w:tc>
      </w:tr>
    </w:tbl>
    <w:p w:rsidR="00737600" w:rsidRDefault="00737600" w:rsidP="00B20C4A">
      <w:pPr>
        <w:jc w:val="both"/>
        <w:rPr>
          <w:rFonts w:ascii="Arial" w:hAnsi="Arial" w:cs="Arial"/>
          <w:snapToGrid w:val="0"/>
          <w:lang w:val="es-ES_tradnl"/>
        </w:rPr>
      </w:pPr>
    </w:p>
    <w:p w:rsidR="002F69F8" w:rsidRPr="000E4F8E" w:rsidRDefault="003751C5"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172"/>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CA57A4" w:rsidRDefault="002F69F8" w:rsidP="002F69F8">
      <w:pPr>
        <w:autoSpaceDE w:val="0"/>
        <w:autoSpaceDN w:val="0"/>
        <w:adjustRightInd w:val="0"/>
        <w:spacing w:after="0" w:line="240" w:lineRule="auto"/>
        <w:jc w:val="both"/>
        <w:rPr>
          <w:rFonts w:ascii="Arial" w:hAnsi="Arial" w:cs="Arial"/>
        </w:rPr>
      </w:pPr>
      <w:r w:rsidRPr="00CA57A4">
        <w:rPr>
          <w:rFonts w:ascii="Arial" w:hAnsi="Arial" w:cs="Arial"/>
        </w:rPr>
        <w:t xml:space="preserve">Las bases del llamado a presentación de antecedentes se encontrarán disponibles en la página Web del Hospital </w:t>
      </w:r>
      <w:r w:rsidR="0004392C" w:rsidRPr="00CA57A4">
        <w:rPr>
          <w:rFonts w:ascii="Arial" w:hAnsi="Arial" w:cs="Arial"/>
        </w:rPr>
        <w:t xml:space="preserve">Regional </w:t>
      </w:r>
      <w:r w:rsidRPr="00CA57A4">
        <w:rPr>
          <w:rFonts w:ascii="Arial" w:hAnsi="Arial" w:cs="Arial"/>
        </w:rPr>
        <w:t xml:space="preserve">“Dr. Juan Noé Crevani”, </w:t>
      </w:r>
      <w:r w:rsidRPr="00CA57A4">
        <w:rPr>
          <w:rFonts w:ascii="Arial" w:hAnsi="Arial" w:cs="Arial"/>
          <w:b/>
          <w:bCs/>
        </w:rPr>
        <w:t xml:space="preserve">www.hjnc.cl, </w:t>
      </w:r>
      <w:r w:rsidRPr="00CA57A4">
        <w:rPr>
          <w:rFonts w:ascii="Arial" w:hAnsi="Arial" w:cs="Arial"/>
        </w:rPr>
        <w:t xml:space="preserve">a contar </w:t>
      </w:r>
      <w:r w:rsidRPr="00620A6D">
        <w:rPr>
          <w:rFonts w:ascii="Arial" w:hAnsi="Arial" w:cs="Arial"/>
        </w:rPr>
        <w:t xml:space="preserve">del </w:t>
      </w:r>
      <w:proofErr w:type="gramStart"/>
      <w:r w:rsidR="005771A5">
        <w:rPr>
          <w:rFonts w:ascii="Arial" w:hAnsi="Arial" w:cs="Arial"/>
        </w:rPr>
        <w:t>Martes 23</w:t>
      </w:r>
      <w:r w:rsidR="004F25B2">
        <w:rPr>
          <w:rFonts w:ascii="Arial" w:hAnsi="Arial" w:cs="Arial"/>
        </w:rPr>
        <w:t xml:space="preserve"> </w:t>
      </w:r>
      <w:r w:rsidRPr="00620A6D">
        <w:rPr>
          <w:rFonts w:ascii="Arial" w:hAnsi="Arial" w:cs="Arial"/>
        </w:rPr>
        <w:t xml:space="preserve">de </w:t>
      </w:r>
      <w:r w:rsidR="00CA57A4" w:rsidRPr="00620A6D">
        <w:rPr>
          <w:rFonts w:ascii="Arial" w:hAnsi="Arial" w:cs="Arial"/>
        </w:rPr>
        <w:t>Mayo</w:t>
      </w:r>
      <w:proofErr w:type="gramEnd"/>
      <w:r w:rsidRPr="00620A6D">
        <w:rPr>
          <w:rFonts w:ascii="Arial" w:hAnsi="Arial" w:cs="Arial"/>
        </w:rPr>
        <w:t>. La recepción de antecedentes se extenderá d</w:t>
      </w:r>
      <w:r w:rsidR="008B5BB3" w:rsidRPr="00620A6D">
        <w:rPr>
          <w:rFonts w:ascii="Arial" w:hAnsi="Arial" w:cs="Arial"/>
        </w:rPr>
        <w:t xml:space="preserve">esde las 08:30 horas del día </w:t>
      </w:r>
      <w:r w:rsidR="004F25B2">
        <w:rPr>
          <w:rFonts w:ascii="Arial" w:hAnsi="Arial" w:cs="Arial"/>
        </w:rPr>
        <w:t>Martes 23</w:t>
      </w:r>
      <w:r w:rsidR="00737600" w:rsidRPr="00620A6D">
        <w:rPr>
          <w:rFonts w:ascii="Arial" w:hAnsi="Arial" w:cs="Arial"/>
        </w:rPr>
        <w:t xml:space="preserve"> </w:t>
      </w:r>
      <w:r w:rsidRPr="00620A6D">
        <w:rPr>
          <w:rFonts w:ascii="Arial" w:hAnsi="Arial" w:cs="Arial"/>
        </w:rPr>
        <w:t xml:space="preserve">de </w:t>
      </w:r>
      <w:r w:rsidR="00CA57A4" w:rsidRPr="00620A6D">
        <w:rPr>
          <w:rFonts w:ascii="Arial" w:hAnsi="Arial" w:cs="Arial"/>
        </w:rPr>
        <w:t>Mayo</w:t>
      </w:r>
      <w:r w:rsidR="00737600" w:rsidRPr="00620A6D">
        <w:rPr>
          <w:rFonts w:ascii="Arial" w:hAnsi="Arial" w:cs="Arial"/>
        </w:rPr>
        <w:t xml:space="preserve"> </w:t>
      </w:r>
      <w:r w:rsidRPr="00620A6D">
        <w:rPr>
          <w:rFonts w:ascii="Arial" w:hAnsi="Arial" w:cs="Arial"/>
        </w:rPr>
        <w:t xml:space="preserve">hasta </w:t>
      </w:r>
      <w:r w:rsidR="00910CD7" w:rsidRPr="00620A6D">
        <w:rPr>
          <w:rFonts w:ascii="Arial" w:hAnsi="Arial" w:cs="Arial"/>
        </w:rPr>
        <w:t xml:space="preserve">las 14:00 horas del día </w:t>
      </w:r>
      <w:r w:rsidR="004F25B2">
        <w:rPr>
          <w:rFonts w:ascii="Arial" w:hAnsi="Arial" w:cs="Arial"/>
        </w:rPr>
        <w:t>Lunes 05</w:t>
      </w:r>
      <w:r w:rsidR="00620A6D" w:rsidRPr="00620A6D">
        <w:rPr>
          <w:rFonts w:ascii="Arial" w:hAnsi="Arial" w:cs="Arial"/>
        </w:rPr>
        <w:t xml:space="preserve"> de Junio</w:t>
      </w:r>
      <w:r w:rsidRPr="00620A6D">
        <w:rPr>
          <w:rFonts w:ascii="Arial" w:hAnsi="Arial" w:cs="Arial"/>
        </w:rPr>
        <w:t>,</w:t>
      </w:r>
      <w:r w:rsidRPr="00CA57A4">
        <w:rPr>
          <w:rFonts w:ascii="Arial" w:hAnsi="Arial" w:cs="Arial"/>
        </w:rPr>
        <w:t xml:space="preserve"> ambas fechas inclusive. Los currículos vitae deberán contar con las certificaciones correspondientes en un sobre cerrado, dirigido al “Centro de Responsabilidad </w:t>
      </w:r>
      <w:r w:rsidR="00BF7926" w:rsidRPr="00CA57A4">
        <w:rPr>
          <w:rFonts w:ascii="Arial" w:hAnsi="Arial" w:cs="Arial"/>
        </w:rPr>
        <w:t>Gestión de las Personas</w:t>
      </w:r>
      <w:r w:rsidRPr="00CA57A4">
        <w:rPr>
          <w:rFonts w:ascii="Arial" w:hAnsi="Arial" w:cs="Arial"/>
        </w:rPr>
        <w:t>”, indicando cargo al cual postula y remitente. Los documentos se deben entregar en e</w:t>
      </w:r>
      <w:r w:rsidR="00543150" w:rsidRPr="00CA57A4">
        <w:rPr>
          <w:rFonts w:ascii="Arial" w:hAnsi="Arial" w:cs="Arial"/>
        </w:rPr>
        <w:t>l Sub Centro de Responsabilidad</w:t>
      </w:r>
      <w:r w:rsidRPr="00CA57A4">
        <w:rPr>
          <w:rFonts w:ascii="Arial" w:hAnsi="Arial" w:cs="Arial"/>
        </w:rPr>
        <w:t xml:space="preserve"> de Personal del Hospital “Dr. Juan Noé Crevani” Arica, ubicado en Av. 18 de Septiembre nº1000, 2º piso.</w:t>
      </w:r>
    </w:p>
    <w:p w:rsidR="002F69F8" w:rsidRPr="00CA57A4" w:rsidRDefault="002F69F8" w:rsidP="002F69F8">
      <w:pPr>
        <w:autoSpaceDE w:val="0"/>
        <w:autoSpaceDN w:val="0"/>
        <w:adjustRightInd w:val="0"/>
        <w:spacing w:after="0" w:line="240" w:lineRule="auto"/>
        <w:jc w:val="both"/>
        <w:rPr>
          <w:rFonts w:ascii="Arial" w:hAnsi="Arial" w:cs="Arial"/>
        </w:rPr>
      </w:pPr>
    </w:p>
    <w:p w:rsidR="002F69F8" w:rsidRPr="00CA57A4" w:rsidRDefault="002F69F8" w:rsidP="002F69F8">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4.2.- Antecedentes Requeridos </w:t>
      </w:r>
    </w:p>
    <w:p w:rsidR="002F69F8" w:rsidRPr="00CA57A4" w:rsidRDefault="002F69F8" w:rsidP="002F69F8">
      <w:pPr>
        <w:autoSpaceDE w:val="0"/>
        <w:autoSpaceDN w:val="0"/>
        <w:adjustRightInd w:val="0"/>
        <w:spacing w:after="0" w:line="240" w:lineRule="auto"/>
        <w:jc w:val="both"/>
        <w:rPr>
          <w:rFonts w:ascii="Arial" w:hAnsi="Arial" w:cs="Arial"/>
          <w:lang w:val="es-ES" w:eastAsia="es-ES"/>
        </w:rPr>
      </w:pPr>
    </w:p>
    <w:p w:rsidR="002F69F8" w:rsidRPr="00CA57A4" w:rsidRDefault="002F69F8" w:rsidP="002F69F8">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CA57A4" w:rsidRDefault="00696296" w:rsidP="002F69F8">
      <w:pPr>
        <w:autoSpaceDE w:val="0"/>
        <w:autoSpaceDN w:val="0"/>
        <w:adjustRightInd w:val="0"/>
        <w:spacing w:after="0" w:line="240" w:lineRule="auto"/>
        <w:jc w:val="both"/>
        <w:rPr>
          <w:rFonts w:ascii="Arial" w:hAnsi="Arial" w:cs="Arial"/>
          <w:lang w:val="es-ES" w:eastAsia="es-ES"/>
        </w:rPr>
      </w:pPr>
    </w:p>
    <w:p w:rsidR="006A5E96" w:rsidRPr="00CA57A4" w:rsidRDefault="006A5E96" w:rsidP="006A5E96">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a) Ficha de Postulación. (Ver anexo 1) </w:t>
      </w:r>
    </w:p>
    <w:p w:rsidR="006A5E96" w:rsidRPr="00CA57A4" w:rsidRDefault="006A5E96" w:rsidP="006A5E96">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b) Currículum vitae Ciego. (Ver anexo 2) </w:t>
      </w:r>
    </w:p>
    <w:p w:rsidR="006A5E96" w:rsidRPr="00CA57A4" w:rsidRDefault="006A5E96" w:rsidP="006A5E96">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c) Certificado de título: Enseñanza Media, Técnico o Profesional, según corresponda. (Copia simple). </w:t>
      </w:r>
    </w:p>
    <w:p w:rsidR="006A5E96" w:rsidRPr="00CA57A4" w:rsidRDefault="006A5E96" w:rsidP="006A5E96">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CA57A4" w:rsidRDefault="006A5E96" w:rsidP="006A5E96">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Pr="00CA57A4" w:rsidRDefault="006A5E96" w:rsidP="006A5E96">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f) En el caso de las y los postulantes que </w:t>
      </w:r>
      <w:r w:rsidRPr="00CA57A4">
        <w:rPr>
          <w:rFonts w:ascii="Arial" w:hAnsi="Arial" w:cs="Arial"/>
          <w:b/>
          <w:lang w:val="es-ES" w:eastAsia="es-ES"/>
        </w:rPr>
        <w:t>no sean funcionarios</w:t>
      </w:r>
      <w:r w:rsidRPr="00CA57A4">
        <w:rPr>
          <w:rFonts w:ascii="Arial" w:hAnsi="Arial" w:cs="Arial"/>
          <w:lang w:val="es-ES" w:eastAsia="es-ES"/>
        </w:rPr>
        <w:t xml:space="preserve"> del Hospital Dr. Juan Noé Crevani y postulen a cargos de enfermeros(a), </w:t>
      </w:r>
      <w:proofErr w:type="spellStart"/>
      <w:r w:rsidRPr="00CA57A4">
        <w:rPr>
          <w:rFonts w:ascii="Arial" w:hAnsi="Arial" w:cs="Arial"/>
          <w:lang w:val="es-ES" w:eastAsia="es-ES"/>
        </w:rPr>
        <w:t>matrones</w:t>
      </w:r>
      <w:proofErr w:type="spellEnd"/>
      <w:r w:rsidRPr="00CA57A4">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CA57A4" w:rsidRDefault="006A5E96" w:rsidP="006A5E96">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CA57A4" w:rsidRDefault="008428E2" w:rsidP="002F69F8">
      <w:pPr>
        <w:autoSpaceDE w:val="0"/>
        <w:autoSpaceDN w:val="0"/>
        <w:adjustRightInd w:val="0"/>
        <w:spacing w:after="0" w:line="240" w:lineRule="auto"/>
        <w:jc w:val="both"/>
        <w:rPr>
          <w:rFonts w:ascii="Arial" w:hAnsi="Arial" w:cs="Arial"/>
          <w:lang w:val="es-ES" w:eastAsia="es-ES"/>
        </w:rPr>
      </w:pPr>
    </w:p>
    <w:p w:rsidR="002F69F8" w:rsidRPr="00CA57A4"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CA57A4">
        <w:rPr>
          <w:rFonts w:ascii="Arial" w:hAnsi="Arial" w:cs="Arial"/>
          <w:color w:val="222222"/>
          <w:shd w:val="clear" w:color="auto" w:fill="FFFFFF"/>
        </w:rPr>
        <w:t xml:space="preserve">Los/las funcionario/as que se desempeñen en el Hospital </w:t>
      </w:r>
      <w:r w:rsidR="0004392C" w:rsidRPr="00CA57A4">
        <w:rPr>
          <w:rFonts w:ascii="Arial" w:hAnsi="Arial" w:cs="Arial"/>
          <w:color w:val="222222"/>
          <w:shd w:val="clear" w:color="auto" w:fill="FFFFFF"/>
        </w:rPr>
        <w:t>Regional</w:t>
      </w:r>
      <w:r w:rsidRPr="00CA57A4">
        <w:rPr>
          <w:rFonts w:ascii="Arial" w:hAnsi="Arial" w:cs="Arial"/>
          <w:color w:val="222222"/>
          <w:shd w:val="clear" w:color="auto" w:fill="FFFFFF"/>
        </w:rPr>
        <w:t xml:space="preserve">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CA57A4">
        <w:rPr>
          <w:rFonts w:ascii="Arial" w:hAnsi="Arial" w:cs="Arial"/>
          <w:color w:val="222222"/>
          <w:shd w:val="clear" w:color="auto" w:fill="FFFFFF"/>
        </w:rPr>
        <w:t>jurídica</w:t>
      </w:r>
      <w:r w:rsidRPr="00CA57A4">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sidRPr="00CA57A4">
        <w:rPr>
          <w:rFonts w:ascii="Arial" w:hAnsi="Arial" w:cs="Arial"/>
          <w:color w:val="222222"/>
          <w:shd w:val="clear" w:color="auto" w:fill="FFFFFF"/>
        </w:rPr>
        <w:t>con la del</w:t>
      </w:r>
      <w:r w:rsidRPr="00CA57A4">
        <w:rPr>
          <w:rFonts w:ascii="Arial" w:hAnsi="Arial" w:cs="Arial"/>
          <w:color w:val="222222"/>
          <w:shd w:val="clear" w:color="auto" w:fill="FFFFFF"/>
        </w:rPr>
        <w:t xml:space="preserve"> grado del cargo.</w:t>
      </w:r>
    </w:p>
    <w:p w:rsidR="00612E5F" w:rsidRPr="00CA57A4" w:rsidRDefault="00612E5F" w:rsidP="002F69F8">
      <w:pPr>
        <w:autoSpaceDE w:val="0"/>
        <w:autoSpaceDN w:val="0"/>
        <w:adjustRightInd w:val="0"/>
        <w:spacing w:after="0" w:line="240" w:lineRule="auto"/>
        <w:jc w:val="both"/>
        <w:rPr>
          <w:rFonts w:ascii="Arial" w:hAnsi="Arial" w:cs="Arial"/>
          <w:lang w:eastAsia="es-ES"/>
        </w:rPr>
      </w:pPr>
    </w:p>
    <w:p w:rsidR="002F69F8" w:rsidRPr="00CA57A4" w:rsidRDefault="002F69F8" w:rsidP="002F69F8">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CA57A4" w:rsidRDefault="002F69F8" w:rsidP="002F69F8">
      <w:pPr>
        <w:autoSpaceDE w:val="0"/>
        <w:autoSpaceDN w:val="0"/>
        <w:adjustRightInd w:val="0"/>
        <w:spacing w:after="0" w:line="240" w:lineRule="auto"/>
        <w:jc w:val="both"/>
        <w:rPr>
          <w:rFonts w:ascii="Arial" w:hAnsi="Arial" w:cs="Arial"/>
          <w:lang w:val="es-ES" w:eastAsia="es-ES"/>
        </w:rPr>
      </w:pPr>
    </w:p>
    <w:p w:rsidR="002C4C12" w:rsidRPr="00CA57A4" w:rsidRDefault="005B5317" w:rsidP="002F69F8">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Quedará a arbitrio de la comisión de Selección de Personal dejar sin efecto el </w:t>
      </w:r>
      <w:r w:rsidR="00CF683A" w:rsidRPr="00CA57A4">
        <w:rPr>
          <w:rFonts w:ascii="Arial" w:hAnsi="Arial" w:cs="Arial"/>
          <w:lang w:val="es-ES" w:eastAsia="es-ES"/>
        </w:rPr>
        <w:t>llamado a presentación de antecedentes</w:t>
      </w:r>
      <w:r w:rsidRPr="00CA57A4">
        <w:rPr>
          <w:rFonts w:ascii="Arial" w:hAnsi="Arial" w:cs="Arial"/>
          <w:lang w:val="es-ES" w:eastAsia="es-ES"/>
        </w:rPr>
        <w:t xml:space="preserve"> e</w:t>
      </w:r>
      <w:r w:rsidR="002C4C12" w:rsidRPr="00CA57A4">
        <w:rPr>
          <w:rFonts w:ascii="Arial" w:hAnsi="Arial" w:cs="Arial"/>
          <w:lang w:val="es-ES" w:eastAsia="es-ES"/>
        </w:rPr>
        <w:t>n caso que la cantidad de postulantes</w:t>
      </w:r>
      <w:r w:rsidRPr="00CA57A4">
        <w:rPr>
          <w:rFonts w:ascii="Arial" w:hAnsi="Arial" w:cs="Arial"/>
          <w:lang w:val="es-ES" w:eastAsia="es-ES"/>
        </w:rPr>
        <w:t xml:space="preserve"> al cargo sea inferior a 5 o </w:t>
      </w:r>
      <w:r w:rsidR="004C71E1" w:rsidRPr="00CA57A4">
        <w:rPr>
          <w:rFonts w:ascii="Arial" w:hAnsi="Arial" w:cs="Arial"/>
          <w:lang w:val="es-ES" w:eastAsia="es-ES"/>
        </w:rPr>
        <w:t>en caso que</w:t>
      </w:r>
      <w:r w:rsidRPr="00CA57A4">
        <w:rPr>
          <w:rFonts w:ascii="Arial" w:hAnsi="Arial" w:cs="Arial"/>
          <w:lang w:val="es-ES" w:eastAsia="es-ES"/>
        </w:rPr>
        <w:t xml:space="preserve"> la cantidad de postulantes que obtienen</w:t>
      </w:r>
      <w:r w:rsidR="004C71E1" w:rsidRPr="00CA57A4">
        <w:rPr>
          <w:rFonts w:ascii="Arial" w:hAnsi="Arial" w:cs="Arial"/>
          <w:lang w:val="es-ES" w:eastAsia="es-ES"/>
        </w:rPr>
        <w:t xml:space="preserve"> el puntaje mínimo de aprobación sea</w:t>
      </w:r>
      <w:r w:rsidRPr="00CA57A4">
        <w:rPr>
          <w:rFonts w:ascii="Arial" w:hAnsi="Arial" w:cs="Arial"/>
          <w:lang w:val="es-ES" w:eastAsia="es-ES"/>
        </w:rPr>
        <w:t xml:space="preserve"> inferior a la cantidad de vacantes para el cargo.    </w:t>
      </w:r>
      <w:r w:rsidR="002C4C12" w:rsidRPr="00CA57A4">
        <w:rPr>
          <w:rFonts w:ascii="Arial" w:hAnsi="Arial" w:cs="Arial"/>
          <w:lang w:val="es-ES" w:eastAsia="es-ES"/>
        </w:rPr>
        <w:t xml:space="preserve"> </w:t>
      </w:r>
      <w:r w:rsidRPr="00CA57A4">
        <w:rPr>
          <w:rFonts w:ascii="Arial" w:hAnsi="Arial" w:cs="Arial"/>
          <w:lang w:val="es-ES" w:eastAsia="es-ES"/>
        </w:rPr>
        <w:t xml:space="preserve"> </w:t>
      </w:r>
      <w:r w:rsidR="002C4C12" w:rsidRPr="00CA57A4">
        <w:rPr>
          <w:rFonts w:ascii="Arial" w:hAnsi="Arial" w:cs="Arial"/>
          <w:lang w:val="es-ES" w:eastAsia="es-ES"/>
        </w:rPr>
        <w:t xml:space="preserve"> </w:t>
      </w:r>
    </w:p>
    <w:p w:rsidR="002C4C12" w:rsidRPr="00CA57A4" w:rsidRDefault="002C4C12" w:rsidP="002F69F8">
      <w:pPr>
        <w:autoSpaceDE w:val="0"/>
        <w:autoSpaceDN w:val="0"/>
        <w:adjustRightInd w:val="0"/>
        <w:spacing w:after="0" w:line="240" w:lineRule="auto"/>
        <w:jc w:val="both"/>
        <w:rPr>
          <w:rFonts w:ascii="Arial" w:hAnsi="Arial" w:cs="Arial"/>
          <w:lang w:val="es-ES" w:eastAsia="es-ES"/>
        </w:rPr>
      </w:pPr>
    </w:p>
    <w:p w:rsidR="002F69F8" w:rsidRPr="00CA57A4" w:rsidRDefault="002F69F8" w:rsidP="002F69F8">
      <w:pPr>
        <w:autoSpaceDE w:val="0"/>
        <w:autoSpaceDN w:val="0"/>
        <w:adjustRightInd w:val="0"/>
        <w:spacing w:after="0" w:line="240" w:lineRule="auto"/>
        <w:jc w:val="both"/>
        <w:rPr>
          <w:rFonts w:ascii="Arial" w:hAnsi="Arial" w:cs="Arial"/>
        </w:rPr>
      </w:pPr>
      <w:r w:rsidRPr="00CA57A4">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Pr="00CA57A4" w:rsidRDefault="002F69F8" w:rsidP="002F69F8">
      <w:pPr>
        <w:spacing w:after="0" w:line="240" w:lineRule="auto"/>
        <w:jc w:val="both"/>
        <w:rPr>
          <w:rFonts w:ascii="Arial" w:hAnsi="Arial" w:cs="Arial"/>
        </w:rPr>
      </w:pPr>
    </w:p>
    <w:p w:rsidR="002F69F8" w:rsidRPr="00CA57A4" w:rsidRDefault="002F69F8" w:rsidP="002F69F8">
      <w:pPr>
        <w:autoSpaceDE w:val="0"/>
        <w:autoSpaceDN w:val="0"/>
        <w:adjustRightInd w:val="0"/>
        <w:spacing w:after="0" w:line="240" w:lineRule="auto"/>
        <w:jc w:val="both"/>
        <w:rPr>
          <w:rFonts w:ascii="Arial" w:hAnsi="Arial" w:cs="Arial"/>
        </w:rPr>
      </w:pPr>
      <w:r w:rsidRPr="00CA57A4">
        <w:rPr>
          <w:rFonts w:ascii="Arial" w:hAnsi="Arial" w:cs="Arial"/>
        </w:rPr>
        <w:t xml:space="preserve">CÓDIGO DE POSTULACIÓN </w:t>
      </w:r>
    </w:p>
    <w:p w:rsidR="002F69F8" w:rsidRPr="00CA57A4" w:rsidRDefault="002F69F8" w:rsidP="002F69F8">
      <w:pPr>
        <w:autoSpaceDE w:val="0"/>
        <w:autoSpaceDN w:val="0"/>
        <w:adjustRightInd w:val="0"/>
        <w:spacing w:after="0" w:line="240" w:lineRule="auto"/>
        <w:jc w:val="both"/>
        <w:rPr>
          <w:rFonts w:ascii="Arial" w:hAnsi="Arial" w:cs="Arial"/>
          <w:color w:val="FF0000"/>
        </w:rPr>
      </w:pPr>
    </w:p>
    <w:p w:rsidR="002F69F8" w:rsidRPr="00CA57A4" w:rsidRDefault="00F510ED" w:rsidP="002F69F8">
      <w:pPr>
        <w:autoSpaceDE w:val="0"/>
        <w:autoSpaceDN w:val="0"/>
        <w:adjustRightInd w:val="0"/>
        <w:spacing w:after="0" w:line="240" w:lineRule="auto"/>
        <w:jc w:val="both"/>
        <w:rPr>
          <w:rFonts w:ascii="Arial" w:hAnsi="Arial" w:cs="Arial"/>
          <w:sz w:val="24"/>
          <w:szCs w:val="24"/>
        </w:rPr>
      </w:pPr>
      <w:r w:rsidRPr="00CA57A4">
        <w:rPr>
          <w:rFonts w:ascii="Arial" w:hAnsi="Arial" w:cs="Arial"/>
        </w:rPr>
        <w:t>TEC</w:t>
      </w:r>
      <w:proofErr w:type="gramStart"/>
      <w:r w:rsidR="003751C5">
        <w:rPr>
          <w:rFonts w:ascii="Arial" w:hAnsi="Arial" w:cs="Arial"/>
        </w:rPr>
        <w:t>:</w:t>
      </w:r>
      <w:r w:rsidR="00620A6D">
        <w:rPr>
          <w:rFonts w:ascii="Arial" w:hAnsi="Arial" w:cs="Arial"/>
        </w:rPr>
        <w:t>E</w:t>
      </w:r>
      <w:r w:rsidR="00EC262F">
        <w:rPr>
          <w:rFonts w:ascii="Arial" w:hAnsi="Arial" w:cs="Arial"/>
        </w:rPr>
        <w:t>M</w:t>
      </w:r>
      <w:proofErr w:type="gramEnd"/>
    </w:p>
    <w:p w:rsidR="002F69F8" w:rsidRPr="00CA57A4"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CA57A4">
        <w:rPr>
          <w:rFonts w:ascii="Arial" w:hAnsi="Arial" w:cs="Arial"/>
          <w:b/>
          <w:bCs/>
          <w:lang w:val="es-ES" w:eastAsia="es-ES"/>
        </w:rPr>
        <w:tab/>
      </w:r>
    </w:p>
    <w:p w:rsidR="00D339A8" w:rsidRPr="00CA57A4" w:rsidRDefault="002F69F8" w:rsidP="002F69F8">
      <w:pPr>
        <w:autoSpaceDE w:val="0"/>
        <w:autoSpaceDN w:val="0"/>
        <w:adjustRightInd w:val="0"/>
        <w:spacing w:after="0" w:line="240" w:lineRule="auto"/>
        <w:jc w:val="both"/>
        <w:rPr>
          <w:rFonts w:ascii="Arial" w:hAnsi="Arial" w:cs="Arial"/>
          <w:b/>
          <w:bCs/>
          <w:lang w:val="es-ES" w:eastAsia="es-ES"/>
        </w:rPr>
      </w:pPr>
      <w:r w:rsidRPr="00CA57A4">
        <w:rPr>
          <w:rFonts w:ascii="Arial" w:hAnsi="Arial" w:cs="Arial"/>
          <w:b/>
          <w:bCs/>
          <w:lang w:val="es-ES" w:eastAsia="es-ES"/>
        </w:rPr>
        <w:t xml:space="preserve">Aquella postulación que no acompañe alguno de los antecedentes individualizados anteriormente, quedará fuera del proceso. Asimismo, aquellos antecedentes que debieran acreditar experiencia y capacitación mencionadas en el currículum, será eliminada automáticamente del presente llamado a presentación de antecedentes. </w:t>
      </w:r>
      <w:r w:rsidR="00FB0E89" w:rsidRPr="00CA57A4">
        <w:rPr>
          <w:rFonts w:ascii="Arial" w:hAnsi="Arial" w:cs="Arial"/>
          <w:b/>
          <w:bCs/>
          <w:lang w:val="es-ES" w:eastAsia="es-ES"/>
        </w:rPr>
        <w:t>S</w:t>
      </w:r>
      <w:r w:rsidR="00164988" w:rsidRPr="00CA57A4">
        <w:rPr>
          <w:rFonts w:ascii="Arial" w:hAnsi="Arial" w:cs="Arial"/>
          <w:b/>
          <w:bCs/>
          <w:lang w:val="es-ES" w:eastAsia="es-ES"/>
        </w:rPr>
        <w:t>ó</w:t>
      </w:r>
      <w:r w:rsidR="00FB0E89" w:rsidRPr="00CA57A4">
        <w:rPr>
          <w:rFonts w:ascii="Arial" w:hAnsi="Arial" w:cs="Arial"/>
          <w:b/>
          <w:bCs/>
          <w:lang w:val="es-ES" w:eastAsia="es-ES"/>
        </w:rPr>
        <w:t>lo se consideraran</w:t>
      </w:r>
      <w:r w:rsidR="00F16120" w:rsidRPr="00CA57A4">
        <w:rPr>
          <w:rFonts w:ascii="Arial" w:hAnsi="Arial" w:cs="Arial"/>
          <w:b/>
          <w:bCs/>
          <w:lang w:val="es-ES" w:eastAsia="es-ES"/>
        </w:rPr>
        <w:t xml:space="preserve"> aquellas capacitaciones certificada</w:t>
      </w:r>
      <w:r w:rsidR="00795A29" w:rsidRPr="00CA57A4">
        <w:rPr>
          <w:rFonts w:ascii="Arial" w:hAnsi="Arial" w:cs="Arial"/>
          <w:b/>
          <w:bCs/>
          <w:lang w:val="es-ES" w:eastAsia="es-ES"/>
        </w:rPr>
        <w:t>s</w:t>
      </w:r>
      <w:r w:rsidR="00407DA5" w:rsidRPr="00CA57A4">
        <w:rPr>
          <w:rFonts w:ascii="Arial" w:hAnsi="Arial" w:cs="Arial"/>
          <w:b/>
          <w:bCs/>
          <w:lang w:val="es-ES" w:eastAsia="es-ES"/>
        </w:rPr>
        <w:t xml:space="preserve"> </w:t>
      </w:r>
      <w:r w:rsidR="00293377" w:rsidRPr="00CA57A4">
        <w:rPr>
          <w:rFonts w:ascii="Arial" w:hAnsi="Arial" w:cs="Arial"/>
          <w:b/>
          <w:bCs/>
          <w:lang w:val="es-ES" w:eastAsia="es-ES"/>
        </w:rPr>
        <w:t>que sean atingente a las funciones del cargo a cubrir</w:t>
      </w:r>
      <w:r w:rsidR="00721621" w:rsidRPr="00CA57A4">
        <w:rPr>
          <w:rFonts w:ascii="Arial" w:hAnsi="Arial" w:cs="Arial"/>
          <w:b/>
          <w:bCs/>
          <w:lang w:val="es-ES" w:eastAsia="es-ES"/>
        </w:rPr>
        <w:t>,</w:t>
      </w:r>
      <w:r w:rsidR="00F16120" w:rsidRPr="00CA57A4">
        <w:rPr>
          <w:rFonts w:ascii="Arial" w:hAnsi="Arial" w:cs="Arial"/>
          <w:b/>
          <w:bCs/>
          <w:lang w:val="es-ES" w:eastAsia="es-ES"/>
        </w:rPr>
        <w:t xml:space="preserve"> </w:t>
      </w:r>
      <w:r w:rsidR="009931ED" w:rsidRPr="00CA57A4">
        <w:rPr>
          <w:rFonts w:ascii="Arial" w:hAnsi="Arial" w:cs="Arial"/>
          <w:b/>
          <w:bCs/>
          <w:lang w:val="es-ES" w:eastAsia="es-ES"/>
        </w:rPr>
        <w:t xml:space="preserve">que contenga la </w:t>
      </w:r>
      <w:r w:rsidR="00721621" w:rsidRPr="00CA57A4">
        <w:rPr>
          <w:rFonts w:ascii="Arial" w:hAnsi="Arial" w:cs="Arial"/>
          <w:b/>
          <w:bCs/>
          <w:lang w:val="es-ES" w:eastAsia="es-ES"/>
        </w:rPr>
        <w:t>cantidad de horas del curso</w:t>
      </w:r>
      <w:r w:rsidR="009931ED" w:rsidRPr="00CA57A4">
        <w:rPr>
          <w:rFonts w:ascii="Arial" w:hAnsi="Arial" w:cs="Arial"/>
          <w:b/>
          <w:bCs/>
          <w:lang w:val="es-ES" w:eastAsia="es-ES"/>
        </w:rPr>
        <w:t xml:space="preserve"> </w:t>
      </w:r>
      <w:r w:rsidR="00F16120" w:rsidRPr="00CA57A4">
        <w:rPr>
          <w:rFonts w:ascii="Arial" w:hAnsi="Arial" w:cs="Arial"/>
          <w:b/>
          <w:bCs/>
          <w:lang w:val="es-ES" w:eastAsia="es-ES"/>
        </w:rPr>
        <w:t xml:space="preserve">y </w:t>
      </w:r>
      <w:r w:rsidR="00407DA5" w:rsidRPr="00CA57A4">
        <w:rPr>
          <w:rFonts w:ascii="Arial" w:hAnsi="Arial" w:cs="Arial"/>
          <w:b/>
          <w:bCs/>
          <w:lang w:val="es-ES" w:eastAsia="es-ES"/>
        </w:rPr>
        <w:t>que posean hasta</w:t>
      </w:r>
      <w:r w:rsidR="0030079B" w:rsidRPr="00CA57A4">
        <w:rPr>
          <w:rFonts w:ascii="Arial" w:hAnsi="Arial" w:cs="Arial"/>
          <w:b/>
          <w:bCs/>
          <w:lang w:val="es-ES" w:eastAsia="es-ES"/>
        </w:rPr>
        <w:t xml:space="preserve"> 5 años de antigüedad</w:t>
      </w:r>
      <w:r w:rsidR="00A06123" w:rsidRPr="00CA57A4">
        <w:rPr>
          <w:rFonts w:ascii="Arial" w:hAnsi="Arial" w:cs="Arial"/>
          <w:b/>
          <w:bCs/>
          <w:lang w:val="es-ES" w:eastAsia="es-ES"/>
        </w:rPr>
        <w:t>, contados desde la fecha de cierre de postulación</w:t>
      </w:r>
      <w:r w:rsidR="00795A29" w:rsidRPr="00CA57A4">
        <w:rPr>
          <w:rFonts w:ascii="Arial" w:hAnsi="Arial" w:cs="Arial"/>
          <w:b/>
          <w:bCs/>
          <w:lang w:val="es-ES" w:eastAsia="es-ES"/>
        </w:rPr>
        <w:t>.</w:t>
      </w:r>
      <w:r w:rsidR="00034D41" w:rsidRPr="00CA57A4">
        <w:rPr>
          <w:rFonts w:ascii="Arial" w:hAnsi="Arial" w:cs="Arial"/>
          <w:b/>
          <w:bCs/>
          <w:lang w:val="es-ES" w:eastAsia="es-ES"/>
        </w:rPr>
        <w:t xml:space="preserve"> En caso de estudios de </w:t>
      </w:r>
      <w:proofErr w:type="spellStart"/>
      <w:r w:rsidR="00034D41" w:rsidRPr="00CA57A4">
        <w:rPr>
          <w:rFonts w:ascii="Arial" w:hAnsi="Arial" w:cs="Arial"/>
          <w:b/>
          <w:bCs/>
          <w:lang w:val="es-ES" w:eastAsia="es-ES"/>
        </w:rPr>
        <w:t>postítulos</w:t>
      </w:r>
      <w:proofErr w:type="spellEnd"/>
      <w:r w:rsidR="00034D41" w:rsidRPr="00CA57A4">
        <w:rPr>
          <w:rFonts w:ascii="Arial" w:hAnsi="Arial" w:cs="Arial"/>
          <w:b/>
          <w:bCs/>
          <w:lang w:val="es-ES" w:eastAsia="es-ES"/>
        </w:rPr>
        <w:t xml:space="preserve"> y postgrados </w:t>
      </w:r>
      <w:r w:rsidR="00BE4C04" w:rsidRPr="00CA57A4">
        <w:rPr>
          <w:rFonts w:ascii="Arial" w:hAnsi="Arial" w:cs="Arial"/>
          <w:b/>
          <w:bCs/>
          <w:lang w:val="es-ES" w:eastAsia="es-ES"/>
        </w:rPr>
        <w:t>se consideran hasta 10</w:t>
      </w:r>
      <w:r w:rsidR="009931ED" w:rsidRPr="00CA57A4">
        <w:rPr>
          <w:rFonts w:ascii="Arial" w:hAnsi="Arial" w:cs="Arial"/>
          <w:b/>
          <w:bCs/>
          <w:lang w:val="es-ES" w:eastAsia="es-ES"/>
        </w:rPr>
        <w:t xml:space="preserve"> años de antigüedad. </w:t>
      </w:r>
    </w:p>
    <w:p w:rsidR="00D339A8" w:rsidRPr="00CA57A4" w:rsidRDefault="00D339A8" w:rsidP="002F69F8">
      <w:pPr>
        <w:autoSpaceDE w:val="0"/>
        <w:autoSpaceDN w:val="0"/>
        <w:adjustRightInd w:val="0"/>
        <w:spacing w:after="0" w:line="240" w:lineRule="auto"/>
        <w:jc w:val="both"/>
        <w:rPr>
          <w:rFonts w:ascii="Arial" w:hAnsi="Arial" w:cs="Arial"/>
          <w:b/>
          <w:bCs/>
          <w:lang w:val="es-ES" w:eastAsia="es-ES"/>
        </w:rPr>
      </w:pPr>
    </w:p>
    <w:p w:rsidR="009931ED" w:rsidRPr="00CA57A4" w:rsidRDefault="00BE4C04" w:rsidP="009931ED">
      <w:pPr>
        <w:autoSpaceDE w:val="0"/>
        <w:autoSpaceDN w:val="0"/>
        <w:adjustRightInd w:val="0"/>
        <w:spacing w:after="0" w:line="240" w:lineRule="auto"/>
        <w:jc w:val="both"/>
        <w:rPr>
          <w:rFonts w:ascii="Arial" w:hAnsi="Arial" w:cs="Arial"/>
          <w:b/>
          <w:bCs/>
          <w:lang w:val="es-ES" w:eastAsia="es-ES"/>
        </w:rPr>
      </w:pPr>
      <w:r w:rsidRPr="00CA57A4">
        <w:rPr>
          <w:rFonts w:ascii="Arial" w:hAnsi="Arial" w:cs="Arial"/>
          <w:b/>
          <w:bCs/>
          <w:lang w:val="es-ES" w:eastAsia="es-ES"/>
        </w:rPr>
        <w:t xml:space="preserve">La comisión de selección de personal </w:t>
      </w:r>
      <w:r w:rsidR="00D339A8" w:rsidRPr="00CA57A4">
        <w:rPr>
          <w:rFonts w:ascii="Arial" w:hAnsi="Arial" w:cs="Arial"/>
          <w:b/>
          <w:bCs/>
          <w:lang w:val="es-ES" w:eastAsia="es-ES"/>
        </w:rPr>
        <w:t>puede</w:t>
      </w:r>
      <w:r w:rsidRPr="00CA57A4">
        <w:rPr>
          <w:rFonts w:ascii="Arial" w:hAnsi="Arial" w:cs="Arial"/>
          <w:b/>
          <w:bCs/>
          <w:lang w:val="es-ES" w:eastAsia="es-ES"/>
        </w:rPr>
        <w:t xml:space="preserve"> decidir hacer válido </w:t>
      </w:r>
      <w:r w:rsidR="00BB4F6E" w:rsidRPr="00CA57A4">
        <w:rPr>
          <w:rFonts w:ascii="Arial" w:hAnsi="Arial" w:cs="Arial"/>
          <w:b/>
          <w:bCs/>
          <w:lang w:val="es-ES" w:eastAsia="es-ES"/>
        </w:rPr>
        <w:t>aquellos</w:t>
      </w:r>
      <w:r w:rsidR="00D339A8" w:rsidRPr="00CA57A4">
        <w:rPr>
          <w:rFonts w:ascii="Arial" w:hAnsi="Arial" w:cs="Arial"/>
          <w:b/>
          <w:bCs/>
          <w:lang w:val="es-ES" w:eastAsia="es-ES"/>
        </w:rPr>
        <w:t xml:space="preserve"> certificados de cursos, </w:t>
      </w:r>
      <w:proofErr w:type="spellStart"/>
      <w:r w:rsidR="00D339A8" w:rsidRPr="00CA57A4">
        <w:rPr>
          <w:rFonts w:ascii="Arial" w:hAnsi="Arial" w:cs="Arial"/>
          <w:b/>
          <w:bCs/>
          <w:lang w:val="es-ES" w:eastAsia="es-ES"/>
        </w:rPr>
        <w:t>postítulos</w:t>
      </w:r>
      <w:proofErr w:type="spellEnd"/>
      <w:r w:rsidR="00D339A8" w:rsidRPr="00CA57A4">
        <w:rPr>
          <w:rFonts w:ascii="Arial" w:hAnsi="Arial" w:cs="Arial"/>
          <w:b/>
          <w:bCs/>
          <w:lang w:val="es-ES" w:eastAsia="es-ES"/>
        </w:rPr>
        <w:t xml:space="preserve"> y postgrados, </w:t>
      </w:r>
      <w:r w:rsidRPr="00CA57A4">
        <w:rPr>
          <w:rFonts w:ascii="Arial" w:hAnsi="Arial" w:cs="Arial"/>
          <w:b/>
          <w:bCs/>
          <w:lang w:val="es-ES" w:eastAsia="es-ES"/>
        </w:rPr>
        <w:t>que posean</w:t>
      </w:r>
      <w:r w:rsidR="00D339A8" w:rsidRPr="00CA57A4">
        <w:rPr>
          <w:rFonts w:ascii="Arial" w:hAnsi="Arial" w:cs="Arial"/>
          <w:b/>
          <w:bCs/>
          <w:lang w:val="es-ES" w:eastAsia="es-ES"/>
        </w:rPr>
        <w:t xml:space="preserve"> una</w:t>
      </w:r>
      <w:r w:rsidRPr="00CA57A4">
        <w:rPr>
          <w:rFonts w:ascii="Arial" w:hAnsi="Arial" w:cs="Arial"/>
          <w:b/>
          <w:bCs/>
          <w:lang w:val="es-ES" w:eastAsia="es-ES"/>
        </w:rPr>
        <w:t xml:space="preserve"> antigüedad </w:t>
      </w:r>
      <w:r w:rsidR="00D339A8" w:rsidRPr="00CA57A4">
        <w:rPr>
          <w:rFonts w:ascii="Arial" w:hAnsi="Arial" w:cs="Arial"/>
          <w:b/>
          <w:bCs/>
          <w:lang w:val="es-ES" w:eastAsia="es-ES"/>
        </w:rPr>
        <w:t>mayor a</w:t>
      </w:r>
      <w:r w:rsidRPr="00CA57A4">
        <w:rPr>
          <w:rFonts w:ascii="Arial" w:hAnsi="Arial" w:cs="Arial"/>
          <w:b/>
          <w:bCs/>
          <w:lang w:val="es-ES" w:eastAsia="es-ES"/>
        </w:rPr>
        <w:t xml:space="preserve"> la indicada</w:t>
      </w:r>
      <w:r w:rsidR="00D339A8" w:rsidRPr="00CA57A4">
        <w:rPr>
          <w:rFonts w:ascii="Arial" w:hAnsi="Arial" w:cs="Arial"/>
          <w:b/>
          <w:bCs/>
          <w:lang w:val="es-ES" w:eastAsia="es-ES"/>
        </w:rPr>
        <w:t xml:space="preserve"> en el párrafo anterior</w:t>
      </w:r>
      <w:r w:rsidRPr="00CA57A4">
        <w:rPr>
          <w:rFonts w:ascii="Arial" w:hAnsi="Arial" w:cs="Arial"/>
          <w:b/>
          <w:bCs/>
          <w:lang w:val="es-ES" w:eastAsia="es-ES"/>
        </w:rPr>
        <w:t>, en caso que estos conocimientos no requieran actualizaci</w:t>
      </w:r>
      <w:r w:rsidR="00D339A8" w:rsidRPr="00CA57A4">
        <w:rPr>
          <w:rFonts w:ascii="Arial" w:hAnsi="Arial" w:cs="Arial"/>
          <w:b/>
          <w:bCs/>
          <w:lang w:val="es-ES" w:eastAsia="es-ES"/>
        </w:rPr>
        <w:t xml:space="preserve">ón. Así mismo la comisión tendrá </w:t>
      </w:r>
      <w:r w:rsidR="009931ED" w:rsidRPr="00CA57A4">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CA57A4"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CA57A4" w:rsidRDefault="002F69F8" w:rsidP="002F69F8">
      <w:pPr>
        <w:autoSpaceDE w:val="0"/>
        <w:autoSpaceDN w:val="0"/>
        <w:adjustRightInd w:val="0"/>
        <w:spacing w:after="0" w:line="240" w:lineRule="auto"/>
        <w:jc w:val="both"/>
        <w:rPr>
          <w:rFonts w:ascii="Arial" w:hAnsi="Arial" w:cs="Arial"/>
          <w:b/>
          <w:bCs/>
          <w:lang w:val="es-ES" w:eastAsia="es-ES"/>
        </w:rPr>
      </w:pPr>
      <w:r w:rsidRPr="00CA57A4">
        <w:rPr>
          <w:rFonts w:ascii="Arial" w:hAnsi="Arial" w:cs="Arial"/>
          <w:b/>
          <w:bCs/>
          <w:lang w:val="es-ES" w:eastAsia="es-ES"/>
        </w:rPr>
        <w:t xml:space="preserve">Los antecedentes </w:t>
      </w:r>
      <w:r w:rsidR="00055F40" w:rsidRPr="00CA57A4">
        <w:rPr>
          <w:rFonts w:ascii="Arial" w:hAnsi="Arial" w:cs="Arial"/>
          <w:b/>
          <w:bCs/>
          <w:lang w:val="es-ES" w:eastAsia="es-ES"/>
        </w:rPr>
        <w:t xml:space="preserve">sólo </w:t>
      </w:r>
      <w:r w:rsidRPr="00CA57A4">
        <w:rPr>
          <w:rFonts w:ascii="Arial" w:hAnsi="Arial" w:cs="Arial"/>
          <w:b/>
          <w:bCs/>
          <w:lang w:val="es-ES" w:eastAsia="es-ES"/>
        </w:rPr>
        <w:t>se conservarán por un período de treinta días,</w:t>
      </w:r>
      <w:r w:rsidR="00C463DC" w:rsidRPr="00CA57A4">
        <w:rPr>
          <w:rFonts w:ascii="Arial" w:hAnsi="Arial" w:cs="Arial"/>
          <w:b/>
          <w:bCs/>
          <w:lang w:val="es-ES" w:eastAsia="es-ES"/>
        </w:rPr>
        <w:t xml:space="preserve"> constados desde que finaliza el proceso de llamado a presentación de antecedentes,</w:t>
      </w:r>
      <w:r w:rsidRPr="00CA57A4">
        <w:rPr>
          <w:rFonts w:ascii="Arial" w:hAnsi="Arial" w:cs="Arial"/>
          <w:b/>
          <w:bCs/>
          <w:lang w:val="es-ES" w:eastAsia="es-ES"/>
        </w:rPr>
        <w:t xml:space="preserve"> siendo devueltos al postulante que lo solicite</w:t>
      </w:r>
      <w:r w:rsidR="00452084" w:rsidRPr="00CA57A4">
        <w:rPr>
          <w:rFonts w:ascii="Arial" w:hAnsi="Arial" w:cs="Arial"/>
          <w:b/>
          <w:bCs/>
          <w:lang w:val="es-ES" w:eastAsia="es-ES"/>
        </w:rPr>
        <w:t xml:space="preserve"> dentro de este periodo</w:t>
      </w:r>
      <w:r w:rsidRPr="00CA57A4">
        <w:rPr>
          <w:rFonts w:ascii="Arial" w:hAnsi="Arial" w:cs="Arial"/>
          <w:b/>
          <w:bCs/>
          <w:lang w:val="es-ES" w:eastAsia="es-ES"/>
        </w:rPr>
        <w:t>.</w:t>
      </w:r>
    </w:p>
    <w:p w:rsidR="0030079B" w:rsidRPr="00CA57A4"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CA57A4" w:rsidRDefault="002F69F8" w:rsidP="002F69F8">
      <w:pPr>
        <w:numPr>
          <w:ilvl w:val="0"/>
          <w:numId w:val="1"/>
        </w:numPr>
        <w:spacing w:after="0" w:line="240" w:lineRule="auto"/>
        <w:jc w:val="both"/>
        <w:rPr>
          <w:rFonts w:ascii="Arial" w:hAnsi="Arial" w:cs="Arial"/>
          <w:b/>
        </w:rPr>
      </w:pPr>
      <w:r w:rsidRPr="00CA57A4">
        <w:rPr>
          <w:rFonts w:ascii="Arial" w:hAnsi="Arial" w:cs="Arial"/>
          <w:b/>
        </w:rPr>
        <w:t>EVALUACIÓN</w:t>
      </w:r>
    </w:p>
    <w:p w:rsidR="002F69F8" w:rsidRPr="00CA57A4" w:rsidRDefault="002F69F8" w:rsidP="002F69F8">
      <w:pPr>
        <w:spacing w:after="0" w:line="240" w:lineRule="auto"/>
        <w:jc w:val="both"/>
        <w:rPr>
          <w:rFonts w:ascii="Arial" w:hAnsi="Arial" w:cs="Arial"/>
        </w:rPr>
      </w:pPr>
    </w:p>
    <w:p w:rsidR="002F69F8" w:rsidRPr="00CA57A4" w:rsidRDefault="002F69F8" w:rsidP="002F69F8">
      <w:pPr>
        <w:spacing w:after="0" w:line="240" w:lineRule="auto"/>
        <w:jc w:val="both"/>
        <w:rPr>
          <w:rFonts w:ascii="Arial" w:hAnsi="Arial" w:cs="Arial"/>
        </w:rPr>
      </w:pPr>
      <w:r w:rsidRPr="00CA57A4">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sidRPr="00CA57A4">
        <w:rPr>
          <w:rFonts w:ascii="Arial" w:hAnsi="Arial" w:cs="Arial"/>
        </w:rPr>
        <w:t xml:space="preserve"> Jefe del C. R. Gestión de las Personas</w:t>
      </w:r>
      <w:r w:rsidRPr="00CA57A4">
        <w:rPr>
          <w:rFonts w:ascii="Arial" w:hAnsi="Arial" w:cs="Arial"/>
        </w:rPr>
        <w:t>, el Jefe del SCR  de Personal, el Psicólogo Laboral y un Representante de los Gremios.</w:t>
      </w:r>
      <w:r w:rsidR="0030079B" w:rsidRPr="00CA57A4">
        <w:rPr>
          <w:rFonts w:ascii="Arial" w:hAnsi="Arial" w:cs="Arial"/>
        </w:rPr>
        <w:t xml:space="preserve"> </w:t>
      </w:r>
      <w:r w:rsidRPr="00CA57A4">
        <w:rPr>
          <w:rFonts w:ascii="Arial" w:hAnsi="Arial" w:cs="Arial"/>
        </w:rPr>
        <w:t>En caso que el cargo a cubrir sea clínico, también podrá conformar  la Comisión de Selección de Personal la Enfermera Coordinadora.</w:t>
      </w:r>
    </w:p>
    <w:p w:rsidR="002F69F8" w:rsidRPr="00CA57A4" w:rsidRDefault="002F69F8" w:rsidP="002F69F8">
      <w:pPr>
        <w:spacing w:after="0" w:line="240" w:lineRule="auto"/>
        <w:jc w:val="both"/>
        <w:rPr>
          <w:rFonts w:ascii="Arial" w:hAnsi="Arial" w:cs="Arial"/>
        </w:rPr>
      </w:pPr>
    </w:p>
    <w:p w:rsidR="002F69F8" w:rsidRPr="00CA57A4" w:rsidRDefault="002F69F8" w:rsidP="002F69F8">
      <w:pPr>
        <w:rPr>
          <w:rFonts w:ascii="Arial" w:hAnsi="Arial" w:cs="Arial"/>
        </w:rPr>
      </w:pPr>
      <w:r w:rsidRPr="00CA57A4">
        <w:rPr>
          <w:rFonts w:ascii="Arial" w:hAnsi="Arial" w:cs="Arial"/>
        </w:rPr>
        <w:t>El proceso de evaluación está compuesta de las siguientes tres Actividades:</w:t>
      </w:r>
    </w:p>
    <w:p w:rsidR="002F69F8" w:rsidRPr="00CA57A4" w:rsidRDefault="002F69F8" w:rsidP="002F69F8">
      <w:pPr>
        <w:spacing w:after="0" w:line="240" w:lineRule="auto"/>
        <w:jc w:val="both"/>
        <w:rPr>
          <w:rFonts w:ascii="Arial" w:hAnsi="Arial" w:cs="Arial"/>
        </w:rPr>
      </w:pPr>
      <w:r w:rsidRPr="00CA57A4">
        <w:rPr>
          <w:rFonts w:ascii="Arial" w:hAnsi="Arial" w:cs="Arial"/>
        </w:rPr>
        <w:t>1.)</w:t>
      </w:r>
      <w:r w:rsidR="0030079B" w:rsidRPr="00CA57A4">
        <w:rPr>
          <w:rFonts w:ascii="Arial" w:hAnsi="Arial" w:cs="Arial"/>
        </w:rPr>
        <w:t xml:space="preserve"> </w:t>
      </w:r>
      <w:r w:rsidRPr="00CA57A4">
        <w:rPr>
          <w:rFonts w:ascii="Arial" w:hAnsi="Arial" w:cs="Arial"/>
        </w:rPr>
        <w:t>Evaluación Curricular (Cursos de Formación Educacional, Capacitación y Experiencia Laboral).</w:t>
      </w:r>
    </w:p>
    <w:p w:rsidR="002F69F8" w:rsidRPr="00CA57A4" w:rsidRDefault="0030079B" w:rsidP="002F69F8">
      <w:pPr>
        <w:spacing w:after="0" w:line="240" w:lineRule="auto"/>
        <w:jc w:val="both"/>
        <w:rPr>
          <w:rFonts w:ascii="Arial" w:hAnsi="Arial" w:cs="Arial"/>
        </w:rPr>
      </w:pPr>
      <w:r w:rsidRPr="00CA57A4">
        <w:rPr>
          <w:rFonts w:ascii="Arial" w:hAnsi="Arial" w:cs="Arial"/>
        </w:rPr>
        <w:t xml:space="preserve">2.) </w:t>
      </w:r>
      <w:r w:rsidR="002F69F8" w:rsidRPr="00CA57A4">
        <w:rPr>
          <w:rFonts w:ascii="Arial" w:hAnsi="Arial" w:cs="Arial"/>
        </w:rPr>
        <w:t>Evaluación de Aptitudes (entrevista y evaluaciones psicológicas).</w:t>
      </w:r>
      <w:r w:rsidR="006C7AEC" w:rsidRPr="00CA57A4">
        <w:rPr>
          <w:rFonts w:ascii="Arial" w:hAnsi="Arial" w:cs="Arial"/>
        </w:rPr>
        <w:t xml:space="preserve"> En caso que se requiera se puede aplicar prueba técnica o de conocimiento.</w:t>
      </w:r>
    </w:p>
    <w:p w:rsidR="002F69F8" w:rsidRPr="00CA57A4" w:rsidRDefault="002F69F8" w:rsidP="002F69F8">
      <w:pPr>
        <w:spacing w:after="0" w:line="240" w:lineRule="auto"/>
        <w:jc w:val="both"/>
        <w:rPr>
          <w:rFonts w:ascii="Arial" w:hAnsi="Arial" w:cs="Arial"/>
        </w:rPr>
      </w:pPr>
      <w:r w:rsidRPr="00CA57A4">
        <w:rPr>
          <w:rFonts w:ascii="Arial" w:hAnsi="Arial" w:cs="Arial"/>
        </w:rPr>
        <w:t>3.) Entrevista de Valoración (entrevista realizada por la comisión).</w:t>
      </w:r>
    </w:p>
    <w:p w:rsidR="002F69F8" w:rsidRPr="00CA57A4" w:rsidRDefault="002F69F8" w:rsidP="002F69F8">
      <w:pPr>
        <w:spacing w:after="0" w:line="240" w:lineRule="auto"/>
        <w:jc w:val="both"/>
        <w:rPr>
          <w:rFonts w:ascii="Arial" w:hAnsi="Arial" w:cs="Arial"/>
        </w:rPr>
      </w:pPr>
    </w:p>
    <w:p w:rsidR="002F69F8" w:rsidRPr="00CA57A4" w:rsidRDefault="001075E3" w:rsidP="002F69F8">
      <w:pPr>
        <w:spacing w:after="0" w:line="240" w:lineRule="auto"/>
        <w:jc w:val="both"/>
        <w:rPr>
          <w:rFonts w:ascii="Arial" w:hAnsi="Arial" w:cs="Arial"/>
        </w:rPr>
      </w:pPr>
      <w:r w:rsidRPr="00CA57A4">
        <w:rPr>
          <w:rFonts w:ascii="Arial" w:hAnsi="Arial" w:cs="Arial"/>
        </w:rPr>
        <w:t xml:space="preserve">Los candidatos </w:t>
      </w:r>
      <w:r w:rsidR="002F69F8" w:rsidRPr="00CA57A4">
        <w:rPr>
          <w:rFonts w:ascii="Arial" w:hAnsi="Arial" w:cs="Arial"/>
        </w:rPr>
        <w:t>pueden, en caso de ser necesario, ser entrevistados por alguna jefatura del área, como por ejemplo, Jefe Directo, Subdirector Administrativo, Subdirector Médico o Director.</w:t>
      </w:r>
      <w:r w:rsidRPr="00CA57A4">
        <w:rPr>
          <w:rFonts w:ascii="Arial" w:hAnsi="Arial" w:cs="Arial"/>
        </w:rPr>
        <w:t xml:space="preserve"> Así mismo puede que se requiera que realicen una prueba técnica o de conocimiento.  </w:t>
      </w:r>
    </w:p>
    <w:p w:rsidR="002F69F8" w:rsidRPr="00CA57A4" w:rsidRDefault="002F69F8" w:rsidP="002F69F8">
      <w:pPr>
        <w:spacing w:after="0" w:line="240" w:lineRule="auto"/>
        <w:jc w:val="both"/>
        <w:rPr>
          <w:rFonts w:ascii="Arial" w:hAnsi="Arial" w:cs="Arial"/>
        </w:rPr>
      </w:pPr>
    </w:p>
    <w:p w:rsidR="002F69F8" w:rsidRPr="00CA57A4" w:rsidRDefault="002F69F8" w:rsidP="002F69F8">
      <w:pPr>
        <w:spacing w:after="0" w:line="240" w:lineRule="auto"/>
        <w:jc w:val="both"/>
        <w:rPr>
          <w:rFonts w:ascii="Arial" w:hAnsi="Arial" w:cs="Arial"/>
        </w:rPr>
      </w:pPr>
      <w:r w:rsidRPr="00CA57A4">
        <w:rPr>
          <w:rFonts w:ascii="Arial" w:hAnsi="Arial" w:cs="Arial"/>
        </w:rPr>
        <w:t>Luego dicha terna  será presentada al Director del Hospital, donde el primer lugar representa el postulante más idóneo para ocupar el cargo. En la imposibilidad de conformar una terna, se conformará una dupla o al postulante considerado idóneo para ocupar el cargo.</w:t>
      </w:r>
    </w:p>
    <w:p w:rsidR="002F69F8" w:rsidRPr="00CA57A4" w:rsidRDefault="002F69F8" w:rsidP="002F69F8">
      <w:pPr>
        <w:spacing w:after="0" w:line="240" w:lineRule="auto"/>
        <w:jc w:val="both"/>
        <w:rPr>
          <w:rFonts w:ascii="Arial" w:hAnsi="Arial" w:cs="Arial"/>
        </w:rPr>
      </w:pPr>
    </w:p>
    <w:p w:rsidR="002F69F8" w:rsidRPr="00CA57A4" w:rsidRDefault="002F69F8" w:rsidP="002F69F8">
      <w:pPr>
        <w:spacing w:after="0" w:line="240" w:lineRule="auto"/>
        <w:jc w:val="both"/>
        <w:rPr>
          <w:rFonts w:ascii="Arial" w:hAnsi="Arial" w:cs="Arial"/>
        </w:rPr>
      </w:pPr>
      <w:r w:rsidRPr="00CA57A4">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Pr="00CA57A4" w:rsidRDefault="002F69F8" w:rsidP="002F69F8">
      <w:pPr>
        <w:spacing w:after="0" w:line="240" w:lineRule="auto"/>
        <w:jc w:val="both"/>
        <w:rPr>
          <w:rFonts w:ascii="Arial" w:hAnsi="Arial" w:cs="Arial"/>
        </w:rPr>
      </w:pPr>
    </w:p>
    <w:p w:rsidR="00604A3C" w:rsidRPr="00CA57A4" w:rsidRDefault="002F69F8" w:rsidP="00081E6A">
      <w:pPr>
        <w:spacing w:after="0" w:line="240" w:lineRule="auto"/>
        <w:jc w:val="both"/>
        <w:rPr>
          <w:rFonts w:ascii="Arial" w:hAnsi="Arial" w:cs="Arial"/>
        </w:rPr>
      </w:pPr>
      <w:r w:rsidRPr="00CA57A4">
        <w:rPr>
          <w:rFonts w:ascii="Arial" w:hAnsi="Arial" w:cs="Arial"/>
        </w:rPr>
        <w:t xml:space="preserve">Una vez definido  y notificado al postulante idóneo, se procederá a realizar el respectivo contrato, con una duración de tres meses, como período de prueba, el cual pudiese ser prorrogable incluso </w:t>
      </w:r>
      <w:r w:rsidRPr="00CA57A4">
        <w:rPr>
          <w:rFonts w:ascii="Arial" w:hAnsi="Arial" w:cs="Arial"/>
        </w:rPr>
        <w:lastRenderedPageBreak/>
        <w:t>por un período de tres meses más, para luego, y de ser positiva la evaluación de su desempeño extender la contratación por lo que quede del año.</w:t>
      </w:r>
    </w:p>
    <w:p w:rsidR="00CC03D8" w:rsidRPr="00CA57A4" w:rsidRDefault="00CC03D8" w:rsidP="002F69F8">
      <w:pPr>
        <w:autoSpaceDE w:val="0"/>
        <w:autoSpaceDN w:val="0"/>
        <w:adjustRightInd w:val="0"/>
        <w:spacing w:after="0" w:line="240" w:lineRule="auto"/>
        <w:jc w:val="both"/>
        <w:rPr>
          <w:rFonts w:ascii="Arial" w:hAnsi="Arial" w:cs="Arial"/>
          <w:b/>
          <w:bCs/>
          <w:lang w:eastAsia="es-ES"/>
        </w:rPr>
      </w:pPr>
    </w:p>
    <w:p w:rsidR="006A5E96" w:rsidRPr="00CA57A4" w:rsidRDefault="006A5E96" w:rsidP="002F69F8">
      <w:pPr>
        <w:autoSpaceDE w:val="0"/>
        <w:autoSpaceDN w:val="0"/>
        <w:adjustRightInd w:val="0"/>
        <w:spacing w:after="0" w:line="240" w:lineRule="auto"/>
        <w:jc w:val="both"/>
        <w:rPr>
          <w:rFonts w:ascii="Arial" w:hAnsi="Arial" w:cs="Arial"/>
          <w:b/>
          <w:bCs/>
          <w:lang w:eastAsia="es-ES"/>
        </w:rPr>
      </w:pPr>
    </w:p>
    <w:p w:rsidR="002F69F8" w:rsidRPr="00CA57A4" w:rsidRDefault="002F69F8" w:rsidP="002F69F8">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Fecha, lugar y forma de recepción de postulaciones:</w:t>
      </w:r>
    </w:p>
    <w:p w:rsidR="002F69F8" w:rsidRPr="00CA57A4"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90"/>
      </w:tblGrid>
      <w:tr w:rsidR="002F69F8" w:rsidRPr="00CA57A4" w:rsidTr="00492003">
        <w:trPr>
          <w:trHeight w:val="773"/>
          <w:jc w:val="center"/>
        </w:trPr>
        <w:tc>
          <w:tcPr>
            <w:tcW w:w="2765" w:type="dxa"/>
          </w:tcPr>
          <w:p w:rsidR="002F69F8" w:rsidRPr="00CA57A4" w:rsidRDefault="002F69F8" w:rsidP="00492003">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PLAZO</w:t>
            </w:r>
          </w:p>
        </w:tc>
        <w:tc>
          <w:tcPr>
            <w:tcW w:w="7033" w:type="dxa"/>
          </w:tcPr>
          <w:p w:rsidR="002F69F8" w:rsidRPr="00CA57A4" w:rsidRDefault="002F69F8" w:rsidP="004F25B2">
            <w:pPr>
              <w:autoSpaceDE w:val="0"/>
              <w:autoSpaceDN w:val="0"/>
              <w:adjustRightInd w:val="0"/>
              <w:spacing w:after="0" w:line="240" w:lineRule="auto"/>
              <w:jc w:val="both"/>
              <w:rPr>
                <w:rFonts w:ascii="Arial" w:hAnsi="Arial" w:cs="Arial"/>
                <w:lang w:val="es-ES" w:eastAsia="es-ES"/>
              </w:rPr>
            </w:pPr>
            <w:r w:rsidRPr="00620A6D">
              <w:rPr>
                <w:rFonts w:ascii="Arial" w:hAnsi="Arial" w:cs="Arial"/>
              </w:rPr>
              <w:t>La recepción de antecedentes se extenderá des</w:t>
            </w:r>
            <w:r w:rsidR="00CA57A4" w:rsidRPr="00620A6D">
              <w:rPr>
                <w:rFonts w:ascii="Arial" w:hAnsi="Arial" w:cs="Arial"/>
              </w:rPr>
              <w:t xml:space="preserve">de las 08:30 horas del día </w:t>
            </w:r>
            <w:r w:rsidR="004F25B2">
              <w:rPr>
                <w:rFonts w:ascii="Arial" w:hAnsi="Arial" w:cs="Arial"/>
              </w:rPr>
              <w:t>Martes 23</w:t>
            </w:r>
            <w:r w:rsidR="00642D21" w:rsidRPr="00620A6D">
              <w:rPr>
                <w:rFonts w:ascii="Arial" w:hAnsi="Arial" w:cs="Arial"/>
              </w:rPr>
              <w:t xml:space="preserve"> </w:t>
            </w:r>
            <w:r w:rsidRPr="00620A6D">
              <w:rPr>
                <w:rFonts w:ascii="Arial" w:hAnsi="Arial" w:cs="Arial"/>
              </w:rPr>
              <w:t xml:space="preserve">de </w:t>
            </w:r>
            <w:r w:rsidR="00CA57A4" w:rsidRPr="00620A6D">
              <w:rPr>
                <w:rFonts w:ascii="Arial" w:hAnsi="Arial" w:cs="Arial"/>
              </w:rPr>
              <w:t>Mayo</w:t>
            </w:r>
            <w:r w:rsidR="00642D21" w:rsidRPr="00620A6D">
              <w:rPr>
                <w:rFonts w:ascii="Arial" w:hAnsi="Arial" w:cs="Arial"/>
              </w:rPr>
              <w:t xml:space="preserve"> </w:t>
            </w:r>
            <w:r w:rsidRPr="00620A6D">
              <w:rPr>
                <w:rFonts w:ascii="Arial" w:hAnsi="Arial" w:cs="Arial"/>
              </w:rPr>
              <w:t xml:space="preserve">hasta las 14:00 horas del día </w:t>
            </w:r>
            <w:r w:rsidR="004F25B2">
              <w:rPr>
                <w:rFonts w:ascii="Arial" w:hAnsi="Arial" w:cs="Arial"/>
              </w:rPr>
              <w:t>Lunes 05</w:t>
            </w:r>
            <w:r w:rsidR="00620A6D" w:rsidRPr="00620A6D">
              <w:rPr>
                <w:rFonts w:ascii="Arial" w:hAnsi="Arial" w:cs="Arial"/>
              </w:rPr>
              <w:t xml:space="preserve"> de Junio</w:t>
            </w:r>
            <w:r w:rsidRPr="00620A6D">
              <w:rPr>
                <w:rFonts w:ascii="Arial" w:hAnsi="Arial" w:cs="Arial"/>
              </w:rPr>
              <w:t>, ambas fechas inclusive.</w:t>
            </w:r>
          </w:p>
        </w:tc>
      </w:tr>
      <w:tr w:rsidR="002F69F8" w:rsidRPr="00CA57A4" w:rsidTr="00492003">
        <w:trPr>
          <w:trHeight w:val="527"/>
          <w:jc w:val="center"/>
        </w:trPr>
        <w:tc>
          <w:tcPr>
            <w:tcW w:w="2765" w:type="dxa"/>
          </w:tcPr>
          <w:p w:rsidR="002F69F8" w:rsidRPr="00CA57A4" w:rsidRDefault="002F69F8" w:rsidP="00492003">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LUGAR</w:t>
            </w:r>
          </w:p>
        </w:tc>
        <w:tc>
          <w:tcPr>
            <w:tcW w:w="7033" w:type="dxa"/>
          </w:tcPr>
          <w:p w:rsidR="002F69F8" w:rsidRPr="00CA57A4" w:rsidRDefault="002F69F8" w:rsidP="0004392C">
            <w:pPr>
              <w:autoSpaceDE w:val="0"/>
              <w:autoSpaceDN w:val="0"/>
              <w:adjustRightInd w:val="0"/>
              <w:spacing w:after="0" w:line="240" w:lineRule="auto"/>
              <w:jc w:val="both"/>
              <w:rPr>
                <w:rFonts w:ascii="Arial" w:hAnsi="Arial" w:cs="Arial"/>
              </w:rPr>
            </w:pPr>
            <w:r w:rsidRPr="00CA57A4">
              <w:rPr>
                <w:rFonts w:ascii="Arial" w:hAnsi="Arial" w:cs="Arial"/>
              </w:rPr>
              <w:t xml:space="preserve">SCR de Personal del Hospital </w:t>
            </w:r>
            <w:r w:rsidR="0004392C" w:rsidRPr="00CA57A4">
              <w:rPr>
                <w:rFonts w:ascii="Arial" w:hAnsi="Arial" w:cs="Arial"/>
              </w:rPr>
              <w:t xml:space="preserve">Regional de Arica </w:t>
            </w:r>
            <w:r w:rsidRPr="00CA57A4">
              <w:rPr>
                <w:rFonts w:ascii="Arial" w:hAnsi="Arial" w:cs="Arial"/>
              </w:rPr>
              <w:t>“Dr. Juan Noé Crevani”, ubicada en Av. 18 de Septiembre Nº 1000, 2º piso.</w:t>
            </w:r>
          </w:p>
        </w:tc>
      </w:tr>
      <w:tr w:rsidR="002F69F8" w:rsidRPr="00CA57A4" w:rsidTr="00492003">
        <w:trPr>
          <w:trHeight w:val="1292"/>
          <w:jc w:val="center"/>
        </w:trPr>
        <w:tc>
          <w:tcPr>
            <w:tcW w:w="2765" w:type="dxa"/>
          </w:tcPr>
          <w:p w:rsidR="002F69F8" w:rsidRPr="00CA57A4" w:rsidRDefault="002F69F8" w:rsidP="00492003">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PRESENTACIÓN DE ANTECEDENTES</w:t>
            </w:r>
          </w:p>
        </w:tc>
        <w:tc>
          <w:tcPr>
            <w:tcW w:w="7033" w:type="dxa"/>
          </w:tcPr>
          <w:p w:rsidR="002F69F8" w:rsidRPr="00CA57A4" w:rsidRDefault="002F69F8" w:rsidP="00492003">
            <w:pPr>
              <w:autoSpaceDE w:val="0"/>
              <w:autoSpaceDN w:val="0"/>
              <w:adjustRightInd w:val="0"/>
              <w:spacing w:after="0" w:line="240" w:lineRule="auto"/>
              <w:jc w:val="both"/>
              <w:rPr>
                <w:rFonts w:ascii="Arial" w:hAnsi="Arial" w:cs="Arial"/>
                <w:lang w:val="es-ES" w:eastAsia="es-ES"/>
              </w:rPr>
            </w:pPr>
            <w:r w:rsidRPr="00CA57A4">
              <w:rPr>
                <w:rFonts w:ascii="Arial" w:hAnsi="Arial" w:cs="Arial"/>
                <w:lang w:val="es-ES" w:eastAsia="es-ES"/>
              </w:rPr>
              <w:t xml:space="preserve">Se presentarán en un sobre cerrado con los antecedentes requeridos y señalando lo siguiente: </w:t>
            </w:r>
          </w:p>
          <w:p w:rsidR="002F69F8" w:rsidRPr="00CA57A4"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CA57A4">
              <w:rPr>
                <w:rFonts w:ascii="Arial" w:hAnsi="Arial" w:cs="Arial"/>
                <w:b/>
                <w:bCs/>
                <w:lang w:val="es-ES" w:eastAsia="es-ES"/>
              </w:rPr>
              <w:t xml:space="preserve">Cargo al que Postula </w:t>
            </w:r>
          </w:p>
          <w:p w:rsidR="002F69F8" w:rsidRPr="00CA57A4" w:rsidRDefault="002F69F8" w:rsidP="00492003">
            <w:pPr>
              <w:autoSpaceDE w:val="0"/>
              <w:autoSpaceDN w:val="0"/>
              <w:adjustRightInd w:val="0"/>
              <w:spacing w:after="0" w:line="240" w:lineRule="auto"/>
              <w:jc w:val="both"/>
              <w:rPr>
                <w:rFonts w:ascii="Arial" w:hAnsi="Arial" w:cs="Arial"/>
                <w:b/>
                <w:bCs/>
                <w:lang w:val="es-ES" w:eastAsia="es-ES"/>
              </w:rPr>
            </w:pPr>
            <w:r w:rsidRPr="00CA57A4">
              <w:rPr>
                <w:rFonts w:ascii="Arial" w:hAnsi="Arial" w:cs="Arial"/>
                <w:lang w:val="es-ES" w:eastAsia="es-ES"/>
              </w:rPr>
              <w:t xml:space="preserve">En el remitente la identificación del/la postulante solamente con sus </w:t>
            </w:r>
            <w:r w:rsidRPr="00CA57A4">
              <w:rPr>
                <w:rFonts w:ascii="Arial" w:hAnsi="Arial" w:cs="Arial"/>
                <w:b/>
                <w:bCs/>
                <w:lang w:val="es-ES" w:eastAsia="es-ES"/>
              </w:rPr>
              <w:t>APELLIDOS.</w:t>
            </w:r>
          </w:p>
        </w:tc>
      </w:tr>
    </w:tbl>
    <w:p w:rsidR="002F69F8" w:rsidRPr="00CA57A4" w:rsidRDefault="002F69F8" w:rsidP="002F69F8">
      <w:pPr>
        <w:autoSpaceDE w:val="0"/>
        <w:autoSpaceDN w:val="0"/>
        <w:adjustRightInd w:val="0"/>
        <w:spacing w:after="0" w:line="240" w:lineRule="auto"/>
        <w:ind w:firstLine="708"/>
        <w:jc w:val="both"/>
        <w:rPr>
          <w:rFonts w:ascii="Arial" w:hAnsi="Arial" w:cs="Arial"/>
          <w:b/>
        </w:rPr>
      </w:pPr>
    </w:p>
    <w:p w:rsidR="00245619" w:rsidRPr="00CA57A4" w:rsidRDefault="00245619" w:rsidP="002F69F8">
      <w:pPr>
        <w:autoSpaceDE w:val="0"/>
        <w:autoSpaceDN w:val="0"/>
        <w:adjustRightInd w:val="0"/>
        <w:spacing w:after="0" w:line="240" w:lineRule="auto"/>
        <w:ind w:firstLine="708"/>
        <w:jc w:val="both"/>
        <w:rPr>
          <w:rFonts w:ascii="Arial" w:hAnsi="Arial" w:cs="Arial"/>
          <w:b/>
        </w:rPr>
      </w:pPr>
    </w:p>
    <w:p w:rsidR="002F69F8" w:rsidRPr="00CA57A4" w:rsidRDefault="002F69F8" w:rsidP="002F69F8">
      <w:pPr>
        <w:autoSpaceDE w:val="0"/>
        <w:autoSpaceDN w:val="0"/>
        <w:adjustRightInd w:val="0"/>
        <w:spacing w:after="0" w:line="240" w:lineRule="auto"/>
        <w:ind w:firstLine="708"/>
        <w:jc w:val="both"/>
        <w:rPr>
          <w:rFonts w:ascii="Arial" w:hAnsi="Arial" w:cs="Arial"/>
          <w:b/>
        </w:rPr>
      </w:pPr>
      <w:r w:rsidRPr="00CA57A4">
        <w:rPr>
          <w:rFonts w:ascii="Arial" w:hAnsi="Arial" w:cs="Arial"/>
          <w:b/>
        </w:rPr>
        <w:t>6.  FACTORES DE EVALUACION</w:t>
      </w:r>
    </w:p>
    <w:p w:rsidR="002F69F8" w:rsidRPr="00CA57A4"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CA57A4" w:rsidTr="00492003">
        <w:trPr>
          <w:jc w:val="center"/>
        </w:trPr>
        <w:tc>
          <w:tcPr>
            <w:tcW w:w="4489" w:type="dxa"/>
          </w:tcPr>
          <w:p w:rsidR="002F69F8" w:rsidRPr="00CA57A4" w:rsidRDefault="002F69F8" w:rsidP="00492003">
            <w:pPr>
              <w:autoSpaceDE w:val="0"/>
              <w:autoSpaceDN w:val="0"/>
              <w:adjustRightInd w:val="0"/>
              <w:spacing w:after="0" w:line="240" w:lineRule="auto"/>
              <w:jc w:val="both"/>
              <w:rPr>
                <w:rFonts w:ascii="Arial" w:hAnsi="Arial" w:cs="Arial"/>
                <w:lang w:val="es-MX"/>
              </w:rPr>
            </w:pPr>
            <w:r w:rsidRPr="00CA57A4">
              <w:rPr>
                <w:rFonts w:ascii="Arial" w:hAnsi="Arial" w:cs="Arial"/>
                <w:lang w:val="es-MX"/>
              </w:rPr>
              <w:t>FACTOR</w:t>
            </w:r>
          </w:p>
        </w:tc>
        <w:tc>
          <w:tcPr>
            <w:tcW w:w="4489" w:type="dxa"/>
          </w:tcPr>
          <w:p w:rsidR="002F69F8" w:rsidRPr="00CA57A4" w:rsidRDefault="002F69F8" w:rsidP="00492003">
            <w:pPr>
              <w:autoSpaceDE w:val="0"/>
              <w:autoSpaceDN w:val="0"/>
              <w:adjustRightInd w:val="0"/>
              <w:spacing w:after="0" w:line="240" w:lineRule="auto"/>
              <w:jc w:val="both"/>
              <w:rPr>
                <w:rFonts w:ascii="Arial" w:hAnsi="Arial" w:cs="Arial"/>
                <w:lang w:val="es-MX"/>
              </w:rPr>
            </w:pPr>
            <w:r w:rsidRPr="00CA57A4">
              <w:rPr>
                <w:rFonts w:ascii="Arial" w:hAnsi="Arial" w:cs="Arial"/>
                <w:lang w:val="es-MX"/>
              </w:rPr>
              <w:t>PORCENTAJES</w:t>
            </w:r>
          </w:p>
        </w:tc>
      </w:tr>
      <w:tr w:rsidR="002F69F8" w:rsidRPr="00CA57A4" w:rsidTr="00492003">
        <w:trPr>
          <w:jc w:val="center"/>
        </w:trPr>
        <w:tc>
          <w:tcPr>
            <w:tcW w:w="4489" w:type="dxa"/>
          </w:tcPr>
          <w:p w:rsidR="002F69F8" w:rsidRPr="00CA57A4" w:rsidRDefault="002F69F8" w:rsidP="00492003">
            <w:pPr>
              <w:autoSpaceDE w:val="0"/>
              <w:autoSpaceDN w:val="0"/>
              <w:adjustRightInd w:val="0"/>
              <w:spacing w:after="0" w:line="240" w:lineRule="auto"/>
              <w:jc w:val="both"/>
              <w:rPr>
                <w:rFonts w:ascii="Arial" w:hAnsi="Arial" w:cs="Arial"/>
                <w:b/>
                <w:lang w:val="es-MX"/>
              </w:rPr>
            </w:pPr>
            <w:r w:rsidRPr="00CA57A4">
              <w:rPr>
                <w:rFonts w:ascii="Arial" w:hAnsi="Arial" w:cs="Arial"/>
                <w:b/>
                <w:lang w:val="es-MX"/>
              </w:rPr>
              <w:t>Evaluación Curricular</w:t>
            </w:r>
          </w:p>
        </w:tc>
        <w:tc>
          <w:tcPr>
            <w:tcW w:w="4489" w:type="dxa"/>
          </w:tcPr>
          <w:p w:rsidR="002F69F8" w:rsidRPr="00CA57A4" w:rsidRDefault="002F69F8" w:rsidP="00492003">
            <w:pPr>
              <w:autoSpaceDE w:val="0"/>
              <w:autoSpaceDN w:val="0"/>
              <w:adjustRightInd w:val="0"/>
              <w:spacing w:after="0" w:line="240" w:lineRule="auto"/>
              <w:jc w:val="both"/>
              <w:rPr>
                <w:rFonts w:ascii="Arial" w:hAnsi="Arial" w:cs="Arial"/>
                <w:lang w:val="es-MX"/>
              </w:rPr>
            </w:pPr>
            <w:r w:rsidRPr="00CA57A4">
              <w:rPr>
                <w:rFonts w:ascii="Arial" w:hAnsi="Arial" w:cs="Arial"/>
                <w:lang w:val="es-MX"/>
              </w:rPr>
              <w:t>33%</w:t>
            </w:r>
          </w:p>
          <w:p w:rsidR="002F69F8" w:rsidRPr="00CA57A4" w:rsidRDefault="002F69F8" w:rsidP="00492003">
            <w:pPr>
              <w:autoSpaceDE w:val="0"/>
              <w:autoSpaceDN w:val="0"/>
              <w:adjustRightInd w:val="0"/>
              <w:spacing w:after="0" w:line="240" w:lineRule="auto"/>
              <w:jc w:val="both"/>
              <w:rPr>
                <w:rFonts w:ascii="Arial" w:hAnsi="Arial" w:cs="Arial"/>
                <w:lang w:val="es-MX"/>
              </w:rPr>
            </w:pPr>
          </w:p>
        </w:tc>
      </w:tr>
      <w:tr w:rsidR="002F69F8" w:rsidRPr="00CA57A4" w:rsidTr="00492003">
        <w:trPr>
          <w:jc w:val="center"/>
        </w:trPr>
        <w:tc>
          <w:tcPr>
            <w:tcW w:w="4489" w:type="dxa"/>
          </w:tcPr>
          <w:p w:rsidR="002F69F8" w:rsidRPr="00CA57A4" w:rsidRDefault="002F69F8" w:rsidP="00492003">
            <w:pPr>
              <w:autoSpaceDE w:val="0"/>
              <w:autoSpaceDN w:val="0"/>
              <w:adjustRightInd w:val="0"/>
              <w:spacing w:after="0" w:line="240" w:lineRule="auto"/>
              <w:jc w:val="both"/>
              <w:rPr>
                <w:rFonts w:ascii="Arial" w:hAnsi="Arial" w:cs="Arial"/>
                <w:b/>
                <w:lang w:val="es-MX"/>
              </w:rPr>
            </w:pPr>
            <w:r w:rsidRPr="00CA57A4">
              <w:rPr>
                <w:rFonts w:ascii="Arial" w:hAnsi="Arial" w:cs="Arial"/>
                <w:b/>
                <w:lang w:val="es-MX"/>
              </w:rPr>
              <w:t>Entrevista Personal</w:t>
            </w:r>
          </w:p>
        </w:tc>
        <w:tc>
          <w:tcPr>
            <w:tcW w:w="4489" w:type="dxa"/>
          </w:tcPr>
          <w:p w:rsidR="002F69F8" w:rsidRPr="00CA57A4" w:rsidRDefault="002F69F8" w:rsidP="00492003">
            <w:pPr>
              <w:autoSpaceDE w:val="0"/>
              <w:autoSpaceDN w:val="0"/>
              <w:adjustRightInd w:val="0"/>
              <w:spacing w:after="0" w:line="240" w:lineRule="auto"/>
              <w:jc w:val="both"/>
              <w:rPr>
                <w:rFonts w:ascii="Arial" w:hAnsi="Arial" w:cs="Arial"/>
                <w:lang w:val="es-MX"/>
              </w:rPr>
            </w:pPr>
            <w:r w:rsidRPr="00CA57A4">
              <w:rPr>
                <w:rFonts w:ascii="Arial" w:hAnsi="Arial" w:cs="Arial"/>
                <w:lang w:val="es-MX"/>
              </w:rPr>
              <w:t>33%</w:t>
            </w:r>
          </w:p>
          <w:p w:rsidR="002F69F8" w:rsidRPr="00CA57A4" w:rsidRDefault="002F69F8" w:rsidP="00492003">
            <w:pPr>
              <w:autoSpaceDE w:val="0"/>
              <w:autoSpaceDN w:val="0"/>
              <w:adjustRightInd w:val="0"/>
              <w:spacing w:after="0" w:line="240" w:lineRule="auto"/>
              <w:jc w:val="both"/>
              <w:rPr>
                <w:rFonts w:ascii="Arial" w:hAnsi="Arial" w:cs="Arial"/>
                <w:lang w:val="es-MX"/>
              </w:rPr>
            </w:pPr>
          </w:p>
        </w:tc>
      </w:tr>
      <w:tr w:rsidR="002F69F8" w:rsidRPr="00CA57A4"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CA57A4" w:rsidRDefault="002F69F8" w:rsidP="00492003">
            <w:pPr>
              <w:autoSpaceDE w:val="0"/>
              <w:autoSpaceDN w:val="0"/>
              <w:adjustRightInd w:val="0"/>
              <w:spacing w:after="0" w:line="240" w:lineRule="auto"/>
              <w:jc w:val="both"/>
              <w:rPr>
                <w:rFonts w:ascii="Arial" w:hAnsi="Arial" w:cs="Arial"/>
                <w:b/>
                <w:lang w:val="es-MX"/>
              </w:rPr>
            </w:pPr>
            <w:r w:rsidRPr="00CA57A4">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Pr="00CA57A4" w:rsidRDefault="002F69F8" w:rsidP="00492003">
            <w:pPr>
              <w:autoSpaceDE w:val="0"/>
              <w:autoSpaceDN w:val="0"/>
              <w:adjustRightInd w:val="0"/>
              <w:spacing w:after="0" w:line="240" w:lineRule="auto"/>
              <w:jc w:val="both"/>
              <w:rPr>
                <w:rFonts w:ascii="Arial" w:hAnsi="Arial" w:cs="Arial"/>
                <w:lang w:val="es-MX"/>
              </w:rPr>
            </w:pPr>
            <w:r w:rsidRPr="00CA57A4">
              <w:rPr>
                <w:rFonts w:ascii="Arial" w:hAnsi="Arial" w:cs="Arial"/>
                <w:lang w:val="es-MX"/>
              </w:rPr>
              <w:t>34%</w:t>
            </w:r>
          </w:p>
        </w:tc>
      </w:tr>
    </w:tbl>
    <w:p w:rsidR="002F69F8" w:rsidRPr="00CA57A4" w:rsidRDefault="002F69F8" w:rsidP="002F69F8">
      <w:pPr>
        <w:autoSpaceDE w:val="0"/>
        <w:autoSpaceDN w:val="0"/>
        <w:adjustRightInd w:val="0"/>
        <w:spacing w:after="0" w:line="240" w:lineRule="auto"/>
        <w:jc w:val="both"/>
        <w:rPr>
          <w:rFonts w:ascii="Arial" w:hAnsi="Arial" w:cs="Arial"/>
          <w:lang w:val="es-ES" w:eastAsia="es-ES"/>
        </w:rPr>
      </w:pPr>
    </w:p>
    <w:p w:rsidR="002F69F8" w:rsidRPr="00CA57A4" w:rsidRDefault="002F69F8" w:rsidP="002F69F8">
      <w:pPr>
        <w:autoSpaceDE w:val="0"/>
        <w:autoSpaceDN w:val="0"/>
        <w:adjustRightInd w:val="0"/>
        <w:spacing w:after="0" w:line="240" w:lineRule="auto"/>
        <w:jc w:val="both"/>
        <w:rPr>
          <w:rFonts w:ascii="Arial" w:hAnsi="Arial" w:cs="Arial"/>
        </w:rPr>
      </w:pPr>
      <w:r w:rsidRPr="00CA57A4">
        <w:rPr>
          <w:rFonts w:ascii="Arial" w:hAnsi="Arial" w:cs="Arial"/>
        </w:rPr>
        <w:t xml:space="preserve">La Comisión deberá definir un puntaje mínimo para el proceso en general, que cada postulante deberá alcanzar para ser considerado idóneo(a). </w:t>
      </w:r>
    </w:p>
    <w:p w:rsidR="001F79F1" w:rsidRPr="00CA57A4" w:rsidRDefault="001F79F1" w:rsidP="002F69F8">
      <w:pPr>
        <w:autoSpaceDE w:val="0"/>
        <w:autoSpaceDN w:val="0"/>
        <w:adjustRightInd w:val="0"/>
        <w:spacing w:after="0" w:line="240" w:lineRule="auto"/>
        <w:jc w:val="both"/>
        <w:rPr>
          <w:rFonts w:ascii="Arial" w:hAnsi="Arial" w:cs="Arial"/>
        </w:rPr>
      </w:pPr>
    </w:p>
    <w:p w:rsidR="002F69F8" w:rsidRPr="00CA57A4" w:rsidRDefault="00214B3F" w:rsidP="002F69F8">
      <w:pPr>
        <w:autoSpaceDE w:val="0"/>
        <w:autoSpaceDN w:val="0"/>
        <w:adjustRightInd w:val="0"/>
        <w:spacing w:after="0" w:line="240" w:lineRule="auto"/>
        <w:jc w:val="both"/>
        <w:rPr>
          <w:rFonts w:ascii="Arial" w:hAnsi="Arial" w:cs="Arial"/>
          <w:lang w:val="es-ES" w:eastAsia="es-ES"/>
        </w:rPr>
      </w:pPr>
      <w:r w:rsidRPr="00CA57A4">
        <w:rPr>
          <w:rFonts w:ascii="Arial" w:hAnsi="Arial" w:cs="Arial"/>
          <w:lang w:eastAsia="es-ES"/>
        </w:rPr>
        <w:t>En caso que</w:t>
      </w:r>
      <w:r w:rsidR="00AB402B" w:rsidRPr="00CA57A4">
        <w:rPr>
          <w:rFonts w:ascii="Arial" w:hAnsi="Arial" w:cs="Arial"/>
          <w:lang w:val="es-ES" w:eastAsia="es-ES"/>
        </w:rPr>
        <w:t xml:space="preserve"> se requiera aplicar una </w:t>
      </w:r>
      <w:r w:rsidR="00AB402B" w:rsidRPr="00CA57A4">
        <w:rPr>
          <w:rFonts w:ascii="Arial" w:hAnsi="Arial" w:cs="Arial"/>
          <w:color w:val="222222"/>
          <w:shd w:val="clear" w:color="auto" w:fill="FFFFFF"/>
        </w:rPr>
        <w:t>prueba técnica o de conocimiento se asignará u</w:t>
      </w:r>
      <w:r w:rsidRPr="00CA57A4">
        <w:rPr>
          <w:rFonts w:ascii="Arial" w:hAnsi="Arial" w:cs="Arial"/>
          <w:color w:val="222222"/>
          <w:shd w:val="clear" w:color="auto" w:fill="FFFFFF"/>
        </w:rPr>
        <w:t>n puntaje mínimo de aprobación</w:t>
      </w:r>
      <w:r w:rsidR="000A3A7C" w:rsidRPr="00CA57A4">
        <w:rPr>
          <w:rFonts w:ascii="Arial" w:hAnsi="Arial" w:cs="Arial"/>
          <w:color w:val="222222"/>
          <w:shd w:val="clear" w:color="auto" w:fill="FFFFFF"/>
        </w:rPr>
        <w:t xml:space="preserve"> que </w:t>
      </w:r>
      <w:r w:rsidRPr="00CA57A4">
        <w:rPr>
          <w:rFonts w:ascii="Arial" w:hAnsi="Arial" w:cs="Arial"/>
          <w:color w:val="222222"/>
          <w:shd w:val="clear" w:color="auto" w:fill="FFFFFF"/>
        </w:rPr>
        <w:t xml:space="preserve">será sumado al </w:t>
      </w:r>
      <w:r w:rsidR="000A3A7C" w:rsidRPr="00CA57A4">
        <w:rPr>
          <w:rFonts w:ascii="Arial" w:hAnsi="Arial" w:cs="Arial"/>
          <w:color w:val="222222"/>
          <w:shd w:val="clear" w:color="auto" w:fill="FFFFFF"/>
        </w:rPr>
        <w:t xml:space="preserve">puntaje </w:t>
      </w:r>
      <w:r w:rsidRPr="00CA57A4">
        <w:rPr>
          <w:rFonts w:ascii="Arial" w:hAnsi="Arial" w:cs="Arial"/>
          <w:color w:val="222222"/>
          <w:shd w:val="clear" w:color="auto" w:fill="FFFFFF"/>
        </w:rPr>
        <w:t xml:space="preserve">de la entrevista personal.    </w:t>
      </w:r>
      <w:r w:rsidR="00AB402B" w:rsidRPr="00CA57A4">
        <w:rPr>
          <w:rFonts w:ascii="Arial" w:hAnsi="Arial" w:cs="Arial"/>
          <w:color w:val="222222"/>
          <w:shd w:val="clear" w:color="auto" w:fill="FFFFFF"/>
        </w:rPr>
        <w:t xml:space="preserve">   </w:t>
      </w:r>
    </w:p>
    <w:p w:rsidR="00CC03D8" w:rsidRPr="00CA57A4" w:rsidRDefault="00CC03D8" w:rsidP="00C56C8C">
      <w:pPr>
        <w:autoSpaceDE w:val="0"/>
        <w:autoSpaceDN w:val="0"/>
        <w:adjustRightInd w:val="0"/>
        <w:spacing w:after="0" w:line="240" w:lineRule="auto"/>
        <w:jc w:val="both"/>
        <w:rPr>
          <w:rFonts w:ascii="Arial" w:hAnsi="Arial" w:cs="Arial"/>
          <w:lang w:val="es-ES"/>
        </w:rPr>
      </w:pPr>
    </w:p>
    <w:p w:rsidR="0097500B" w:rsidRPr="00CA57A4" w:rsidRDefault="0097500B" w:rsidP="00C56C8C">
      <w:pPr>
        <w:autoSpaceDE w:val="0"/>
        <w:autoSpaceDN w:val="0"/>
        <w:adjustRightInd w:val="0"/>
        <w:spacing w:after="0" w:line="240" w:lineRule="auto"/>
        <w:jc w:val="both"/>
        <w:rPr>
          <w:rFonts w:ascii="Arial" w:hAnsi="Arial" w:cs="Arial"/>
          <w:lang w:val="es-MX"/>
        </w:rPr>
      </w:pPr>
    </w:p>
    <w:p w:rsidR="00BB64D0" w:rsidRPr="00CA57A4" w:rsidRDefault="00BB64D0" w:rsidP="00C56C8C">
      <w:pPr>
        <w:autoSpaceDE w:val="0"/>
        <w:autoSpaceDN w:val="0"/>
        <w:adjustRightInd w:val="0"/>
        <w:spacing w:after="0" w:line="240" w:lineRule="auto"/>
        <w:jc w:val="both"/>
        <w:rPr>
          <w:rFonts w:ascii="Arial" w:hAnsi="Arial" w:cs="Arial"/>
          <w:lang w:val="es-MX"/>
        </w:rPr>
      </w:pPr>
    </w:p>
    <w:p w:rsidR="00BB64D0" w:rsidRPr="00CA57A4" w:rsidRDefault="00BB64D0" w:rsidP="00C56C8C">
      <w:pPr>
        <w:autoSpaceDE w:val="0"/>
        <w:autoSpaceDN w:val="0"/>
        <w:adjustRightInd w:val="0"/>
        <w:spacing w:after="0" w:line="240" w:lineRule="auto"/>
        <w:jc w:val="both"/>
        <w:rPr>
          <w:rFonts w:ascii="Arial" w:hAnsi="Arial" w:cs="Arial"/>
          <w:lang w:val="es-MX"/>
        </w:rPr>
      </w:pPr>
    </w:p>
    <w:p w:rsidR="00BB64D0" w:rsidRPr="00CA57A4" w:rsidRDefault="00BB64D0" w:rsidP="00C56C8C">
      <w:pPr>
        <w:autoSpaceDE w:val="0"/>
        <w:autoSpaceDN w:val="0"/>
        <w:adjustRightInd w:val="0"/>
        <w:spacing w:after="0" w:line="240" w:lineRule="auto"/>
        <w:jc w:val="both"/>
        <w:rPr>
          <w:rFonts w:ascii="Arial" w:hAnsi="Arial" w:cs="Arial"/>
          <w:lang w:val="es-MX"/>
        </w:rPr>
      </w:pPr>
    </w:p>
    <w:p w:rsidR="00BB64D0" w:rsidRPr="00CA57A4" w:rsidRDefault="00BB64D0" w:rsidP="00C56C8C">
      <w:pPr>
        <w:autoSpaceDE w:val="0"/>
        <w:autoSpaceDN w:val="0"/>
        <w:adjustRightInd w:val="0"/>
        <w:spacing w:after="0" w:line="240" w:lineRule="auto"/>
        <w:jc w:val="both"/>
        <w:rPr>
          <w:rFonts w:ascii="Arial" w:hAnsi="Arial" w:cs="Arial"/>
          <w:lang w:val="es-MX"/>
        </w:rPr>
      </w:pPr>
    </w:p>
    <w:p w:rsidR="00BB64D0" w:rsidRPr="00CA57A4" w:rsidRDefault="00BB64D0" w:rsidP="00C56C8C">
      <w:pPr>
        <w:autoSpaceDE w:val="0"/>
        <w:autoSpaceDN w:val="0"/>
        <w:adjustRightInd w:val="0"/>
        <w:spacing w:after="0" w:line="240" w:lineRule="auto"/>
        <w:jc w:val="both"/>
        <w:rPr>
          <w:rFonts w:ascii="Arial" w:hAnsi="Arial" w:cs="Arial"/>
          <w:lang w:val="es-MX"/>
        </w:rPr>
      </w:pPr>
    </w:p>
    <w:p w:rsidR="00BB64D0" w:rsidRPr="00CA57A4" w:rsidRDefault="00BB64D0"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AF1013" w:rsidRPr="00CA57A4"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3751C5" w:rsidRDefault="003751C5" w:rsidP="00655911">
      <w:pPr>
        <w:tabs>
          <w:tab w:val="left" w:pos="10348"/>
        </w:tabs>
        <w:rPr>
          <w:rFonts w:ascii="Tw Cen MT" w:hAnsi="Tw Cen MT" w:cs="Tahoma"/>
          <w:sz w:val="52"/>
          <w:szCs w:val="52"/>
          <w:lang w:val="es-MX"/>
        </w:rPr>
      </w:pPr>
    </w:p>
    <w:p w:rsidR="003751C5" w:rsidRDefault="003751C5" w:rsidP="00655911">
      <w:pPr>
        <w:tabs>
          <w:tab w:val="left" w:pos="10348"/>
        </w:tabs>
        <w:rPr>
          <w:rFonts w:ascii="Tw Cen MT" w:hAnsi="Tw Cen MT" w:cs="Tahoma"/>
          <w:sz w:val="52"/>
          <w:szCs w:val="52"/>
          <w:lang w:val="es-MX"/>
        </w:rPr>
      </w:pPr>
    </w:p>
    <w:p w:rsidR="003751C5" w:rsidRDefault="003751C5" w:rsidP="00655911">
      <w:pPr>
        <w:tabs>
          <w:tab w:val="left" w:pos="10348"/>
        </w:tabs>
        <w:rPr>
          <w:rFonts w:ascii="Tw Cen MT" w:hAnsi="Tw Cen MT" w:cs="Tahoma"/>
          <w:sz w:val="52"/>
          <w:szCs w:val="52"/>
          <w:lang w:val="es-MX"/>
        </w:rPr>
      </w:pPr>
    </w:p>
    <w:p w:rsidR="003751C5" w:rsidRPr="00CA57A4" w:rsidRDefault="003751C5" w:rsidP="00655911">
      <w:pPr>
        <w:tabs>
          <w:tab w:val="left" w:pos="10348"/>
        </w:tabs>
        <w:rPr>
          <w:rFonts w:ascii="Tw Cen MT" w:hAnsi="Tw Cen MT" w:cs="Tahoma"/>
          <w:sz w:val="52"/>
          <w:szCs w:val="52"/>
          <w:lang w:val="es-MX"/>
        </w:rPr>
      </w:pPr>
    </w:p>
    <w:p w:rsidR="00BB64D0" w:rsidRPr="00CA57A4" w:rsidRDefault="00BB64D0" w:rsidP="00655911">
      <w:pPr>
        <w:tabs>
          <w:tab w:val="left" w:pos="10348"/>
        </w:tabs>
        <w:rPr>
          <w:rFonts w:ascii="Tw Cen MT" w:hAnsi="Tw Cen MT" w:cs="Tahoma"/>
          <w:sz w:val="52"/>
          <w:szCs w:val="52"/>
          <w:lang w:val="es-MX"/>
        </w:rPr>
      </w:pPr>
    </w:p>
    <w:p w:rsidR="00FB2050" w:rsidRPr="00CA57A4" w:rsidRDefault="00FB2050" w:rsidP="00655911">
      <w:pPr>
        <w:tabs>
          <w:tab w:val="left" w:pos="10348"/>
        </w:tabs>
        <w:rPr>
          <w:rFonts w:ascii="Tw Cen MT" w:hAnsi="Tw Cen MT" w:cs="Tahoma"/>
          <w:sz w:val="52"/>
          <w:szCs w:val="52"/>
          <w:lang w:val="es-MX"/>
        </w:rPr>
      </w:pPr>
    </w:p>
    <w:p w:rsidR="00FB2050" w:rsidRPr="00CA57A4" w:rsidRDefault="00FB2050" w:rsidP="00655911">
      <w:pPr>
        <w:tabs>
          <w:tab w:val="left" w:pos="10348"/>
        </w:tabs>
        <w:rPr>
          <w:rFonts w:ascii="Tw Cen MT" w:hAnsi="Tw Cen MT" w:cs="Tahoma"/>
          <w:sz w:val="52"/>
          <w:szCs w:val="52"/>
          <w:lang w:val="es-MX"/>
        </w:rPr>
      </w:pPr>
    </w:p>
    <w:p w:rsidR="00BB64D0" w:rsidRPr="00CA57A4" w:rsidRDefault="00BB64D0" w:rsidP="00655911">
      <w:pPr>
        <w:tabs>
          <w:tab w:val="left" w:pos="10348"/>
        </w:tabs>
        <w:rPr>
          <w:rFonts w:ascii="Tw Cen MT" w:hAnsi="Tw Cen MT" w:cs="Tahoma"/>
          <w:sz w:val="52"/>
          <w:szCs w:val="52"/>
          <w:lang w:val="es-MX"/>
        </w:rPr>
      </w:pPr>
    </w:p>
    <w:p w:rsidR="00291532" w:rsidRPr="00CA57A4" w:rsidRDefault="00291532" w:rsidP="00655911">
      <w:pPr>
        <w:tabs>
          <w:tab w:val="left" w:pos="10348"/>
        </w:tabs>
        <w:rPr>
          <w:rFonts w:ascii="Tw Cen MT" w:hAnsi="Tw Cen MT" w:cs="Tahoma"/>
          <w:sz w:val="52"/>
          <w:szCs w:val="52"/>
          <w:lang w:val="es-MX"/>
        </w:rPr>
      </w:pPr>
    </w:p>
    <w:p w:rsidR="00F10342" w:rsidRPr="00CA57A4" w:rsidRDefault="00F10342" w:rsidP="00F10342">
      <w:pPr>
        <w:tabs>
          <w:tab w:val="left" w:pos="10348"/>
        </w:tabs>
        <w:ind w:hanging="142"/>
        <w:jc w:val="center"/>
        <w:rPr>
          <w:rFonts w:ascii="Tw Cen MT" w:hAnsi="Tw Cen MT" w:cs="Tahoma"/>
          <w:sz w:val="52"/>
          <w:szCs w:val="52"/>
          <w:lang w:val="es-MX"/>
        </w:rPr>
      </w:pPr>
      <w:r w:rsidRPr="00CA57A4">
        <w:rPr>
          <w:rFonts w:ascii="Tw Cen MT" w:hAnsi="Tw Cen MT" w:cs="Tahoma"/>
          <w:sz w:val="52"/>
          <w:szCs w:val="52"/>
          <w:lang w:val="es-MX"/>
        </w:rPr>
        <w:t>ANEXO Nº 1</w:t>
      </w:r>
    </w:p>
    <w:p w:rsidR="00F10342" w:rsidRPr="00CA57A4" w:rsidRDefault="00F10342" w:rsidP="00F10342">
      <w:pPr>
        <w:tabs>
          <w:tab w:val="left" w:pos="10348"/>
        </w:tabs>
        <w:ind w:hanging="142"/>
        <w:jc w:val="center"/>
        <w:rPr>
          <w:rFonts w:ascii="Arial Narrow" w:hAnsi="Arial Narrow" w:cs="MyriadPro-Light"/>
          <w:b/>
          <w:sz w:val="52"/>
          <w:szCs w:val="52"/>
        </w:rPr>
      </w:pPr>
      <w:r w:rsidRPr="00CA57A4">
        <w:rPr>
          <w:rFonts w:ascii="Tw Cen MT" w:hAnsi="Tw Cen MT" w:cs="Tahoma"/>
          <w:sz w:val="52"/>
          <w:szCs w:val="52"/>
          <w:lang w:val="es-MX"/>
        </w:rPr>
        <w:t>FICHA DE POSTULACIÓN</w:t>
      </w:r>
    </w:p>
    <w:p w:rsidR="00F10342" w:rsidRPr="00CA57A4" w:rsidRDefault="00F10342" w:rsidP="00C91653">
      <w:pPr>
        <w:widowControl w:val="0"/>
        <w:autoSpaceDE w:val="0"/>
        <w:autoSpaceDN w:val="0"/>
        <w:adjustRightInd w:val="0"/>
        <w:spacing w:before="3" w:after="0" w:line="280" w:lineRule="exact"/>
        <w:rPr>
          <w:rFonts w:ascii="Arial" w:hAnsi="Arial" w:cs="Arial"/>
          <w:sz w:val="20"/>
          <w:szCs w:val="20"/>
        </w:rPr>
      </w:pPr>
      <w:r w:rsidRPr="00CA57A4">
        <w:rPr>
          <w:rFonts w:ascii="Arial Narrow" w:hAnsi="Arial Narrow" w:cs="MyriadPro-Light"/>
        </w:rPr>
        <w:br w:type="page"/>
      </w:r>
    </w:p>
    <w:p w:rsidR="00F10342" w:rsidRPr="00CA57A4" w:rsidRDefault="00F10342" w:rsidP="00F10342">
      <w:pPr>
        <w:jc w:val="center"/>
        <w:rPr>
          <w:rFonts w:ascii="Arial" w:hAnsi="Arial" w:cs="Arial"/>
        </w:rPr>
      </w:pPr>
      <w:r w:rsidRPr="00CA57A4">
        <w:rPr>
          <w:rFonts w:ascii="Arial" w:hAnsi="Arial" w:cs="Arial"/>
          <w:b/>
        </w:rPr>
        <w:lastRenderedPageBreak/>
        <w:t>FICHA DE POSTULACIÓN</w:t>
      </w:r>
    </w:p>
    <w:p w:rsidR="00F10342" w:rsidRPr="00CA57A4" w:rsidRDefault="00F10342" w:rsidP="00F10342">
      <w:pPr>
        <w:rPr>
          <w:rFonts w:ascii="Arial" w:hAnsi="Arial" w:cs="Arial"/>
          <w:b/>
          <w:i/>
        </w:rPr>
      </w:pPr>
      <w:r w:rsidRPr="00CA57A4">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CA57A4"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Rut</w:t>
            </w:r>
          </w:p>
        </w:tc>
      </w:tr>
      <w:tr w:rsidR="00F10342" w:rsidRPr="00CA57A4"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CA57A4"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CA57A4"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CA57A4" w:rsidRDefault="00F10342" w:rsidP="00BB5DBC">
            <w:pPr>
              <w:rPr>
                <w:rFonts w:ascii="Arial" w:hAnsi="Arial" w:cs="Arial"/>
                <w:lang w:val="es-MX"/>
              </w:rPr>
            </w:pPr>
          </w:p>
        </w:tc>
      </w:tr>
      <w:tr w:rsidR="00F10342" w:rsidRPr="00CA57A4"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E-mail Particular</w:t>
            </w:r>
          </w:p>
        </w:tc>
      </w:tr>
      <w:tr w:rsidR="00F10342" w:rsidRPr="00CA57A4"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CA57A4"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CA57A4"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CA57A4" w:rsidRDefault="00F10342" w:rsidP="00BB5DBC">
            <w:pPr>
              <w:rPr>
                <w:rFonts w:ascii="Arial" w:hAnsi="Arial" w:cs="Arial"/>
                <w:lang w:val="es-MX"/>
              </w:rPr>
            </w:pPr>
          </w:p>
        </w:tc>
      </w:tr>
    </w:tbl>
    <w:p w:rsidR="00A06123" w:rsidRPr="00CA57A4" w:rsidRDefault="00A06123" w:rsidP="00A06123">
      <w:pPr>
        <w:rPr>
          <w:lang w:val="es-MX"/>
        </w:rPr>
      </w:pPr>
      <w:r w:rsidRPr="00CA57A4">
        <w:rPr>
          <w:rFonts w:ascii="Arial" w:hAnsi="Arial" w:cs="Arial"/>
          <w:sz w:val="20"/>
          <w:szCs w:val="20"/>
          <w:lang w:val="es-MX"/>
        </w:rPr>
        <w:t>(*) Se sugiere no incluir datos de identificación personal</w:t>
      </w:r>
      <w:r w:rsidR="000C7104" w:rsidRPr="00CA57A4">
        <w:rPr>
          <w:rFonts w:ascii="Arial" w:hAnsi="Arial" w:cs="Arial"/>
          <w:sz w:val="20"/>
          <w:szCs w:val="20"/>
          <w:lang w:val="es-MX"/>
        </w:rPr>
        <w:t xml:space="preserve"> en el e-mail particular</w:t>
      </w:r>
      <w:r w:rsidRPr="00CA57A4">
        <w:rPr>
          <w:rFonts w:ascii="Arial" w:hAnsi="Arial" w:cs="Arial"/>
          <w:sz w:val="20"/>
          <w:szCs w:val="20"/>
          <w:lang w:val="es-MX"/>
        </w:rPr>
        <w:t>.</w:t>
      </w:r>
    </w:p>
    <w:p w:rsidR="00F10342" w:rsidRPr="00CA57A4" w:rsidRDefault="00F10342" w:rsidP="00F10342">
      <w:pPr>
        <w:rPr>
          <w:rFonts w:ascii="Arial" w:hAnsi="Arial" w:cs="Arial"/>
          <w:b/>
          <w:i/>
        </w:rPr>
      </w:pPr>
      <w:r w:rsidRPr="00CA57A4">
        <w:rPr>
          <w:rFonts w:ascii="Arial" w:hAnsi="Arial" w:cs="Arial"/>
          <w:b/>
          <w:i/>
        </w:rPr>
        <w:t xml:space="preserve">2.- IDENTIFICACIÓN DE </w:t>
      </w:r>
      <w:smartTag w:uri="urn:schemas-microsoft-com:office:smarttags" w:element="PersonName">
        <w:smartTagPr>
          <w:attr w:name="ProductID" w:val="LA POSTULACIￓN"/>
        </w:smartTagPr>
        <w:r w:rsidRPr="00CA57A4">
          <w:rPr>
            <w:rFonts w:ascii="Arial" w:hAnsi="Arial" w:cs="Arial"/>
            <w:b/>
            <w:i/>
          </w:rPr>
          <w:t>LA POSTULACIÓN</w:t>
        </w:r>
      </w:smartTag>
    </w:p>
    <w:p w:rsidR="00F10342" w:rsidRPr="00CA57A4" w:rsidRDefault="00F10342" w:rsidP="00F10342">
      <w:pPr>
        <w:jc w:val="both"/>
        <w:rPr>
          <w:rFonts w:ascii="Arial" w:hAnsi="Arial" w:cs="Arial"/>
          <w:sz w:val="20"/>
          <w:szCs w:val="20"/>
        </w:rPr>
      </w:pPr>
      <w:r w:rsidRPr="00CA57A4">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CA57A4"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Preferencia</w:t>
            </w:r>
          </w:p>
        </w:tc>
      </w:tr>
      <w:tr w:rsidR="00D36276" w:rsidRPr="00CA57A4"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CA57A4"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r>
      <w:tr w:rsidR="00D36276" w:rsidRPr="00CA57A4"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CA57A4"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CA57A4" w:rsidRDefault="00D36276" w:rsidP="00BB5DBC">
            <w:pPr>
              <w:rPr>
                <w:rFonts w:ascii="Arial" w:hAnsi="Arial" w:cs="Arial"/>
                <w:lang w:val="es-MX"/>
              </w:rPr>
            </w:pPr>
          </w:p>
        </w:tc>
      </w:tr>
    </w:tbl>
    <w:p w:rsidR="00F10342" w:rsidRPr="00CA57A4" w:rsidRDefault="00F10342" w:rsidP="00F10342">
      <w:pPr>
        <w:rPr>
          <w:rFonts w:ascii="Arial" w:hAnsi="Arial" w:cs="Arial"/>
        </w:rPr>
      </w:pPr>
    </w:p>
    <w:p w:rsidR="00F10342" w:rsidRPr="00CA57A4" w:rsidRDefault="00F10342" w:rsidP="00F10342">
      <w:pPr>
        <w:jc w:val="both"/>
        <w:rPr>
          <w:rFonts w:ascii="Arial" w:hAnsi="Arial" w:cs="Arial"/>
          <w:sz w:val="20"/>
          <w:szCs w:val="20"/>
        </w:rPr>
      </w:pPr>
      <w:r w:rsidRPr="00CA57A4">
        <w:rPr>
          <w:rFonts w:ascii="Arial" w:hAnsi="Arial" w:cs="Arial"/>
          <w:sz w:val="20"/>
          <w:szCs w:val="20"/>
        </w:rPr>
        <w:t>La presente postulación implica mi aceptación íntegra de las bases del presente Proceso de Selección, a las cuales me someto desde ya.</w:t>
      </w:r>
    </w:p>
    <w:p w:rsidR="00F10342" w:rsidRPr="00CA57A4" w:rsidRDefault="00F10342" w:rsidP="00F10342">
      <w:pPr>
        <w:jc w:val="both"/>
        <w:rPr>
          <w:rFonts w:ascii="Arial" w:hAnsi="Arial" w:cs="Arial"/>
          <w:sz w:val="20"/>
          <w:szCs w:val="20"/>
        </w:rPr>
      </w:pPr>
      <w:r w:rsidRPr="00CA57A4">
        <w:rPr>
          <w:rFonts w:ascii="Arial" w:hAnsi="Arial" w:cs="Arial"/>
          <w:sz w:val="20"/>
          <w:szCs w:val="20"/>
        </w:rPr>
        <w:t xml:space="preserve">Declaro, asimismo, mi disponibilidad real para desempeñarme en el </w:t>
      </w:r>
      <w:r w:rsidR="00D36276" w:rsidRPr="00CA57A4">
        <w:rPr>
          <w:rFonts w:ascii="Arial" w:hAnsi="Arial" w:cs="Arial"/>
          <w:sz w:val="20"/>
          <w:szCs w:val="20"/>
        </w:rPr>
        <w:t xml:space="preserve">Hospital </w:t>
      </w:r>
      <w:r w:rsidR="008316A9" w:rsidRPr="00CA57A4">
        <w:rPr>
          <w:rFonts w:ascii="Arial" w:hAnsi="Arial" w:cs="Arial"/>
          <w:sz w:val="20"/>
          <w:szCs w:val="20"/>
        </w:rPr>
        <w:t>Regional</w:t>
      </w:r>
      <w:r w:rsidR="00D36276" w:rsidRPr="00CA57A4">
        <w:rPr>
          <w:rFonts w:ascii="Arial" w:hAnsi="Arial" w:cs="Arial"/>
          <w:sz w:val="20"/>
          <w:szCs w:val="20"/>
        </w:rPr>
        <w:t xml:space="preserve"> “Dr. Juan Noé Crevani”</w:t>
      </w:r>
      <w:r w:rsidRPr="00CA57A4">
        <w:rPr>
          <w:rFonts w:ascii="Arial" w:hAnsi="Arial" w:cs="Arial"/>
          <w:sz w:val="20"/>
          <w:szCs w:val="20"/>
        </w:rPr>
        <w:t xml:space="preserve"> y expreso además lo siguiente:</w:t>
      </w:r>
    </w:p>
    <w:p w:rsidR="00F10342" w:rsidRPr="00CA57A4" w:rsidRDefault="00F10342" w:rsidP="00F10342">
      <w:pPr>
        <w:jc w:val="both"/>
        <w:rPr>
          <w:rFonts w:ascii="Arial" w:hAnsi="Arial" w:cs="Arial"/>
          <w:sz w:val="20"/>
          <w:szCs w:val="20"/>
        </w:rPr>
      </w:pPr>
      <w:r w:rsidRPr="00CA57A4">
        <w:rPr>
          <w:rFonts w:ascii="Arial" w:hAnsi="Arial" w:cs="Arial"/>
          <w:sz w:val="20"/>
          <w:szCs w:val="20"/>
        </w:rPr>
        <w:t xml:space="preserve">Presento algún tipo de discapacidad que me dificulta realizar el proceso de selección:  </w:t>
      </w:r>
    </w:p>
    <w:p w:rsidR="00F10342" w:rsidRPr="00CA57A4" w:rsidRDefault="00F10342" w:rsidP="00F10342">
      <w:pPr>
        <w:jc w:val="both"/>
        <w:rPr>
          <w:rFonts w:ascii="Arial" w:hAnsi="Arial" w:cs="Arial"/>
          <w:sz w:val="20"/>
          <w:szCs w:val="20"/>
        </w:rPr>
      </w:pPr>
      <w:r w:rsidRPr="00CA57A4">
        <w:rPr>
          <w:rFonts w:ascii="Arial" w:hAnsi="Arial" w:cs="Arial"/>
          <w:sz w:val="20"/>
          <w:szCs w:val="20"/>
        </w:rPr>
        <w:t xml:space="preserve">Si </w:t>
      </w:r>
      <w:r w:rsidRPr="00CA57A4">
        <w:rPr>
          <w:rFonts w:ascii="Arial" w:hAnsi="Arial" w:cs="Arial"/>
          <w:color w:val="FFCC00"/>
          <w:sz w:val="20"/>
          <w:szCs w:val="20"/>
        </w:rPr>
        <w:t>___</w:t>
      </w:r>
      <w:r w:rsidRPr="00CA57A4">
        <w:rPr>
          <w:rFonts w:ascii="Arial" w:hAnsi="Arial" w:cs="Arial"/>
          <w:sz w:val="20"/>
          <w:szCs w:val="20"/>
        </w:rPr>
        <w:t xml:space="preserve">  No </w:t>
      </w:r>
      <w:r w:rsidRPr="00CA57A4">
        <w:rPr>
          <w:rFonts w:ascii="Arial" w:hAnsi="Arial" w:cs="Arial"/>
          <w:color w:val="FFCC00"/>
          <w:sz w:val="20"/>
          <w:szCs w:val="20"/>
        </w:rPr>
        <w:t>____</w:t>
      </w:r>
      <w:r w:rsidRPr="00CA57A4">
        <w:rPr>
          <w:rFonts w:ascii="Arial" w:hAnsi="Arial" w:cs="Arial"/>
          <w:sz w:val="20"/>
          <w:szCs w:val="20"/>
        </w:rPr>
        <w:t>.</w:t>
      </w:r>
    </w:p>
    <w:p w:rsidR="00F10342" w:rsidRPr="00CA57A4" w:rsidRDefault="00F10342" w:rsidP="00F10342">
      <w:pPr>
        <w:jc w:val="both"/>
        <w:rPr>
          <w:rFonts w:ascii="Arial" w:hAnsi="Arial" w:cs="Arial"/>
          <w:sz w:val="20"/>
          <w:szCs w:val="20"/>
        </w:rPr>
      </w:pPr>
      <w:r w:rsidRPr="00CA57A4">
        <w:rPr>
          <w:rFonts w:ascii="Arial" w:hAnsi="Arial" w:cs="Arial"/>
          <w:sz w:val="20"/>
          <w:szCs w:val="20"/>
        </w:rPr>
        <w:t>¿Por qué?:</w:t>
      </w:r>
      <w:r w:rsidRPr="00CA57A4">
        <w:rPr>
          <w:rFonts w:ascii="Arial" w:hAnsi="Arial" w:cs="Arial"/>
          <w:color w:val="FFCC00"/>
          <w:sz w:val="20"/>
          <w:szCs w:val="20"/>
        </w:rPr>
        <w:t xml:space="preserve"> _______________________________________________</w:t>
      </w:r>
      <w:r w:rsidRPr="00CA57A4">
        <w:rPr>
          <w:rFonts w:ascii="Arial" w:hAnsi="Arial" w:cs="Arial"/>
          <w:sz w:val="20"/>
          <w:szCs w:val="20"/>
        </w:rPr>
        <w:t>. (Lo anterior será tomado en cuenta para adaptar el proceso de selección).</w:t>
      </w:r>
    </w:p>
    <w:p w:rsidR="00F10342" w:rsidRPr="00CA57A4" w:rsidRDefault="00F10342" w:rsidP="00F10342">
      <w:pPr>
        <w:rPr>
          <w:rFonts w:ascii="Arial" w:hAnsi="Arial" w:cs="Arial"/>
          <w:b/>
          <w:i/>
        </w:rPr>
      </w:pPr>
      <w:r w:rsidRPr="00CA57A4">
        <w:rPr>
          <w:rFonts w:ascii="Arial" w:hAnsi="Arial" w:cs="Arial"/>
          <w:b/>
          <w:i/>
        </w:rPr>
        <w:t>3.- ORDEN PRESENTACIÓN ANTECEDENTES:</w:t>
      </w:r>
    </w:p>
    <w:p w:rsidR="00F10342" w:rsidRPr="00CA57A4" w:rsidRDefault="00F10342" w:rsidP="00F10342">
      <w:pPr>
        <w:numPr>
          <w:ilvl w:val="0"/>
          <w:numId w:val="12"/>
        </w:numPr>
        <w:spacing w:after="0" w:line="240" w:lineRule="auto"/>
        <w:jc w:val="both"/>
        <w:rPr>
          <w:rFonts w:ascii="Arial" w:hAnsi="Arial" w:cs="Arial"/>
          <w:sz w:val="20"/>
          <w:szCs w:val="20"/>
        </w:rPr>
      </w:pPr>
      <w:r w:rsidRPr="00CA57A4">
        <w:rPr>
          <w:rFonts w:ascii="Arial" w:hAnsi="Arial" w:cs="Arial"/>
          <w:sz w:val="20"/>
          <w:szCs w:val="20"/>
        </w:rPr>
        <w:t>Ficha Postulación.</w:t>
      </w:r>
    </w:p>
    <w:p w:rsidR="00F10342" w:rsidRPr="00CA57A4" w:rsidRDefault="00F10342" w:rsidP="00F10342">
      <w:pPr>
        <w:numPr>
          <w:ilvl w:val="0"/>
          <w:numId w:val="12"/>
        </w:numPr>
        <w:spacing w:after="0" w:line="240" w:lineRule="auto"/>
        <w:jc w:val="both"/>
        <w:rPr>
          <w:rFonts w:ascii="Arial" w:hAnsi="Arial" w:cs="Arial"/>
          <w:sz w:val="20"/>
          <w:szCs w:val="20"/>
        </w:rPr>
      </w:pPr>
      <w:r w:rsidRPr="00CA57A4">
        <w:rPr>
          <w:rFonts w:ascii="Arial" w:hAnsi="Arial" w:cs="Arial"/>
          <w:sz w:val="20"/>
          <w:szCs w:val="20"/>
        </w:rPr>
        <w:t>Currículum Vitae.</w:t>
      </w:r>
    </w:p>
    <w:p w:rsidR="00F10342" w:rsidRPr="00CA57A4" w:rsidRDefault="00F10342" w:rsidP="00F10342">
      <w:pPr>
        <w:numPr>
          <w:ilvl w:val="0"/>
          <w:numId w:val="12"/>
        </w:numPr>
        <w:spacing w:after="0" w:line="240" w:lineRule="auto"/>
        <w:jc w:val="both"/>
        <w:rPr>
          <w:rFonts w:ascii="Arial" w:hAnsi="Arial" w:cs="Arial"/>
          <w:sz w:val="20"/>
          <w:szCs w:val="20"/>
        </w:rPr>
      </w:pPr>
      <w:r w:rsidRPr="00CA57A4">
        <w:rPr>
          <w:rFonts w:ascii="Arial" w:hAnsi="Arial" w:cs="Arial"/>
          <w:sz w:val="20"/>
          <w:szCs w:val="20"/>
        </w:rPr>
        <w:t>Fotocopia Título Requerido para el cargo (si es seleccionado deberá presentar el original).</w:t>
      </w:r>
    </w:p>
    <w:p w:rsidR="00F10342" w:rsidRPr="00CA57A4" w:rsidRDefault="00F10342" w:rsidP="00F10342">
      <w:pPr>
        <w:numPr>
          <w:ilvl w:val="0"/>
          <w:numId w:val="12"/>
        </w:numPr>
        <w:spacing w:after="0" w:line="240" w:lineRule="auto"/>
        <w:jc w:val="both"/>
        <w:rPr>
          <w:rFonts w:ascii="Arial" w:hAnsi="Arial" w:cs="Arial"/>
          <w:sz w:val="20"/>
          <w:szCs w:val="20"/>
        </w:rPr>
      </w:pPr>
      <w:r w:rsidRPr="00CA57A4">
        <w:rPr>
          <w:rFonts w:ascii="Arial" w:hAnsi="Arial" w:cs="Arial"/>
          <w:sz w:val="20"/>
          <w:szCs w:val="20"/>
        </w:rPr>
        <w:t>Fotocopia de Post-título o  Post-Grado (sólo si corresponde).</w:t>
      </w:r>
    </w:p>
    <w:p w:rsidR="00F10342" w:rsidRPr="00CA57A4" w:rsidRDefault="00F10342" w:rsidP="00F10342">
      <w:pPr>
        <w:numPr>
          <w:ilvl w:val="0"/>
          <w:numId w:val="12"/>
        </w:numPr>
        <w:spacing w:after="0" w:line="240" w:lineRule="auto"/>
        <w:jc w:val="both"/>
        <w:rPr>
          <w:rFonts w:ascii="Arial" w:hAnsi="Arial" w:cs="Arial"/>
          <w:sz w:val="20"/>
          <w:szCs w:val="20"/>
        </w:rPr>
      </w:pPr>
      <w:r w:rsidRPr="00CA57A4">
        <w:rPr>
          <w:rFonts w:ascii="Arial" w:hAnsi="Arial" w:cs="Arial"/>
          <w:sz w:val="20"/>
          <w:szCs w:val="20"/>
        </w:rPr>
        <w:t>Fotocopias Capacitaciones.</w:t>
      </w:r>
    </w:p>
    <w:p w:rsidR="00F10342" w:rsidRPr="00CA57A4" w:rsidRDefault="00F10342" w:rsidP="00F10342">
      <w:pPr>
        <w:numPr>
          <w:ilvl w:val="0"/>
          <w:numId w:val="12"/>
        </w:numPr>
        <w:spacing w:after="0" w:line="240" w:lineRule="auto"/>
        <w:jc w:val="both"/>
        <w:rPr>
          <w:rFonts w:ascii="Arial" w:hAnsi="Arial" w:cs="Arial"/>
          <w:sz w:val="20"/>
          <w:szCs w:val="20"/>
        </w:rPr>
      </w:pPr>
      <w:r w:rsidRPr="00CA57A4">
        <w:rPr>
          <w:rFonts w:ascii="Arial" w:hAnsi="Arial" w:cs="Arial"/>
          <w:sz w:val="20"/>
          <w:szCs w:val="20"/>
        </w:rPr>
        <w:t>Referencias Laborales.</w:t>
      </w:r>
    </w:p>
    <w:p w:rsidR="00F10342" w:rsidRPr="00CA57A4" w:rsidRDefault="00F10342" w:rsidP="00F10342">
      <w:pPr>
        <w:jc w:val="both"/>
        <w:rPr>
          <w:rFonts w:ascii="Arial" w:hAnsi="Arial" w:cs="Arial"/>
        </w:rPr>
      </w:pPr>
    </w:p>
    <w:p w:rsidR="00F10342" w:rsidRPr="00CA57A4" w:rsidRDefault="00F10342" w:rsidP="00F10342">
      <w:pPr>
        <w:jc w:val="both"/>
        <w:rPr>
          <w:rFonts w:ascii="Arial" w:hAnsi="Arial" w:cs="Arial"/>
        </w:rPr>
      </w:pPr>
    </w:p>
    <w:p w:rsidR="00F10342" w:rsidRPr="00CA57A4" w:rsidRDefault="00F10342" w:rsidP="00F10342">
      <w:pPr>
        <w:jc w:val="both"/>
        <w:rPr>
          <w:rFonts w:ascii="Arial" w:hAnsi="Arial" w:cs="Arial"/>
        </w:rPr>
      </w:pPr>
    </w:p>
    <w:p w:rsidR="00F10342" w:rsidRPr="00CA57A4" w:rsidRDefault="00F10342" w:rsidP="00F10342">
      <w:pPr>
        <w:pBdr>
          <w:top w:val="single" w:sz="4" w:space="1" w:color="FFCC00"/>
        </w:pBdr>
        <w:ind w:left="5040" w:right="560"/>
        <w:jc w:val="center"/>
        <w:rPr>
          <w:rFonts w:ascii="Arial" w:hAnsi="Arial" w:cs="Arial"/>
        </w:rPr>
      </w:pPr>
      <w:r w:rsidRPr="00CA57A4">
        <w:rPr>
          <w:rFonts w:ascii="Arial" w:hAnsi="Arial" w:cs="Arial"/>
        </w:rPr>
        <w:t>Firma</w:t>
      </w:r>
    </w:p>
    <w:p w:rsidR="00F10342" w:rsidRPr="00CA57A4"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CA57A4" w:rsidTr="00BB5DBC">
        <w:tc>
          <w:tcPr>
            <w:tcW w:w="1008" w:type="dxa"/>
            <w:shd w:val="clear" w:color="auto" w:fill="auto"/>
          </w:tcPr>
          <w:p w:rsidR="00F10342" w:rsidRPr="00CA57A4" w:rsidRDefault="00F10342" w:rsidP="00BB5DBC">
            <w:pPr>
              <w:ind w:right="44"/>
              <w:jc w:val="center"/>
              <w:rPr>
                <w:rFonts w:ascii="Arial" w:hAnsi="Arial" w:cs="Arial"/>
              </w:rPr>
            </w:pPr>
            <w:r w:rsidRPr="00CA57A4">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CA57A4" w:rsidRDefault="00F10342" w:rsidP="00BB5DBC">
            <w:pPr>
              <w:ind w:right="44"/>
              <w:jc w:val="center"/>
              <w:rPr>
                <w:rFonts w:ascii="Arial" w:hAnsi="Arial" w:cs="Arial"/>
              </w:rPr>
            </w:pPr>
          </w:p>
        </w:tc>
      </w:tr>
    </w:tbl>
    <w:p w:rsidR="00F4212D" w:rsidRPr="00CA57A4" w:rsidRDefault="00F10342" w:rsidP="00F10342">
      <w:pPr>
        <w:tabs>
          <w:tab w:val="left" w:pos="10348"/>
        </w:tabs>
        <w:ind w:hanging="142"/>
        <w:jc w:val="center"/>
        <w:rPr>
          <w:rFonts w:ascii="Arial Narrow" w:hAnsi="Arial Narrow" w:cs="MyriadPro-Light"/>
          <w:b/>
        </w:rPr>
      </w:pPr>
      <w:r w:rsidRPr="00CA57A4">
        <w:rPr>
          <w:rFonts w:ascii="Arial Narrow" w:hAnsi="Arial Narrow" w:cs="MyriadPro-Light"/>
          <w:b/>
        </w:rPr>
        <w:br w:type="page"/>
      </w:r>
    </w:p>
    <w:p w:rsidR="00F4212D" w:rsidRPr="00CA57A4" w:rsidRDefault="00F4212D" w:rsidP="00F10342">
      <w:pPr>
        <w:tabs>
          <w:tab w:val="left" w:pos="10348"/>
        </w:tabs>
        <w:ind w:hanging="142"/>
        <w:jc w:val="center"/>
        <w:rPr>
          <w:rFonts w:ascii="Arial Narrow" w:hAnsi="Arial Narrow" w:cs="MyriadPro-Light"/>
          <w:b/>
        </w:rPr>
      </w:pPr>
    </w:p>
    <w:p w:rsidR="00F4212D" w:rsidRPr="00CA57A4" w:rsidRDefault="00F4212D" w:rsidP="00F10342">
      <w:pPr>
        <w:tabs>
          <w:tab w:val="left" w:pos="10348"/>
        </w:tabs>
        <w:ind w:hanging="142"/>
        <w:jc w:val="center"/>
        <w:rPr>
          <w:rFonts w:ascii="Arial Narrow" w:hAnsi="Arial Narrow" w:cs="MyriadPro-Light"/>
          <w:b/>
        </w:rPr>
      </w:pPr>
    </w:p>
    <w:p w:rsidR="00F4212D" w:rsidRPr="00CA57A4" w:rsidRDefault="00F4212D" w:rsidP="00F10342">
      <w:pPr>
        <w:tabs>
          <w:tab w:val="left" w:pos="10348"/>
        </w:tabs>
        <w:ind w:hanging="142"/>
        <w:jc w:val="center"/>
        <w:rPr>
          <w:rFonts w:ascii="Arial Narrow" w:hAnsi="Arial Narrow" w:cs="MyriadPro-Light"/>
          <w:b/>
        </w:rPr>
      </w:pPr>
    </w:p>
    <w:p w:rsidR="00F4212D" w:rsidRPr="00CA57A4" w:rsidRDefault="00F4212D" w:rsidP="00F10342">
      <w:pPr>
        <w:tabs>
          <w:tab w:val="left" w:pos="10348"/>
        </w:tabs>
        <w:ind w:hanging="142"/>
        <w:jc w:val="center"/>
        <w:rPr>
          <w:rFonts w:ascii="Arial Narrow" w:hAnsi="Arial Narrow" w:cs="MyriadPro-Light"/>
          <w:b/>
        </w:rPr>
      </w:pPr>
    </w:p>
    <w:p w:rsidR="00F4212D" w:rsidRPr="00CA57A4" w:rsidRDefault="00F4212D" w:rsidP="00F10342">
      <w:pPr>
        <w:tabs>
          <w:tab w:val="left" w:pos="10348"/>
        </w:tabs>
        <w:ind w:hanging="142"/>
        <w:jc w:val="center"/>
        <w:rPr>
          <w:rFonts w:ascii="Arial Narrow" w:hAnsi="Arial Narrow" w:cs="MyriadPro-Light"/>
          <w:b/>
        </w:rPr>
      </w:pPr>
    </w:p>
    <w:p w:rsidR="00F4212D" w:rsidRPr="00CA57A4" w:rsidRDefault="00F4212D" w:rsidP="00F10342">
      <w:pPr>
        <w:tabs>
          <w:tab w:val="left" w:pos="10348"/>
        </w:tabs>
        <w:ind w:hanging="142"/>
        <w:jc w:val="center"/>
        <w:rPr>
          <w:rFonts w:ascii="Arial Narrow" w:hAnsi="Arial Narrow" w:cs="MyriadPro-Light"/>
          <w:b/>
        </w:rPr>
      </w:pPr>
    </w:p>
    <w:p w:rsidR="006F63B4" w:rsidRPr="00CA57A4" w:rsidRDefault="006F63B4" w:rsidP="00F10342">
      <w:pPr>
        <w:tabs>
          <w:tab w:val="left" w:pos="10348"/>
        </w:tabs>
        <w:ind w:hanging="142"/>
        <w:jc w:val="center"/>
        <w:rPr>
          <w:rFonts w:ascii="Arial Narrow" w:hAnsi="Arial Narrow" w:cs="MyriadPro-Light"/>
          <w:b/>
        </w:rPr>
      </w:pPr>
    </w:p>
    <w:p w:rsidR="006F63B4" w:rsidRPr="00CA57A4" w:rsidRDefault="006F63B4" w:rsidP="00F10342">
      <w:pPr>
        <w:tabs>
          <w:tab w:val="left" w:pos="10348"/>
        </w:tabs>
        <w:ind w:hanging="142"/>
        <w:jc w:val="center"/>
        <w:rPr>
          <w:rFonts w:ascii="Arial Narrow" w:hAnsi="Arial Narrow" w:cs="MyriadPro-Light"/>
          <w:b/>
        </w:rPr>
      </w:pPr>
    </w:p>
    <w:p w:rsidR="006F63B4" w:rsidRPr="00CA57A4" w:rsidRDefault="006F63B4" w:rsidP="00F10342">
      <w:pPr>
        <w:tabs>
          <w:tab w:val="left" w:pos="10348"/>
        </w:tabs>
        <w:ind w:hanging="142"/>
        <w:jc w:val="center"/>
        <w:rPr>
          <w:rFonts w:ascii="Arial Narrow" w:hAnsi="Arial Narrow" w:cs="MyriadPro-Light"/>
          <w:b/>
        </w:rPr>
      </w:pPr>
    </w:p>
    <w:p w:rsidR="006F63B4" w:rsidRPr="00CA57A4" w:rsidRDefault="006F63B4" w:rsidP="00F10342">
      <w:pPr>
        <w:tabs>
          <w:tab w:val="left" w:pos="10348"/>
        </w:tabs>
        <w:ind w:hanging="142"/>
        <w:jc w:val="center"/>
        <w:rPr>
          <w:rFonts w:ascii="Arial Narrow" w:hAnsi="Arial Narrow" w:cs="MyriadPro-Light"/>
          <w:b/>
        </w:rPr>
      </w:pPr>
    </w:p>
    <w:p w:rsidR="006F63B4" w:rsidRPr="00CA57A4" w:rsidRDefault="006F63B4" w:rsidP="00F10342">
      <w:pPr>
        <w:tabs>
          <w:tab w:val="left" w:pos="10348"/>
        </w:tabs>
        <w:ind w:hanging="142"/>
        <w:jc w:val="center"/>
        <w:rPr>
          <w:rFonts w:ascii="Arial Narrow" w:hAnsi="Arial Narrow" w:cs="MyriadPro-Light"/>
          <w:b/>
        </w:rPr>
      </w:pPr>
    </w:p>
    <w:p w:rsidR="00F4212D" w:rsidRPr="00CA57A4" w:rsidRDefault="00F4212D" w:rsidP="00F10342">
      <w:pPr>
        <w:tabs>
          <w:tab w:val="left" w:pos="10348"/>
        </w:tabs>
        <w:ind w:hanging="142"/>
        <w:jc w:val="center"/>
        <w:rPr>
          <w:rFonts w:ascii="Arial Narrow" w:hAnsi="Arial Narrow" w:cs="MyriadPro-Light"/>
          <w:b/>
        </w:rPr>
      </w:pPr>
    </w:p>
    <w:p w:rsidR="00F4212D" w:rsidRPr="00CA57A4" w:rsidRDefault="00F4212D" w:rsidP="00F10342">
      <w:pPr>
        <w:tabs>
          <w:tab w:val="left" w:pos="10348"/>
        </w:tabs>
        <w:ind w:hanging="142"/>
        <w:jc w:val="center"/>
        <w:rPr>
          <w:rFonts w:ascii="Arial Narrow" w:hAnsi="Arial Narrow" w:cs="MyriadPro-Light"/>
          <w:b/>
        </w:rPr>
      </w:pPr>
    </w:p>
    <w:p w:rsidR="00F10342" w:rsidRPr="00CA57A4" w:rsidRDefault="00F10342" w:rsidP="00F10342">
      <w:pPr>
        <w:tabs>
          <w:tab w:val="left" w:pos="10348"/>
        </w:tabs>
        <w:ind w:hanging="142"/>
        <w:jc w:val="center"/>
        <w:rPr>
          <w:rFonts w:ascii="Tw Cen MT" w:hAnsi="Tw Cen MT" w:cs="Tahoma"/>
          <w:sz w:val="52"/>
          <w:szCs w:val="52"/>
          <w:lang w:val="es-MX"/>
        </w:rPr>
      </w:pPr>
      <w:r w:rsidRPr="00CA57A4">
        <w:rPr>
          <w:rFonts w:ascii="Tw Cen MT" w:hAnsi="Tw Cen MT" w:cs="Tahoma"/>
          <w:sz w:val="52"/>
          <w:szCs w:val="52"/>
          <w:lang w:val="es-MX"/>
        </w:rPr>
        <w:t>ANEXO Nº 2</w:t>
      </w:r>
    </w:p>
    <w:p w:rsidR="00F10342" w:rsidRPr="00CA57A4" w:rsidRDefault="00F10342" w:rsidP="00F10342">
      <w:pPr>
        <w:tabs>
          <w:tab w:val="left" w:pos="10348"/>
        </w:tabs>
        <w:ind w:hanging="142"/>
        <w:jc w:val="center"/>
        <w:rPr>
          <w:rFonts w:ascii="Arial Narrow" w:hAnsi="Arial Narrow" w:cs="MyriadPro-Light"/>
          <w:b/>
          <w:sz w:val="52"/>
          <w:szCs w:val="52"/>
        </w:rPr>
      </w:pPr>
      <w:r w:rsidRPr="00CA57A4">
        <w:rPr>
          <w:rFonts w:ascii="Tw Cen MT" w:hAnsi="Tw Cen MT" w:cs="Tahoma"/>
          <w:sz w:val="52"/>
          <w:szCs w:val="52"/>
          <w:lang w:val="es-MX"/>
        </w:rPr>
        <w:t>CURRICULUM CIEGO</w:t>
      </w:r>
    </w:p>
    <w:p w:rsidR="00F10342" w:rsidRPr="00CA57A4" w:rsidRDefault="00F10342" w:rsidP="00F10342">
      <w:pPr>
        <w:ind w:right="44"/>
        <w:jc w:val="center"/>
        <w:rPr>
          <w:rFonts w:ascii="Arial" w:hAnsi="Arial" w:cs="Arial"/>
        </w:rPr>
      </w:pPr>
      <w:r w:rsidRPr="00CA57A4">
        <w:rPr>
          <w:rFonts w:ascii="Arial Narrow" w:hAnsi="Arial Narrow" w:cs="MyriadPro-Light"/>
          <w:b/>
        </w:rPr>
        <w:br w:type="page"/>
      </w:r>
      <w:r w:rsidRPr="00CA57A4">
        <w:rPr>
          <w:rFonts w:ascii="Arial" w:hAnsi="Arial" w:cs="Arial"/>
          <w:b/>
          <w:sz w:val="26"/>
          <w:szCs w:val="26"/>
        </w:rPr>
        <w:lastRenderedPageBreak/>
        <w:t>CURRÍCULUM VITAE</w:t>
      </w:r>
    </w:p>
    <w:p w:rsidR="00F10342" w:rsidRPr="00CA57A4" w:rsidRDefault="00F10342" w:rsidP="00F10342">
      <w:pPr>
        <w:rPr>
          <w:rFonts w:ascii="Arial" w:hAnsi="Arial" w:cs="Arial"/>
          <w:b/>
          <w:lang w:val="es-MX"/>
        </w:rPr>
      </w:pPr>
      <w:r w:rsidRPr="00CA57A4">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CA57A4" w:rsidTr="009403A3">
        <w:trPr>
          <w:trHeight w:val="340"/>
          <w:jc w:val="center"/>
        </w:trPr>
        <w:tc>
          <w:tcPr>
            <w:tcW w:w="3168"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Apellido Paterno</w:t>
            </w:r>
          </w:p>
        </w:tc>
        <w:tc>
          <w:tcPr>
            <w:tcW w:w="3060"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Apellido Materno</w:t>
            </w:r>
          </w:p>
        </w:tc>
        <w:tc>
          <w:tcPr>
            <w:tcW w:w="2520"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Rut</w:t>
            </w:r>
          </w:p>
        </w:tc>
      </w:tr>
      <w:tr w:rsidR="00F10342" w:rsidRPr="00CA57A4" w:rsidTr="009403A3">
        <w:trPr>
          <w:trHeight w:val="340"/>
          <w:jc w:val="center"/>
        </w:trPr>
        <w:tc>
          <w:tcPr>
            <w:tcW w:w="3168" w:type="dxa"/>
            <w:gridSpan w:val="2"/>
            <w:shd w:val="clear" w:color="auto" w:fill="auto"/>
          </w:tcPr>
          <w:p w:rsidR="00F10342" w:rsidRPr="00CA57A4" w:rsidRDefault="00F10342" w:rsidP="00BB5DBC">
            <w:pPr>
              <w:rPr>
                <w:rFonts w:ascii="Arial" w:hAnsi="Arial" w:cs="Arial"/>
                <w:lang w:val="es-MX"/>
              </w:rPr>
            </w:pPr>
          </w:p>
        </w:tc>
        <w:tc>
          <w:tcPr>
            <w:tcW w:w="3060" w:type="dxa"/>
            <w:gridSpan w:val="2"/>
            <w:shd w:val="clear" w:color="auto" w:fill="auto"/>
          </w:tcPr>
          <w:p w:rsidR="00F10342" w:rsidRPr="00CA57A4" w:rsidRDefault="00F10342" w:rsidP="00BB5DBC">
            <w:pPr>
              <w:rPr>
                <w:rFonts w:ascii="Arial" w:hAnsi="Arial" w:cs="Arial"/>
                <w:lang w:val="es-MX"/>
              </w:rPr>
            </w:pPr>
          </w:p>
        </w:tc>
        <w:tc>
          <w:tcPr>
            <w:tcW w:w="2520" w:type="dxa"/>
            <w:shd w:val="clear" w:color="auto" w:fill="auto"/>
          </w:tcPr>
          <w:p w:rsidR="00F10342" w:rsidRPr="00CA57A4" w:rsidRDefault="00F10342" w:rsidP="00BB5DBC">
            <w:pPr>
              <w:rPr>
                <w:rFonts w:ascii="Arial" w:hAnsi="Arial" w:cs="Arial"/>
                <w:lang w:val="es-MX"/>
              </w:rPr>
            </w:pPr>
          </w:p>
        </w:tc>
      </w:tr>
      <w:tr w:rsidR="00F10342" w:rsidRPr="00CA57A4" w:rsidTr="009403A3">
        <w:trPr>
          <w:trHeight w:val="388"/>
          <w:jc w:val="center"/>
        </w:trPr>
        <w:tc>
          <w:tcPr>
            <w:tcW w:w="2454"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Fono Particular</w:t>
            </w:r>
          </w:p>
        </w:tc>
        <w:tc>
          <w:tcPr>
            <w:tcW w:w="2454"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Fono Móvil</w:t>
            </w:r>
          </w:p>
        </w:tc>
        <w:tc>
          <w:tcPr>
            <w:tcW w:w="3840"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Email Particular (*)</w:t>
            </w:r>
          </w:p>
        </w:tc>
      </w:tr>
      <w:tr w:rsidR="00F10342" w:rsidRPr="00CA57A4" w:rsidTr="009403A3">
        <w:trPr>
          <w:trHeight w:val="388"/>
          <w:jc w:val="center"/>
        </w:trPr>
        <w:tc>
          <w:tcPr>
            <w:tcW w:w="2454" w:type="dxa"/>
            <w:shd w:val="clear" w:color="auto" w:fill="auto"/>
          </w:tcPr>
          <w:p w:rsidR="00F10342" w:rsidRPr="00CA57A4" w:rsidRDefault="00F10342" w:rsidP="00BB5DBC">
            <w:pPr>
              <w:rPr>
                <w:rFonts w:ascii="Arial" w:hAnsi="Arial" w:cs="Arial"/>
                <w:lang w:val="es-MX"/>
              </w:rPr>
            </w:pPr>
          </w:p>
        </w:tc>
        <w:tc>
          <w:tcPr>
            <w:tcW w:w="2454" w:type="dxa"/>
            <w:gridSpan w:val="2"/>
            <w:shd w:val="clear" w:color="auto" w:fill="auto"/>
          </w:tcPr>
          <w:p w:rsidR="00F10342" w:rsidRPr="00CA57A4" w:rsidRDefault="00F10342" w:rsidP="00BB5DBC">
            <w:pPr>
              <w:rPr>
                <w:rFonts w:ascii="Arial" w:hAnsi="Arial" w:cs="Arial"/>
                <w:lang w:val="es-MX"/>
              </w:rPr>
            </w:pPr>
          </w:p>
        </w:tc>
        <w:tc>
          <w:tcPr>
            <w:tcW w:w="3840" w:type="dxa"/>
            <w:gridSpan w:val="2"/>
            <w:shd w:val="clear" w:color="auto" w:fill="auto"/>
          </w:tcPr>
          <w:p w:rsidR="00F10342" w:rsidRPr="00CA57A4" w:rsidRDefault="00F10342" w:rsidP="00BB5DBC">
            <w:pPr>
              <w:rPr>
                <w:rFonts w:ascii="Arial" w:hAnsi="Arial" w:cs="Arial"/>
                <w:lang w:val="es-MX"/>
              </w:rPr>
            </w:pPr>
          </w:p>
        </w:tc>
      </w:tr>
    </w:tbl>
    <w:p w:rsidR="000C7104" w:rsidRPr="00CA57A4" w:rsidRDefault="000C7104" w:rsidP="000C7104">
      <w:pPr>
        <w:rPr>
          <w:lang w:val="es-MX"/>
        </w:rPr>
      </w:pPr>
      <w:r w:rsidRPr="00CA57A4">
        <w:rPr>
          <w:rFonts w:ascii="Arial" w:hAnsi="Arial" w:cs="Arial"/>
          <w:sz w:val="20"/>
          <w:szCs w:val="20"/>
          <w:lang w:val="es-MX"/>
        </w:rPr>
        <w:t>(*) Se sugiere no incluir datos de identificación personal en el e-mail particular.</w:t>
      </w:r>
    </w:p>
    <w:p w:rsidR="00F10342" w:rsidRPr="00CA57A4" w:rsidRDefault="00F10342" w:rsidP="00F10342">
      <w:pPr>
        <w:rPr>
          <w:rFonts w:ascii="Arial" w:hAnsi="Arial" w:cs="Arial"/>
          <w:b/>
        </w:rPr>
      </w:pPr>
      <w:r w:rsidRPr="00CA57A4">
        <w:rPr>
          <w:rFonts w:ascii="Arial" w:hAnsi="Arial" w:cs="Arial"/>
          <w:b/>
        </w:rPr>
        <w:t xml:space="preserve">2.- IDENTIFICACIÓN DE </w:t>
      </w:r>
      <w:smartTag w:uri="urn:schemas-microsoft-com:office:smarttags" w:element="PersonName">
        <w:smartTagPr>
          <w:attr w:name="ProductID" w:val="LA POSTULACIￓN"/>
        </w:smartTagPr>
        <w:r w:rsidRPr="00CA57A4">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CA57A4" w:rsidTr="009403A3">
        <w:trPr>
          <w:trHeight w:val="388"/>
          <w:jc w:val="center"/>
        </w:trPr>
        <w:tc>
          <w:tcPr>
            <w:tcW w:w="5417" w:type="dxa"/>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Nombre del Cargo</w:t>
            </w:r>
          </w:p>
        </w:tc>
        <w:tc>
          <w:tcPr>
            <w:tcW w:w="1882" w:type="dxa"/>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Grado</w:t>
            </w:r>
          </w:p>
        </w:tc>
        <w:tc>
          <w:tcPr>
            <w:tcW w:w="1755" w:type="dxa"/>
            <w:shd w:val="clear" w:color="auto" w:fill="FFFF99"/>
          </w:tcPr>
          <w:p w:rsidR="00D36276" w:rsidRPr="00CA57A4" w:rsidRDefault="00D36276" w:rsidP="00BB5DBC">
            <w:pPr>
              <w:jc w:val="center"/>
              <w:rPr>
                <w:rFonts w:ascii="Arial" w:hAnsi="Arial" w:cs="Arial"/>
                <w:i/>
                <w:lang w:val="es-MX"/>
              </w:rPr>
            </w:pPr>
            <w:r w:rsidRPr="00CA57A4">
              <w:rPr>
                <w:rFonts w:ascii="Arial" w:hAnsi="Arial" w:cs="Arial"/>
                <w:i/>
                <w:lang w:val="es-MX"/>
              </w:rPr>
              <w:t>Código del Cargo</w:t>
            </w:r>
          </w:p>
        </w:tc>
      </w:tr>
      <w:tr w:rsidR="00D36276" w:rsidRPr="00CA57A4" w:rsidTr="009403A3">
        <w:trPr>
          <w:trHeight w:val="388"/>
          <w:jc w:val="center"/>
        </w:trPr>
        <w:tc>
          <w:tcPr>
            <w:tcW w:w="5417" w:type="dxa"/>
            <w:shd w:val="clear" w:color="auto" w:fill="auto"/>
          </w:tcPr>
          <w:p w:rsidR="00D36276" w:rsidRPr="00CA57A4" w:rsidRDefault="00D36276" w:rsidP="00BB5DBC">
            <w:pPr>
              <w:rPr>
                <w:rFonts w:ascii="Arial" w:hAnsi="Arial" w:cs="Arial"/>
                <w:lang w:val="es-MX"/>
              </w:rPr>
            </w:pPr>
          </w:p>
        </w:tc>
        <w:tc>
          <w:tcPr>
            <w:tcW w:w="1882" w:type="dxa"/>
            <w:shd w:val="clear" w:color="auto" w:fill="auto"/>
          </w:tcPr>
          <w:p w:rsidR="00D36276" w:rsidRPr="00CA57A4" w:rsidRDefault="00D36276" w:rsidP="00BB5DBC">
            <w:pPr>
              <w:rPr>
                <w:rFonts w:ascii="Arial" w:hAnsi="Arial" w:cs="Arial"/>
                <w:lang w:val="es-MX"/>
              </w:rPr>
            </w:pPr>
          </w:p>
        </w:tc>
        <w:tc>
          <w:tcPr>
            <w:tcW w:w="1755" w:type="dxa"/>
          </w:tcPr>
          <w:p w:rsidR="00D36276" w:rsidRPr="00CA57A4" w:rsidRDefault="00D36276" w:rsidP="00BB5DBC">
            <w:pPr>
              <w:rPr>
                <w:rFonts w:ascii="Arial" w:hAnsi="Arial" w:cs="Arial"/>
                <w:lang w:val="es-MX"/>
              </w:rPr>
            </w:pPr>
          </w:p>
        </w:tc>
      </w:tr>
      <w:tr w:rsidR="00D36276" w:rsidRPr="00CA57A4" w:rsidTr="009403A3">
        <w:trPr>
          <w:trHeight w:val="388"/>
          <w:jc w:val="center"/>
        </w:trPr>
        <w:tc>
          <w:tcPr>
            <w:tcW w:w="5417" w:type="dxa"/>
            <w:shd w:val="clear" w:color="auto" w:fill="auto"/>
          </w:tcPr>
          <w:p w:rsidR="00D36276" w:rsidRPr="00CA57A4" w:rsidRDefault="00D36276" w:rsidP="00BB5DBC">
            <w:pPr>
              <w:rPr>
                <w:rFonts w:ascii="Arial" w:hAnsi="Arial" w:cs="Arial"/>
                <w:lang w:val="es-MX"/>
              </w:rPr>
            </w:pPr>
          </w:p>
        </w:tc>
        <w:tc>
          <w:tcPr>
            <w:tcW w:w="1882" w:type="dxa"/>
            <w:shd w:val="clear" w:color="auto" w:fill="auto"/>
          </w:tcPr>
          <w:p w:rsidR="00D36276" w:rsidRPr="00CA57A4" w:rsidRDefault="00D36276" w:rsidP="00BB5DBC">
            <w:pPr>
              <w:rPr>
                <w:rFonts w:ascii="Arial" w:hAnsi="Arial" w:cs="Arial"/>
                <w:lang w:val="es-MX"/>
              </w:rPr>
            </w:pPr>
          </w:p>
        </w:tc>
        <w:tc>
          <w:tcPr>
            <w:tcW w:w="1755" w:type="dxa"/>
          </w:tcPr>
          <w:p w:rsidR="00D36276" w:rsidRPr="00CA57A4" w:rsidRDefault="00D36276" w:rsidP="00BB5DBC">
            <w:pPr>
              <w:rPr>
                <w:rFonts w:ascii="Arial" w:hAnsi="Arial" w:cs="Arial"/>
                <w:lang w:val="es-MX"/>
              </w:rPr>
            </w:pPr>
          </w:p>
        </w:tc>
      </w:tr>
    </w:tbl>
    <w:p w:rsidR="00F10342" w:rsidRPr="00CA57A4" w:rsidRDefault="00F10342" w:rsidP="00F10342">
      <w:pPr>
        <w:rPr>
          <w:rFonts w:ascii="Arial" w:hAnsi="Arial" w:cs="Arial"/>
          <w:b/>
          <w:lang w:val="es-MX"/>
        </w:rPr>
      </w:pPr>
    </w:p>
    <w:p w:rsidR="00F10342" w:rsidRPr="00CA57A4" w:rsidRDefault="00F10342" w:rsidP="00F10342">
      <w:pPr>
        <w:rPr>
          <w:rFonts w:ascii="Arial" w:hAnsi="Arial" w:cs="Arial"/>
          <w:b/>
          <w:lang w:val="es-MX"/>
        </w:rPr>
      </w:pPr>
      <w:r w:rsidRPr="00CA57A4">
        <w:rPr>
          <w:rFonts w:ascii="Arial" w:hAnsi="Arial" w:cs="Arial"/>
          <w:b/>
          <w:lang w:val="es-MX"/>
        </w:rPr>
        <w:t xml:space="preserve">3.- TÍTULO(S) </w:t>
      </w:r>
    </w:p>
    <w:p w:rsidR="00F10342" w:rsidRPr="00CA57A4" w:rsidRDefault="00F10342" w:rsidP="00F10342">
      <w:pPr>
        <w:rPr>
          <w:rFonts w:ascii="Arial" w:hAnsi="Arial" w:cs="Arial"/>
          <w:sz w:val="20"/>
          <w:szCs w:val="20"/>
          <w:lang w:val="es-MX"/>
        </w:rPr>
      </w:pPr>
      <w:r w:rsidRPr="00CA57A4">
        <w:rPr>
          <w:rFonts w:ascii="Arial" w:hAnsi="Arial" w:cs="Arial"/>
          <w:sz w:val="20"/>
          <w:szCs w:val="20"/>
          <w:lang w:val="es-MX"/>
        </w:rPr>
        <w:t xml:space="preserve">* Indicando sólo aquellos con </w:t>
      </w:r>
      <w:r w:rsidRPr="00CA57A4">
        <w:rPr>
          <w:rFonts w:ascii="Arial" w:hAnsi="Arial" w:cs="Arial"/>
          <w:b/>
          <w:sz w:val="20"/>
          <w:szCs w:val="20"/>
          <w:lang w:val="es-MX"/>
        </w:rPr>
        <w:t>certificado de título</w:t>
      </w:r>
      <w:r w:rsidRPr="00CA57A4">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CA57A4" w:rsidTr="009403A3">
        <w:trPr>
          <w:trHeight w:val="402"/>
          <w:jc w:val="center"/>
        </w:trPr>
        <w:tc>
          <w:tcPr>
            <w:tcW w:w="6408"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Título</w:t>
            </w:r>
          </w:p>
        </w:tc>
        <w:tc>
          <w:tcPr>
            <w:tcW w:w="2368" w:type="dxa"/>
            <w:gridSpan w:val="4"/>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Nº de Semestres</w:t>
            </w:r>
          </w:p>
        </w:tc>
      </w:tr>
      <w:tr w:rsidR="00F10342" w:rsidRPr="00CA57A4" w:rsidTr="009403A3">
        <w:trPr>
          <w:trHeight w:val="402"/>
          <w:jc w:val="center"/>
        </w:trPr>
        <w:tc>
          <w:tcPr>
            <w:tcW w:w="6408" w:type="dxa"/>
            <w:gridSpan w:val="2"/>
            <w:shd w:val="clear" w:color="auto" w:fill="auto"/>
          </w:tcPr>
          <w:p w:rsidR="00F10342" w:rsidRPr="00CA57A4" w:rsidRDefault="00F10342" w:rsidP="00BB5DBC">
            <w:pPr>
              <w:rPr>
                <w:rFonts w:ascii="Arial" w:hAnsi="Arial" w:cs="Arial"/>
                <w:lang w:val="es-MX"/>
              </w:rPr>
            </w:pPr>
          </w:p>
        </w:tc>
        <w:tc>
          <w:tcPr>
            <w:tcW w:w="2368" w:type="dxa"/>
            <w:gridSpan w:val="4"/>
            <w:shd w:val="clear" w:color="auto" w:fill="auto"/>
          </w:tcPr>
          <w:p w:rsidR="00F10342" w:rsidRPr="00CA57A4" w:rsidRDefault="00F10342" w:rsidP="00BB5DBC">
            <w:pPr>
              <w:rPr>
                <w:rFonts w:ascii="Arial" w:hAnsi="Arial" w:cs="Arial"/>
                <w:lang w:val="es-MX"/>
              </w:rPr>
            </w:pPr>
          </w:p>
        </w:tc>
      </w:tr>
      <w:tr w:rsidR="00F10342" w:rsidRPr="00CA57A4" w:rsidTr="009403A3">
        <w:trPr>
          <w:gridAfter w:val="1"/>
          <w:wAfter w:w="28" w:type="dxa"/>
          <w:trHeight w:val="340"/>
          <w:jc w:val="center"/>
        </w:trPr>
        <w:tc>
          <w:tcPr>
            <w:tcW w:w="4608"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Institución</w:t>
            </w:r>
          </w:p>
        </w:tc>
        <w:tc>
          <w:tcPr>
            <w:tcW w:w="2160"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Ingreso </w:t>
            </w:r>
            <w:r w:rsidRPr="00CA57A4">
              <w:rPr>
                <w:rFonts w:ascii="Arial" w:hAnsi="Arial" w:cs="Arial"/>
                <w:i/>
                <w:sz w:val="16"/>
                <w:szCs w:val="16"/>
                <w:lang w:val="es-MX"/>
              </w:rPr>
              <w:t>(mes/año)</w:t>
            </w:r>
          </w:p>
        </w:tc>
        <w:tc>
          <w:tcPr>
            <w:tcW w:w="1980"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Egreso </w:t>
            </w:r>
            <w:r w:rsidRPr="00CA57A4">
              <w:rPr>
                <w:rFonts w:ascii="Arial" w:hAnsi="Arial" w:cs="Arial"/>
                <w:i/>
                <w:sz w:val="16"/>
                <w:szCs w:val="16"/>
                <w:lang w:val="es-MX"/>
              </w:rPr>
              <w:t>(mes/año)</w:t>
            </w:r>
          </w:p>
        </w:tc>
      </w:tr>
      <w:tr w:rsidR="00F10342" w:rsidRPr="00CA57A4" w:rsidTr="009403A3">
        <w:trPr>
          <w:gridAfter w:val="1"/>
          <w:wAfter w:w="28" w:type="dxa"/>
          <w:trHeight w:val="340"/>
          <w:jc w:val="center"/>
        </w:trPr>
        <w:tc>
          <w:tcPr>
            <w:tcW w:w="4608" w:type="dxa"/>
            <w:tcBorders>
              <w:bottom w:val="single" w:sz="4" w:space="0" w:color="FFCC00"/>
            </w:tcBorders>
            <w:shd w:val="clear" w:color="auto" w:fill="auto"/>
          </w:tcPr>
          <w:p w:rsidR="00F10342" w:rsidRPr="00CA57A4" w:rsidRDefault="00F10342" w:rsidP="00BB5DBC">
            <w:pPr>
              <w:rPr>
                <w:rFonts w:ascii="Arial" w:hAnsi="Arial" w:cs="Arial"/>
                <w:lang w:val="es-MX"/>
              </w:rPr>
            </w:pPr>
          </w:p>
        </w:tc>
        <w:tc>
          <w:tcPr>
            <w:tcW w:w="2160" w:type="dxa"/>
            <w:gridSpan w:val="2"/>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w:t>
            </w:r>
          </w:p>
        </w:tc>
        <w:tc>
          <w:tcPr>
            <w:tcW w:w="1980" w:type="dxa"/>
            <w:gridSpan w:val="2"/>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w:t>
            </w:r>
          </w:p>
        </w:tc>
      </w:tr>
      <w:tr w:rsidR="00F10342" w:rsidRPr="00CA57A4" w:rsidTr="009403A3">
        <w:trPr>
          <w:gridAfter w:val="2"/>
          <w:wAfter w:w="1288" w:type="dxa"/>
          <w:trHeight w:val="340"/>
          <w:jc w:val="center"/>
        </w:trPr>
        <w:tc>
          <w:tcPr>
            <w:tcW w:w="4608"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Fecha de Titulación </w:t>
            </w:r>
            <w:r w:rsidRPr="00CA57A4">
              <w:rPr>
                <w:rFonts w:ascii="Arial" w:hAnsi="Arial" w:cs="Arial"/>
                <w:i/>
                <w:sz w:val="16"/>
                <w:szCs w:val="16"/>
                <w:lang w:val="es-MX"/>
              </w:rPr>
              <w:t>(día/mes/año)</w:t>
            </w:r>
          </w:p>
        </w:tc>
        <w:tc>
          <w:tcPr>
            <w:tcW w:w="2880" w:type="dxa"/>
            <w:gridSpan w:val="3"/>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r>
    </w:tbl>
    <w:p w:rsidR="00F10342" w:rsidRPr="00CA57A4" w:rsidRDefault="00F10342" w:rsidP="00F10342">
      <w:pPr>
        <w:rPr>
          <w:rFonts w:ascii="Arial" w:hAnsi="Arial" w:cs="Arial"/>
          <w:b/>
          <w:lang w:val="es-MX"/>
        </w:rPr>
      </w:pPr>
    </w:p>
    <w:p w:rsidR="00F10342" w:rsidRPr="00CA57A4" w:rsidRDefault="00383AE7" w:rsidP="00F10342">
      <w:pPr>
        <w:rPr>
          <w:rFonts w:ascii="Arial" w:hAnsi="Arial" w:cs="Arial"/>
          <w:b/>
          <w:lang w:val="es-MX"/>
        </w:rPr>
      </w:pPr>
      <w:r w:rsidRPr="00CA57A4">
        <w:rPr>
          <w:rFonts w:ascii="Arial" w:hAnsi="Arial" w:cs="Arial"/>
          <w:b/>
          <w:lang w:val="es-MX"/>
        </w:rPr>
        <w:t>4</w:t>
      </w:r>
      <w:r w:rsidR="00F10342" w:rsidRPr="00CA57A4">
        <w:rPr>
          <w:rFonts w:ascii="Arial" w:hAnsi="Arial" w:cs="Arial"/>
          <w:b/>
          <w:lang w:val="es-MX"/>
        </w:rPr>
        <w:t>.- CAPACITACIÓN</w:t>
      </w:r>
    </w:p>
    <w:p w:rsidR="00F10342" w:rsidRPr="00CA57A4" w:rsidRDefault="00F10342" w:rsidP="00F10342">
      <w:pPr>
        <w:jc w:val="both"/>
        <w:rPr>
          <w:rFonts w:ascii="Arial" w:hAnsi="Arial" w:cs="Arial"/>
          <w:sz w:val="20"/>
          <w:szCs w:val="20"/>
          <w:lang w:val="es-MX"/>
        </w:rPr>
      </w:pPr>
      <w:r w:rsidRPr="00CA57A4">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CA57A4" w:rsidTr="009403A3">
        <w:trPr>
          <w:trHeight w:val="496"/>
          <w:jc w:val="center"/>
        </w:trPr>
        <w:tc>
          <w:tcPr>
            <w:tcW w:w="4594"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Nombre del Curso y/o Seminario</w:t>
            </w:r>
          </w:p>
        </w:tc>
        <w:tc>
          <w:tcPr>
            <w:tcW w:w="1694"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Desde </w:t>
            </w:r>
            <w:r w:rsidRPr="00CA57A4">
              <w:rPr>
                <w:rFonts w:ascii="Arial" w:hAnsi="Arial" w:cs="Arial"/>
                <w:i/>
                <w:sz w:val="16"/>
                <w:szCs w:val="16"/>
                <w:lang w:val="es-MX"/>
              </w:rPr>
              <w:t>(día/mes/año</w:t>
            </w:r>
          </w:p>
        </w:tc>
        <w:tc>
          <w:tcPr>
            <w:tcW w:w="1694"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Hasta </w:t>
            </w:r>
            <w:r w:rsidRPr="00CA57A4">
              <w:rPr>
                <w:rFonts w:ascii="Arial" w:hAnsi="Arial" w:cs="Arial"/>
                <w:i/>
                <w:sz w:val="16"/>
                <w:szCs w:val="16"/>
                <w:lang w:val="es-MX"/>
              </w:rPr>
              <w:t>(día/mes/año)</w:t>
            </w:r>
          </w:p>
        </w:tc>
        <w:tc>
          <w:tcPr>
            <w:tcW w:w="1149"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Horas Duración</w:t>
            </w:r>
          </w:p>
        </w:tc>
      </w:tr>
      <w:tr w:rsidR="00F10342" w:rsidRPr="00CA57A4" w:rsidTr="009403A3">
        <w:trPr>
          <w:trHeight w:val="341"/>
          <w:jc w:val="center"/>
        </w:trPr>
        <w:tc>
          <w:tcPr>
            <w:tcW w:w="4594" w:type="dxa"/>
            <w:shd w:val="clear" w:color="auto" w:fill="auto"/>
          </w:tcPr>
          <w:p w:rsidR="00F10342" w:rsidRPr="00CA57A4" w:rsidRDefault="00F10342" w:rsidP="00BB5DBC">
            <w:pPr>
              <w:jc w:val="cente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jc w:val="cente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jc w:val="cente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jc w:val="cente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jc w:val="cente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jc w:val="cente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jc w:val="cente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r w:rsidR="00F10342" w:rsidRPr="00CA57A4" w:rsidTr="009403A3">
        <w:trPr>
          <w:trHeight w:val="341"/>
          <w:jc w:val="center"/>
        </w:trPr>
        <w:tc>
          <w:tcPr>
            <w:tcW w:w="4594" w:type="dxa"/>
            <w:shd w:val="clear" w:color="auto" w:fill="auto"/>
          </w:tcPr>
          <w:p w:rsidR="00F10342" w:rsidRPr="00CA57A4" w:rsidRDefault="00F10342" w:rsidP="00BB5DBC">
            <w:pPr>
              <w:rPr>
                <w:rFonts w:ascii="Arial" w:hAnsi="Arial" w:cs="Arial"/>
                <w:i/>
                <w:lang w:val="es-MX"/>
              </w:rPr>
            </w:pPr>
          </w:p>
        </w:tc>
        <w:tc>
          <w:tcPr>
            <w:tcW w:w="1694" w:type="dxa"/>
            <w:shd w:val="clear" w:color="auto" w:fill="auto"/>
          </w:tcPr>
          <w:p w:rsidR="00F10342" w:rsidRPr="00CA57A4" w:rsidRDefault="00F10342" w:rsidP="00BB5DBC">
            <w:pPr>
              <w:spacing w:before="120"/>
              <w:jc w:val="center"/>
              <w:rPr>
                <w:rFonts w:ascii="Arial" w:hAnsi="Arial" w:cs="Arial"/>
                <w:i/>
                <w:position w:val="-6"/>
                <w:lang w:val="es-MX"/>
              </w:rPr>
            </w:pPr>
            <w:r w:rsidRPr="00CA57A4">
              <w:rPr>
                <w:rFonts w:ascii="Arial" w:hAnsi="Arial" w:cs="Arial"/>
                <w:position w:val="-6"/>
                <w:lang w:val="es-MX"/>
              </w:rPr>
              <w:t>___/___/___</w:t>
            </w:r>
          </w:p>
        </w:tc>
        <w:tc>
          <w:tcPr>
            <w:tcW w:w="1694"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1149" w:type="dxa"/>
            <w:shd w:val="clear" w:color="auto" w:fill="auto"/>
          </w:tcPr>
          <w:p w:rsidR="00F10342" w:rsidRPr="00CA57A4" w:rsidRDefault="00F10342" w:rsidP="00BB5DBC">
            <w:pPr>
              <w:jc w:val="center"/>
              <w:rPr>
                <w:rFonts w:ascii="Arial" w:hAnsi="Arial" w:cs="Arial"/>
                <w:i/>
                <w:lang w:val="es-MX"/>
              </w:rPr>
            </w:pPr>
          </w:p>
        </w:tc>
      </w:tr>
    </w:tbl>
    <w:p w:rsidR="00F10342" w:rsidRPr="00CA57A4" w:rsidRDefault="00F10342" w:rsidP="00F10342">
      <w:pPr>
        <w:rPr>
          <w:rFonts w:ascii="Arial" w:hAnsi="Arial" w:cs="Arial"/>
          <w:b/>
          <w:lang w:val="es-MX"/>
        </w:rPr>
      </w:pPr>
    </w:p>
    <w:p w:rsidR="00F10342" w:rsidRPr="00CA57A4" w:rsidRDefault="00383AE7" w:rsidP="00F10342">
      <w:pPr>
        <w:spacing w:line="240" w:lineRule="atLeast"/>
        <w:rPr>
          <w:rFonts w:ascii="Arial" w:hAnsi="Arial" w:cs="Arial"/>
          <w:b/>
          <w:lang w:val="es-MX"/>
        </w:rPr>
      </w:pPr>
      <w:r w:rsidRPr="00CA57A4">
        <w:rPr>
          <w:rFonts w:ascii="Arial" w:hAnsi="Arial" w:cs="Arial"/>
          <w:b/>
          <w:lang w:val="es-MX"/>
        </w:rPr>
        <w:t>5</w:t>
      </w:r>
      <w:r w:rsidR="00F10342" w:rsidRPr="00CA57A4">
        <w:rPr>
          <w:rFonts w:ascii="Arial" w:hAnsi="Arial" w:cs="Arial"/>
          <w:b/>
          <w:lang w:val="es-MX"/>
        </w:rPr>
        <w:t xml:space="preserve">.- TECNOLOGÍAS DE </w:t>
      </w:r>
      <w:smartTag w:uri="urn:schemas-microsoft-com:office:smarttags" w:element="PersonName">
        <w:smartTagPr>
          <w:attr w:name="ProductID" w:val="LA INFORMACIￓN"/>
        </w:smartTagPr>
        <w:r w:rsidR="00F10342" w:rsidRPr="00CA57A4">
          <w:rPr>
            <w:rFonts w:ascii="Arial" w:hAnsi="Arial" w:cs="Arial"/>
            <w:b/>
            <w:lang w:val="es-MX"/>
          </w:rPr>
          <w:t>LA INFORMACIÓN</w:t>
        </w:r>
      </w:smartTag>
    </w:p>
    <w:p w:rsidR="00F10342" w:rsidRPr="00CA57A4"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A57A4">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A57A4"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CA57A4" w:rsidTr="009403A3">
        <w:trPr>
          <w:jc w:val="center"/>
        </w:trPr>
        <w:tc>
          <w:tcPr>
            <w:tcW w:w="4968" w:type="dxa"/>
            <w:vMerge w:val="restart"/>
            <w:shd w:val="clear" w:color="auto" w:fill="FFFF99"/>
          </w:tcPr>
          <w:p w:rsidR="00F10342" w:rsidRPr="00CA57A4" w:rsidRDefault="00F10342" w:rsidP="00BB5DBC">
            <w:pPr>
              <w:jc w:val="center"/>
              <w:rPr>
                <w:rFonts w:ascii="Arial" w:hAnsi="Arial" w:cs="Arial"/>
                <w:b/>
                <w:lang w:val="es-MX"/>
              </w:rPr>
            </w:pPr>
            <w:bookmarkStart w:id="1" w:name="table0D"/>
            <w:bookmarkEnd w:id="1"/>
            <w:r w:rsidRPr="00CA57A4">
              <w:t> </w:t>
            </w:r>
            <w:r w:rsidRPr="00CA57A4">
              <w:rPr>
                <w:rFonts w:ascii="Arial" w:hAnsi="Arial" w:cs="Arial"/>
                <w:i/>
                <w:lang w:val="es-MX"/>
              </w:rPr>
              <w:t>Software</w:t>
            </w:r>
          </w:p>
        </w:tc>
        <w:tc>
          <w:tcPr>
            <w:tcW w:w="3676" w:type="dxa"/>
            <w:gridSpan w:val="3"/>
            <w:shd w:val="clear" w:color="auto" w:fill="FFFF99"/>
          </w:tcPr>
          <w:p w:rsidR="00F10342" w:rsidRPr="00CA57A4" w:rsidRDefault="00F10342" w:rsidP="00BB5DBC">
            <w:pPr>
              <w:jc w:val="center"/>
              <w:rPr>
                <w:rFonts w:ascii="Arial" w:hAnsi="Arial" w:cs="Arial"/>
                <w:b/>
                <w:lang w:val="es-MX"/>
              </w:rPr>
            </w:pPr>
            <w:r w:rsidRPr="00CA57A4">
              <w:rPr>
                <w:rFonts w:ascii="Arial" w:hAnsi="Arial" w:cs="Arial"/>
                <w:i/>
                <w:lang w:val="es-MX"/>
              </w:rPr>
              <w:t>Nivel de dominio</w:t>
            </w:r>
          </w:p>
        </w:tc>
      </w:tr>
      <w:tr w:rsidR="00F10342" w:rsidRPr="00CA57A4" w:rsidTr="009403A3">
        <w:trPr>
          <w:jc w:val="center"/>
        </w:trPr>
        <w:tc>
          <w:tcPr>
            <w:tcW w:w="4968" w:type="dxa"/>
            <w:vMerge/>
            <w:shd w:val="clear" w:color="auto" w:fill="FFFF99"/>
          </w:tcPr>
          <w:p w:rsidR="00F10342" w:rsidRPr="00CA57A4" w:rsidRDefault="00F10342" w:rsidP="00BB5DBC">
            <w:pPr>
              <w:rPr>
                <w:rFonts w:ascii="Arial" w:hAnsi="Arial" w:cs="Arial"/>
                <w:b/>
                <w:lang w:val="es-MX"/>
              </w:rPr>
            </w:pPr>
          </w:p>
        </w:tc>
        <w:tc>
          <w:tcPr>
            <w:tcW w:w="1260"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Alto</w:t>
            </w:r>
          </w:p>
        </w:tc>
        <w:tc>
          <w:tcPr>
            <w:tcW w:w="1260"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Intermedio</w:t>
            </w:r>
          </w:p>
        </w:tc>
        <w:tc>
          <w:tcPr>
            <w:tcW w:w="1156"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Básico</w:t>
            </w:r>
          </w:p>
        </w:tc>
      </w:tr>
      <w:tr w:rsidR="00F10342" w:rsidRPr="00CA57A4" w:rsidTr="009403A3">
        <w:trPr>
          <w:jc w:val="center"/>
        </w:trPr>
        <w:tc>
          <w:tcPr>
            <w:tcW w:w="4968" w:type="dxa"/>
            <w:shd w:val="clear" w:color="auto" w:fill="auto"/>
          </w:tcPr>
          <w:p w:rsidR="00F10342" w:rsidRPr="00CA57A4" w:rsidRDefault="00F10342" w:rsidP="00BB5DBC">
            <w:pPr>
              <w:rPr>
                <w:rFonts w:ascii="Arial" w:hAnsi="Arial" w:cs="Arial"/>
                <w:b/>
                <w:lang w:val="es-MX"/>
              </w:rPr>
            </w:pPr>
          </w:p>
        </w:tc>
        <w:tc>
          <w:tcPr>
            <w:tcW w:w="1260" w:type="dxa"/>
            <w:shd w:val="clear" w:color="auto" w:fill="auto"/>
          </w:tcPr>
          <w:p w:rsidR="00F10342" w:rsidRPr="00CA57A4" w:rsidRDefault="00F10342" w:rsidP="00BB5DBC">
            <w:pPr>
              <w:rPr>
                <w:rFonts w:ascii="Arial" w:hAnsi="Arial" w:cs="Arial"/>
                <w:b/>
                <w:lang w:val="es-MX"/>
              </w:rPr>
            </w:pPr>
          </w:p>
        </w:tc>
        <w:tc>
          <w:tcPr>
            <w:tcW w:w="1260" w:type="dxa"/>
            <w:shd w:val="clear" w:color="auto" w:fill="auto"/>
          </w:tcPr>
          <w:p w:rsidR="00F10342" w:rsidRPr="00CA57A4" w:rsidRDefault="00F10342" w:rsidP="00BB5DBC">
            <w:pPr>
              <w:rPr>
                <w:rFonts w:ascii="Arial" w:hAnsi="Arial" w:cs="Arial"/>
                <w:b/>
                <w:lang w:val="es-MX"/>
              </w:rPr>
            </w:pPr>
          </w:p>
        </w:tc>
        <w:tc>
          <w:tcPr>
            <w:tcW w:w="1156" w:type="dxa"/>
            <w:shd w:val="clear" w:color="auto" w:fill="auto"/>
          </w:tcPr>
          <w:p w:rsidR="00F10342" w:rsidRPr="00CA57A4" w:rsidRDefault="00F10342" w:rsidP="00BB5DBC">
            <w:pPr>
              <w:rPr>
                <w:rFonts w:ascii="Arial" w:hAnsi="Arial" w:cs="Arial"/>
                <w:b/>
                <w:lang w:val="es-MX"/>
              </w:rPr>
            </w:pPr>
          </w:p>
        </w:tc>
      </w:tr>
      <w:tr w:rsidR="00F10342" w:rsidRPr="00CA57A4" w:rsidTr="009403A3">
        <w:trPr>
          <w:jc w:val="center"/>
        </w:trPr>
        <w:tc>
          <w:tcPr>
            <w:tcW w:w="4968" w:type="dxa"/>
            <w:shd w:val="clear" w:color="auto" w:fill="auto"/>
          </w:tcPr>
          <w:p w:rsidR="00F10342" w:rsidRPr="00CA57A4" w:rsidRDefault="00F10342" w:rsidP="00BB5DBC">
            <w:pPr>
              <w:rPr>
                <w:rFonts w:ascii="Arial" w:hAnsi="Arial" w:cs="Arial"/>
                <w:b/>
                <w:lang w:val="es-MX"/>
              </w:rPr>
            </w:pPr>
          </w:p>
        </w:tc>
        <w:tc>
          <w:tcPr>
            <w:tcW w:w="1260" w:type="dxa"/>
            <w:shd w:val="clear" w:color="auto" w:fill="auto"/>
          </w:tcPr>
          <w:p w:rsidR="00F10342" w:rsidRPr="00CA57A4" w:rsidRDefault="00F10342" w:rsidP="00BB5DBC">
            <w:pPr>
              <w:rPr>
                <w:rFonts w:ascii="Arial" w:hAnsi="Arial" w:cs="Arial"/>
                <w:b/>
                <w:lang w:val="es-MX"/>
              </w:rPr>
            </w:pPr>
          </w:p>
        </w:tc>
        <w:tc>
          <w:tcPr>
            <w:tcW w:w="1260" w:type="dxa"/>
            <w:shd w:val="clear" w:color="auto" w:fill="auto"/>
          </w:tcPr>
          <w:p w:rsidR="00F10342" w:rsidRPr="00CA57A4" w:rsidRDefault="00F10342" w:rsidP="00BB5DBC">
            <w:pPr>
              <w:rPr>
                <w:rFonts w:ascii="Arial" w:hAnsi="Arial" w:cs="Arial"/>
                <w:b/>
                <w:lang w:val="es-MX"/>
              </w:rPr>
            </w:pPr>
          </w:p>
        </w:tc>
        <w:tc>
          <w:tcPr>
            <w:tcW w:w="1156" w:type="dxa"/>
            <w:shd w:val="clear" w:color="auto" w:fill="auto"/>
          </w:tcPr>
          <w:p w:rsidR="00F10342" w:rsidRPr="00CA57A4" w:rsidRDefault="00F10342" w:rsidP="00BB5DBC">
            <w:pPr>
              <w:rPr>
                <w:rFonts w:ascii="Arial" w:hAnsi="Arial" w:cs="Arial"/>
                <w:b/>
                <w:lang w:val="es-MX"/>
              </w:rPr>
            </w:pPr>
          </w:p>
        </w:tc>
      </w:tr>
      <w:tr w:rsidR="00F10342" w:rsidRPr="00CA57A4" w:rsidTr="009403A3">
        <w:trPr>
          <w:jc w:val="center"/>
        </w:trPr>
        <w:tc>
          <w:tcPr>
            <w:tcW w:w="4968" w:type="dxa"/>
            <w:shd w:val="clear" w:color="auto" w:fill="auto"/>
          </w:tcPr>
          <w:p w:rsidR="00F10342" w:rsidRPr="00CA57A4" w:rsidRDefault="00F10342" w:rsidP="00BB5DBC">
            <w:pPr>
              <w:rPr>
                <w:rFonts w:ascii="Arial" w:hAnsi="Arial" w:cs="Arial"/>
                <w:b/>
                <w:lang w:val="es-MX"/>
              </w:rPr>
            </w:pPr>
          </w:p>
        </w:tc>
        <w:tc>
          <w:tcPr>
            <w:tcW w:w="1260" w:type="dxa"/>
            <w:shd w:val="clear" w:color="auto" w:fill="auto"/>
          </w:tcPr>
          <w:p w:rsidR="00F10342" w:rsidRPr="00CA57A4" w:rsidRDefault="00F10342" w:rsidP="00BB5DBC">
            <w:pPr>
              <w:rPr>
                <w:rFonts w:ascii="Arial" w:hAnsi="Arial" w:cs="Arial"/>
                <w:b/>
                <w:lang w:val="es-MX"/>
              </w:rPr>
            </w:pPr>
          </w:p>
        </w:tc>
        <w:tc>
          <w:tcPr>
            <w:tcW w:w="1260" w:type="dxa"/>
            <w:shd w:val="clear" w:color="auto" w:fill="auto"/>
          </w:tcPr>
          <w:p w:rsidR="00F10342" w:rsidRPr="00CA57A4" w:rsidRDefault="00F10342" w:rsidP="00BB5DBC">
            <w:pPr>
              <w:rPr>
                <w:rFonts w:ascii="Arial" w:hAnsi="Arial" w:cs="Arial"/>
                <w:b/>
                <w:lang w:val="es-MX"/>
              </w:rPr>
            </w:pPr>
          </w:p>
        </w:tc>
        <w:tc>
          <w:tcPr>
            <w:tcW w:w="1156" w:type="dxa"/>
            <w:shd w:val="clear" w:color="auto" w:fill="auto"/>
          </w:tcPr>
          <w:p w:rsidR="00F10342" w:rsidRPr="00CA57A4" w:rsidRDefault="00F10342" w:rsidP="00BB5DBC">
            <w:pPr>
              <w:rPr>
                <w:rFonts w:ascii="Arial" w:hAnsi="Arial" w:cs="Arial"/>
                <w:b/>
                <w:lang w:val="es-MX"/>
              </w:rPr>
            </w:pPr>
          </w:p>
        </w:tc>
      </w:tr>
    </w:tbl>
    <w:p w:rsidR="00F10342" w:rsidRPr="00CA57A4" w:rsidRDefault="00F10342" w:rsidP="00F10342">
      <w:pPr>
        <w:rPr>
          <w:rFonts w:ascii="Arial" w:hAnsi="Arial" w:cs="Arial"/>
          <w:b/>
          <w:lang w:val="es-MX"/>
        </w:rPr>
      </w:pPr>
    </w:p>
    <w:p w:rsidR="002C5612" w:rsidRPr="00CA57A4" w:rsidRDefault="002C5612" w:rsidP="00F10342">
      <w:pPr>
        <w:rPr>
          <w:rFonts w:ascii="Arial" w:hAnsi="Arial" w:cs="Arial"/>
          <w:b/>
          <w:lang w:val="es-MX"/>
        </w:rPr>
      </w:pPr>
    </w:p>
    <w:p w:rsidR="00F10342" w:rsidRPr="00CA57A4" w:rsidRDefault="00383AE7" w:rsidP="00F10342">
      <w:pPr>
        <w:rPr>
          <w:rFonts w:ascii="Arial" w:hAnsi="Arial" w:cs="Arial"/>
          <w:b/>
          <w:lang w:val="es-MX"/>
        </w:rPr>
      </w:pPr>
      <w:r w:rsidRPr="00CA57A4">
        <w:rPr>
          <w:rFonts w:ascii="Arial" w:hAnsi="Arial" w:cs="Arial"/>
          <w:b/>
          <w:lang w:val="es-MX"/>
        </w:rPr>
        <w:t>6</w:t>
      </w:r>
      <w:r w:rsidR="00F10342" w:rsidRPr="00CA57A4">
        <w:rPr>
          <w:rFonts w:ascii="Arial" w:hAnsi="Arial" w:cs="Arial"/>
          <w:b/>
          <w:lang w:val="es-MX"/>
        </w:rPr>
        <w:t>.- ÚLTIMO CARGO DESARROLLADO O EN DESARROLLO</w:t>
      </w:r>
    </w:p>
    <w:p w:rsidR="00F10342" w:rsidRPr="00CA57A4" w:rsidRDefault="00F10342" w:rsidP="00F10342">
      <w:pPr>
        <w:rPr>
          <w:rFonts w:ascii="Arial" w:hAnsi="Arial" w:cs="Arial"/>
          <w:sz w:val="20"/>
          <w:szCs w:val="20"/>
          <w:lang w:val="es-MX"/>
        </w:rPr>
      </w:pPr>
      <w:r w:rsidRPr="00CA57A4">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CA57A4" w:rsidTr="009403A3">
        <w:trPr>
          <w:trHeight w:val="402"/>
          <w:jc w:val="center"/>
        </w:trPr>
        <w:tc>
          <w:tcPr>
            <w:tcW w:w="4248"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Cargo</w:t>
            </w:r>
          </w:p>
        </w:tc>
        <w:tc>
          <w:tcPr>
            <w:tcW w:w="4529" w:type="dxa"/>
            <w:gridSpan w:val="3"/>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Institución/Empresa</w:t>
            </w:r>
          </w:p>
        </w:tc>
      </w:tr>
      <w:tr w:rsidR="00F10342" w:rsidRPr="00CA57A4" w:rsidTr="009403A3">
        <w:trPr>
          <w:trHeight w:val="402"/>
          <w:jc w:val="center"/>
        </w:trPr>
        <w:tc>
          <w:tcPr>
            <w:tcW w:w="4248" w:type="dxa"/>
            <w:shd w:val="clear" w:color="auto" w:fill="auto"/>
          </w:tcPr>
          <w:p w:rsidR="00F10342" w:rsidRPr="00CA57A4" w:rsidRDefault="00F10342" w:rsidP="00BB5DBC">
            <w:pPr>
              <w:rPr>
                <w:rFonts w:ascii="Arial" w:hAnsi="Arial" w:cs="Arial"/>
                <w:lang w:val="es-MX"/>
              </w:rPr>
            </w:pPr>
          </w:p>
        </w:tc>
        <w:tc>
          <w:tcPr>
            <w:tcW w:w="4529" w:type="dxa"/>
            <w:gridSpan w:val="3"/>
            <w:shd w:val="clear" w:color="auto" w:fill="auto"/>
          </w:tcPr>
          <w:p w:rsidR="00F10342" w:rsidRPr="00CA57A4" w:rsidRDefault="00F10342" w:rsidP="00BB5DBC">
            <w:pPr>
              <w:rPr>
                <w:rFonts w:ascii="Arial" w:hAnsi="Arial" w:cs="Arial"/>
                <w:lang w:val="es-MX"/>
              </w:rPr>
            </w:pPr>
          </w:p>
        </w:tc>
      </w:tr>
      <w:tr w:rsidR="00F10342" w:rsidRPr="00CA57A4" w:rsidTr="009403A3">
        <w:trPr>
          <w:trHeight w:val="340"/>
          <w:jc w:val="center"/>
        </w:trPr>
        <w:tc>
          <w:tcPr>
            <w:tcW w:w="4633"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 Gerencia, Departamento, Unidad o Área de Desempeño</w:t>
            </w:r>
          </w:p>
        </w:tc>
        <w:tc>
          <w:tcPr>
            <w:tcW w:w="2072"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Desde</w:t>
            </w:r>
          </w:p>
          <w:p w:rsidR="00F10342" w:rsidRPr="00CA57A4" w:rsidRDefault="00F10342" w:rsidP="00BB5DBC">
            <w:pPr>
              <w:jc w:val="center"/>
              <w:rPr>
                <w:rFonts w:ascii="Arial" w:hAnsi="Arial" w:cs="Arial"/>
                <w:i/>
                <w:lang w:val="es-MX"/>
              </w:rPr>
            </w:pPr>
            <w:r w:rsidRPr="00CA57A4">
              <w:rPr>
                <w:rFonts w:ascii="Arial" w:hAnsi="Arial" w:cs="Arial"/>
                <w:i/>
                <w:sz w:val="16"/>
                <w:szCs w:val="16"/>
                <w:lang w:val="es-MX"/>
              </w:rPr>
              <w:t>(día/mes/año)</w:t>
            </w:r>
          </w:p>
        </w:tc>
        <w:tc>
          <w:tcPr>
            <w:tcW w:w="2072"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Hasta</w:t>
            </w:r>
          </w:p>
          <w:p w:rsidR="00F10342" w:rsidRPr="00CA57A4" w:rsidRDefault="00F10342" w:rsidP="00BB5DBC">
            <w:pPr>
              <w:jc w:val="center"/>
              <w:rPr>
                <w:rFonts w:ascii="Arial" w:hAnsi="Arial" w:cs="Arial"/>
                <w:i/>
                <w:lang w:val="es-MX"/>
              </w:rPr>
            </w:pPr>
            <w:r w:rsidRPr="00CA57A4">
              <w:rPr>
                <w:rFonts w:ascii="Arial" w:hAnsi="Arial" w:cs="Arial"/>
                <w:i/>
                <w:sz w:val="16"/>
                <w:szCs w:val="16"/>
                <w:lang w:val="es-MX"/>
              </w:rPr>
              <w:t>(día/mes/año)</w:t>
            </w:r>
          </w:p>
        </w:tc>
      </w:tr>
      <w:tr w:rsidR="00F10342" w:rsidRPr="00CA57A4" w:rsidTr="009403A3">
        <w:trPr>
          <w:trHeight w:val="340"/>
          <w:jc w:val="center"/>
        </w:trPr>
        <w:tc>
          <w:tcPr>
            <w:tcW w:w="4633" w:type="dxa"/>
            <w:gridSpan w:val="2"/>
            <w:shd w:val="clear" w:color="auto" w:fill="auto"/>
          </w:tcPr>
          <w:p w:rsidR="00F10342" w:rsidRPr="00CA57A4" w:rsidRDefault="00F10342" w:rsidP="00BB5DBC">
            <w:pPr>
              <w:rPr>
                <w:rFonts w:ascii="Arial" w:hAnsi="Arial" w:cs="Arial"/>
                <w:lang w:val="es-MX"/>
              </w:rPr>
            </w:pPr>
          </w:p>
        </w:tc>
        <w:tc>
          <w:tcPr>
            <w:tcW w:w="2072"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2072"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r>
      <w:tr w:rsidR="00F10342" w:rsidRPr="00CA57A4" w:rsidTr="009403A3">
        <w:trPr>
          <w:trHeight w:val="402"/>
          <w:jc w:val="center"/>
        </w:trPr>
        <w:tc>
          <w:tcPr>
            <w:tcW w:w="8777" w:type="dxa"/>
            <w:gridSpan w:val="4"/>
            <w:shd w:val="clear" w:color="auto" w:fill="FFFF99"/>
          </w:tcPr>
          <w:p w:rsidR="00F10342" w:rsidRPr="00CA57A4" w:rsidRDefault="00F10342" w:rsidP="00BB5DBC">
            <w:pPr>
              <w:jc w:val="both"/>
              <w:rPr>
                <w:rFonts w:ascii="Arial" w:hAnsi="Arial" w:cs="Arial"/>
                <w:i/>
                <w:lang w:val="es-MX"/>
              </w:rPr>
            </w:pPr>
            <w:r w:rsidRPr="00CA57A4">
              <w:rPr>
                <w:rFonts w:ascii="Arial" w:hAnsi="Arial" w:cs="Arial"/>
                <w:i/>
                <w:lang w:val="es-MX"/>
              </w:rPr>
              <w:t>Funciones Principales</w:t>
            </w:r>
            <w:r w:rsidRPr="00CA57A4">
              <w:rPr>
                <w:rFonts w:ascii="Arial" w:hAnsi="Arial" w:cs="Arial"/>
                <w:i/>
                <w:sz w:val="20"/>
                <w:szCs w:val="20"/>
                <w:lang w:val="es-MX"/>
              </w:rPr>
              <w:t xml:space="preserve"> (descripción general de las funciones realizadas y principales logros)</w:t>
            </w:r>
          </w:p>
        </w:tc>
      </w:tr>
      <w:tr w:rsidR="00F10342" w:rsidRPr="00CA57A4" w:rsidTr="009403A3">
        <w:trPr>
          <w:trHeight w:val="402"/>
          <w:jc w:val="center"/>
        </w:trPr>
        <w:tc>
          <w:tcPr>
            <w:tcW w:w="8777" w:type="dxa"/>
            <w:gridSpan w:val="4"/>
            <w:shd w:val="clear" w:color="auto" w:fill="auto"/>
          </w:tcPr>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tc>
      </w:tr>
    </w:tbl>
    <w:p w:rsidR="00F10342" w:rsidRPr="00CA57A4" w:rsidRDefault="00F10342" w:rsidP="00F10342">
      <w:pPr>
        <w:rPr>
          <w:rFonts w:ascii="Arial" w:hAnsi="Arial" w:cs="Arial"/>
          <w:b/>
          <w:lang w:val="es-MX"/>
        </w:rPr>
      </w:pPr>
    </w:p>
    <w:p w:rsidR="00F10342" w:rsidRPr="00CA57A4" w:rsidRDefault="00383AE7" w:rsidP="00F10342">
      <w:pPr>
        <w:rPr>
          <w:rFonts w:ascii="Arial" w:hAnsi="Arial" w:cs="Arial"/>
          <w:b/>
          <w:lang w:val="es-MX"/>
        </w:rPr>
      </w:pPr>
      <w:r w:rsidRPr="00CA57A4">
        <w:rPr>
          <w:rFonts w:ascii="Arial" w:hAnsi="Arial" w:cs="Arial"/>
          <w:b/>
          <w:lang w:val="es-MX"/>
        </w:rPr>
        <w:t>7</w:t>
      </w:r>
      <w:r w:rsidR="00F10342" w:rsidRPr="00CA57A4">
        <w:rPr>
          <w:rFonts w:ascii="Arial" w:hAnsi="Arial" w:cs="Arial"/>
          <w:b/>
          <w:lang w:val="es-MX"/>
        </w:rPr>
        <w:t>.- TRAYECTORÍA LABORAL</w:t>
      </w:r>
    </w:p>
    <w:p w:rsidR="00F10342" w:rsidRPr="00CA57A4" w:rsidRDefault="00F10342" w:rsidP="00F10342">
      <w:pPr>
        <w:rPr>
          <w:rFonts w:ascii="Arial" w:hAnsi="Arial" w:cs="Arial"/>
          <w:sz w:val="20"/>
          <w:szCs w:val="20"/>
          <w:lang w:val="es-MX"/>
        </w:rPr>
      </w:pPr>
      <w:r w:rsidRPr="00CA57A4">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CA57A4" w:rsidTr="009403A3">
        <w:trPr>
          <w:trHeight w:val="402"/>
          <w:jc w:val="center"/>
        </w:trPr>
        <w:tc>
          <w:tcPr>
            <w:tcW w:w="4248"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Cargo</w:t>
            </w:r>
          </w:p>
        </w:tc>
        <w:tc>
          <w:tcPr>
            <w:tcW w:w="4529" w:type="dxa"/>
            <w:gridSpan w:val="3"/>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Institución/Empresa</w:t>
            </w:r>
          </w:p>
        </w:tc>
      </w:tr>
      <w:tr w:rsidR="00F10342" w:rsidRPr="00CA57A4" w:rsidTr="009403A3">
        <w:trPr>
          <w:trHeight w:val="402"/>
          <w:jc w:val="center"/>
        </w:trPr>
        <w:tc>
          <w:tcPr>
            <w:tcW w:w="4248" w:type="dxa"/>
            <w:shd w:val="clear" w:color="auto" w:fill="auto"/>
          </w:tcPr>
          <w:p w:rsidR="00F10342" w:rsidRPr="00CA57A4" w:rsidRDefault="00F10342" w:rsidP="00BB5DBC">
            <w:pPr>
              <w:rPr>
                <w:rFonts w:ascii="Arial" w:hAnsi="Arial" w:cs="Arial"/>
                <w:lang w:val="es-MX"/>
              </w:rPr>
            </w:pPr>
          </w:p>
        </w:tc>
        <w:tc>
          <w:tcPr>
            <w:tcW w:w="4529" w:type="dxa"/>
            <w:gridSpan w:val="3"/>
            <w:shd w:val="clear" w:color="auto" w:fill="auto"/>
          </w:tcPr>
          <w:p w:rsidR="00F10342" w:rsidRPr="00CA57A4" w:rsidRDefault="00F10342" w:rsidP="00BB5DBC">
            <w:pPr>
              <w:rPr>
                <w:rFonts w:ascii="Arial" w:hAnsi="Arial" w:cs="Arial"/>
                <w:lang w:val="es-MX"/>
              </w:rPr>
            </w:pPr>
          </w:p>
        </w:tc>
      </w:tr>
      <w:tr w:rsidR="00F10342" w:rsidRPr="00CA57A4" w:rsidTr="009403A3">
        <w:trPr>
          <w:trHeight w:val="340"/>
          <w:jc w:val="center"/>
        </w:trPr>
        <w:tc>
          <w:tcPr>
            <w:tcW w:w="4633"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 Gerencia, Departamento, Unidad o Área de Desempeño</w:t>
            </w:r>
          </w:p>
        </w:tc>
        <w:tc>
          <w:tcPr>
            <w:tcW w:w="2072"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Desde</w:t>
            </w:r>
          </w:p>
          <w:p w:rsidR="00F10342" w:rsidRPr="00CA57A4" w:rsidRDefault="00F10342" w:rsidP="00BB5DBC">
            <w:pPr>
              <w:jc w:val="center"/>
              <w:rPr>
                <w:rFonts w:ascii="Arial" w:hAnsi="Arial" w:cs="Arial"/>
                <w:i/>
                <w:lang w:val="es-MX"/>
              </w:rPr>
            </w:pPr>
            <w:r w:rsidRPr="00CA57A4">
              <w:rPr>
                <w:rFonts w:ascii="Arial" w:hAnsi="Arial" w:cs="Arial"/>
                <w:i/>
                <w:sz w:val="16"/>
                <w:szCs w:val="16"/>
                <w:lang w:val="es-MX"/>
              </w:rPr>
              <w:t>(día/mes/año)</w:t>
            </w:r>
          </w:p>
        </w:tc>
        <w:tc>
          <w:tcPr>
            <w:tcW w:w="2072"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Hasta</w:t>
            </w:r>
          </w:p>
          <w:p w:rsidR="00F10342" w:rsidRPr="00CA57A4" w:rsidRDefault="00F10342" w:rsidP="00BB5DBC">
            <w:pPr>
              <w:jc w:val="center"/>
              <w:rPr>
                <w:rFonts w:ascii="Arial" w:hAnsi="Arial" w:cs="Arial"/>
                <w:i/>
                <w:lang w:val="es-MX"/>
              </w:rPr>
            </w:pPr>
            <w:r w:rsidRPr="00CA57A4">
              <w:rPr>
                <w:rFonts w:ascii="Arial" w:hAnsi="Arial" w:cs="Arial"/>
                <w:i/>
                <w:sz w:val="16"/>
                <w:szCs w:val="16"/>
                <w:lang w:val="es-MX"/>
              </w:rPr>
              <w:t>(día/mes/año)</w:t>
            </w:r>
          </w:p>
        </w:tc>
      </w:tr>
      <w:tr w:rsidR="00F10342" w:rsidRPr="00CA57A4" w:rsidTr="009403A3">
        <w:trPr>
          <w:trHeight w:val="340"/>
          <w:jc w:val="center"/>
        </w:trPr>
        <w:tc>
          <w:tcPr>
            <w:tcW w:w="4633" w:type="dxa"/>
            <w:gridSpan w:val="2"/>
            <w:shd w:val="clear" w:color="auto" w:fill="auto"/>
          </w:tcPr>
          <w:p w:rsidR="00F10342" w:rsidRPr="00CA57A4" w:rsidRDefault="00F10342" w:rsidP="00BB5DBC">
            <w:pPr>
              <w:rPr>
                <w:rFonts w:ascii="Arial" w:hAnsi="Arial" w:cs="Arial"/>
                <w:lang w:val="es-MX"/>
              </w:rPr>
            </w:pPr>
          </w:p>
        </w:tc>
        <w:tc>
          <w:tcPr>
            <w:tcW w:w="2072"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2072"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r>
      <w:tr w:rsidR="00F10342" w:rsidRPr="00CA57A4" w:rsidTr="009403A3">
        <w:trPr>
          <w:trHeight w:val="402"/>
          <w:jc w:val="center"/>
        </w:trPr>
        <w:tc>
          <w:tcPr>
            <w:tcW w:w="8777" w:type="dxa"/>
            <w:gridSpan w:val="4"/>
            <w:shd w:val="clear" w:color="auto" w:fill="FFFF99"/>
          </w:tcPr>
          <w:p w:rsidR="00F10342" w:rsidRPr="00CA57A4" w:rsidRDefault="00F10342" w:rsidP="00BB5DBC">
            <w:pPr>
              <w:jc w:val="both"/>
              <w:rPr>
                <w:rFonts w:ascii="Arial" w:hAnsi="Arial" w:cs="Arial"/>
                <w:i/>
                <w:lang w:val="es-MX"/>
              </w:rPr>
            </w:pPr>
            <w:r w:rsidRPr="00CA57A4">
              <w:rPr>
                <w:rFonts w:ascii="Arial" w:hAnsi="Arial" w:cs="Arial"/>
                <w:i/>
                <w:lang w:val="es-MX"/>
              </w:rPr>
              <w:t>Funciones Principales</w:t>
            </w:r>
            <w:r w:rsidRPr="00CA57A4">
              <w:rPr>
                <w:rFonts w:ascii="Arial" w:hAnsi="Arial" w:cs="Arial"/>
                <w:i/>
                <w:sz w:val="20"/>
                <w:szCs w:val="20"/>
                <w:lang w:val="es-MX"/>
              </w:rPr>
              <w:t xml:space="preserve"> (descripción general de las funciones realizadas y principales logros)</w:t>
            </w:r>
          </w:p>
        </w:tc>
      </w:tr>
      <w:tr w:rsidR="00F10342" w:rsidRPr="00CA57A4" w:rsidTr="009403A3">
        <w:trPr>
          <w:trHeight w:val="402"/>
          <w:jc w:val="center"/>
        </w:trPr>
        <w:tc>
          <w:tcPr>
            <w:tcW w:w="8777" w:type="dxa"/>
            <w:gridSpan w:val="4"/>
            <w:shd w:val="clear" w:color="auto" w:fill="auto"/>
          </w:tcPr>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tc>
      </w:tr>
    </w:tbl>
    <w:p w:rsidR="00F10342" w:rsidRPr="00CA57A4"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CA57A4" w:rsidTr="009403A3">
        <w:trPr>
          <w:trHeight w:val="402"/>
          <w:jc w:val="center"/>
        </w:trPr>
        <w:tc>
          <w:tcPr>
            <w:tcW w:w="4248"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Cargo</w:t>
            </w:r>
          </w:p>
        </w:tc>
        <w:tc>
          <w:tcPr>
            <w:tcW w:w="4529" w:type="dxa"/>
            <w:gridSpan w:val="3"/>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Institución/Empresa</w:t>
            </w:r>
          </w:p>
        </w:tc>
      </w:tr>
      <w:tr w:rsidR="00F10342" w:rsidRPr="00CA57A4" w:rsidTr="009403A3">
        <w:trPr>
          <w:trHeight w:val="402"/>
          <w:jc w:val="center"/>
        </w:trPr>
        <w:tc>
          <w:tcPr>
            <w:tcW w:w="4248" w:type="dxa"/>
            <w:shd w:val="clear" w:color="auto" w:fill="auto"/>
          </w:tcPr>
          <w:p w:rsidR="00F10342" w:rsidRPr="00CA57A4" w:rsidRDefault="00F10342" w:rsidP="00BB5DBC">
            <w:pPr>
              <w:rPr>
                <w:rFonts w:ascii="Arial" w:hAnsi="Arial" w:cs="Arial"/>
                <w:lang w:val="es-MX"/>
              </w:rPr>
            </w:pPr>
          </w:p>
        </w:tc>
        <w:tc>
          <w:tcPr>
            <w:tcW w:w="4529" w:type="dxa"/>
            <w:gridSpan w:val="3"/>
            <w:shd w:val="clear" w:color="auto" w:fill="auto"/>
          </w:tcPr>
          <w:p w:rsidR="00F10342" w:rsidRPr="00CA57A4" w:rsidRDefault="00F10342" w:rsidP="00BB5DBC">
            <w:pPr>
              <w:rPr>
                <w:rFonts w:ascii="Arial" w:hAnsi="Arial" w:cs="Arial"/>
                <w:lang w:val="es-MX"/>
              </w:rPr>
            </w:pPr>
          </w:p>
        </w:tc>
      </w:tr>
      <w:tr w:rsidR="00F10342" w:rsidRPr="00CA57A4" w:rsidTr="009403A3">
        <w:trPr>
          <w:trHeight w:val="340"/>
          <w:jc w:val="center"/>
        </w:trPr>
        <w:tc>
          <w:tcPr>
            <w:tcW w:w="4633" w:type="dxa"/>
            <w:gridSpan w:val="2"/>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 xml:space="preserve"> Gerencia, Departamento, Unidad o Área de Desempeño</w:t>
            </w:r>
          </w:p>
        </w:tc>
        <w:tc>
          <w:tcPr>
            <w:tcW w:w="2072"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Desde</w:t>
            </w:r>
          </w:p>
          <w:p w:rsidR="00F10342" w:rsidRPr="00CA57A4" w:rsidRDefault="00F10342" w:rsidP="00BB5DBC">
            <w:pPr>
              <w:jc w:val="center"/>
              <w:rPr>
                <w:rFonts w:ascii="Arial" w:hAnsi="Arial" w:cs="Arial"/>
                <w:i/>
                <w:lang w:val="es-MX"/>
              </w:rPr>
            </w:pPr>
            <w:r w:rsidRPr="00CA57A4">
              <w:rPr>
                <w:rFonts w:ascii="Arial" w:hAnsi="Arial" w:cs="Arial"/>
                <w:i/>
                <w:sz w:val="16"/>
                <w:szCs w:val="16"/>
                <w:lang w:val="es-MX"/>
              </w:rPr>
              <w:t>(día/mes/año)</w:t>
            </w:r>
          </w:p>
        </w:tc>
        <w:tc>
          <w:tcPr>
            <w:tcW w:w="2072" w:type="dxa"/>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Hasta</w:t>
            </w:r>
          </w:p>
          <w:p w:rsidR="00F10342" w:rsidRPr="00CA57A4" w:rsidRDefault="00F10342" w:rsidP="00BB5DBC">
            <w:pPr>
              <w:jc w:val="center"/>
              <w:rPr>
                <w:rFonts w:ascii="Arial" w:hAnsi="Arial" w:cs="Arial"/>
                <w:i/>
                <w:lang w:val="es-MX"/>
              </w:rPr>
            </w:pPr>
            <w:r w:rsidRPr="00CA57A4">
              <w:rPr>
                <w:rFonts w:ascii="Arial" w:hAnsi="Arial" w:cs="Arial"/>
                <w:i/>
                <w:sz w:val="16"/>
                <w:szCs w:val="16"/>
                <w:lang w:val="es-MX"/>
              </w:rPr>
              <w:t>(día/mes/año)</w:t>
            </w:r>
          </w:p>
        </w:tc>
      </w:tr>
      <w:tr w:rsidR="00F10342" w:rsidRPr="00CA57A4" w:rsidTr="009403A3">
        <w:trPr>
          <w:trHeight w:val="340"/>
          <w:jc w:val="center"/>
        </w:trPr>
        <w:tc>
          <w:tcPr>
            <w:tcW w:w="4633" w:type="dxa"/>
            <w:gridSpan w:val="2"/>
            <w:shd w:val="clear" w:color="auto" w:fill="auto"/>
          </w:tcPr>
          <w:p w:rsidR="00F10342" w:rsidRPr="00CA57A4" w:rsidRDefault="00F10342" w:rsidP="00BB5DBC">
            <w:pPr>
              <w:rPr>
                <w:rFonts w:ascii="Arial" w:hAnsi="Arial" w:cs="Arial"/>
                <w:lang w:val="es-MX"/>
              </w:rPr>
            </w:pPr>
          </w:p>
        </w:tc>
        <w:tc>
          <w:tcPr>
            <w:tcW w:w="2072"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c>
          <w:tcPr>
            <w:tcW w:w="2072" w:type="dxa"/>
            <w:shd w:val="clear" w:color="auto" w:fill="auto"/>
          </w:tcPr>
          <w:p w:rsidR="00F10342" w:rsidRPr="00CA57A4" w:rsidRDefault="00F10342" w:rsidP="00BB5DBC">
            <w:pPr>
              <w:spacing w:before="120"/>
              <w:jc w:val="center"/>
              <w:rPr>
                <w:rFonts w:ascii="Arial" w:hAnsi="Arial" w:cs="Arial"/>
                <w:position w:val="-6"/>
                <w:lang w:val="es-MX"/>
              </w:rPr>
            </w:pPr>
            <w:r w:rsidRPr="00CA57A4">
              <w:rPr>
                <w:rFonts w:ascii="Arial" w:hAnsi="Arial" w:cs="Arial"/>
                <w:position w:val="-6"/>
                <w:lang w:val="es-MX"/>
              </w:rPr>
              <w:t>___/___/___</w:t>
            </w:r>
          </w:p>
        </w:tc>
      </w:tr>
      <w:tr w:rsidR="00F10342" w:rsidRPr="00CA57A4" w:rsidTr="009403A3">
        <w:trPr>
          <w:trHeight w:val="402"/>
          <w:jc w:val="center"/>
        </w:trPr>
        <w:tc>
          <w:tcPr>
            <w:tcW w:w="8777" w:type="dxa"/>
            <w:gridSpan w:val="4"/>
            <w:shd w:val="clear" w:color="auto" w:fill="FFFF99"/>
          </w:tcPr>
          <w:p w:rsidR="00F10342" w:rsidRPr="00CA57A4" w:rsidRDefault="00F10342" w:rsidP="00BB5DBC">
            <w:pPr>
              <w:jc w:val="both"/>
              <w:rPr>
                <w:rFonts w:ascii="Arial" w:hAnsi="Arial" w:cs="Arial"/>
                <w:i/>
                <w:lang w:val="es-MX"/>
              </w:rPr>
            </w:pPr>
            <w:r w:rsidRPr="00CA57A4">
              <w:rPr>
                <w:rFonts w:ascii="Arial" w:hAnsi="Arial" w:cs="Arial"/>
                <w:i/>
                <w:lang w:val="es-MX"/>
              </w:rPr>
              <w:t xml:space="preserve">Funciones Principales </w:t>
            </w:r>
            <w:r w:rsidRPr="00CA57A4">
              <w:rPr>
                <w:rFonts w:ascii="Arial" w:hAnsi="Arial" w:cs="Arial"/>
                <w:i/>
                <w:sz w:val="20"/>
                <w:szCs w:val="20"/>
                <w:lang w:val="es-MX"/>
              </w:rPr>
              <w:t>(descripción general de las funciones realizadas y principales logros)</w:t>
            </w:r>
          </w:p>
        </w:tc>
      </w:tr>
      <w:tr w:rsidR="00F10342" w:rsidRPr="00CA57A4" w:rsidTr="009403A3">
        <w:trPr>
          <w:trHeight w:val="402"/>
          <w:jc w:val="center"/>
        </w:trPr>
        <w:tc>
          <w:tcPr>
            <w:tcW w:w="8777" w:type="dxa"/>
            <w:gridSpan w:val="4"/>
            <w:shd w:val="clear" w:color="auto" w:fill="auto"/>
          </w:tcPr>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p w:rsidR="00F10342" w:rsidRPr="00CA57A4" w:rsidRDefault="00F10342" w:rsidP="00BB5DBC">
            <w:pPr>
              <w:rPr>
                <w:rFonts w:ascii="Arial" w:hAnsi="Arial" w:cs="Arial"/>
                <w:lang w:val="es-MX"/>
              </w:rPr>
            </w:pPr>
          </w:p>
        </w:tc>
      </w:tr>
    </w:tbl>
    <w:p w:rsidR="00400B94" w:rsidRPr="00CA57A4" w:rsidRDefault="00400B94" w:rsidP="00F10342">
      <w:pPr>
        <w:rPr>
          <w:rFonts w:ascii="Arial" w:hAnsi="Arial" w:cs="Arial"/>
          <w:b/>
          <w:lang w:val="es-MX"/>
        </w:rPr>
      </w:pPr>
    </w:p>
    <w:p w:rsidR="0093391E" w:rsidRPr="00CA57A4" w:rsidRDefault="0093391E" w:rsidP="00F10342">
      <w:pPr>
        <w:rPr>
          <w:rFonts w:ascii="Arial" w:hAnsi="Arial" w:cs="Arial"/>
          <w:b/>
          <w:lang w:val="es-MX"/>
        </w:rPr>
      </w:pPr>
    </w:p>
    <w:p w:rsidR="0093391E" w:rsidRPr="00CA57A4" w:rsidRDefault="0093391E" w:rsidP="00F10342">
      <w:pPr>
        <w:rPr>
          <w:rFonts w:ascii="Arial" w:hAnsi="Arial" w:cs="Arial"/>
          <w:b/>
          <w:lang w:val="es-MX"/>
        </w:rPr>
      </w:pPr>
    </w:p>
    <w:p w:rsidR="00400B94" w:rsidRPr="00CA57A4" w:rsidRDefault="00383AE7" w:rsidP="00F10342">
      <w:pPr>
        <w:rPr>
          <w:rFonts w:ascii="Arial" w:hAnsi="Arial" w:cs="Arial"/>
          <w:b/>
          <w:lang w:val="es-MX"/>
        </w:rPr>
      </w:pPr>
      <w:r w:rsidRPr="00CA57A4">
        <w:rPr>
          <w:rFonts w:ascii="Arial" w:hAnsi="Arial" w:cs="Arial"/>
          <w:b/>
          <w:lang w:val="es-MX"/>
        </w:rPr>
        <w:lastRenderedPageBreak/>
        <w:t>8</w:t>
      </w:r>
      <w:r w:rsidR="00400B94" w:rsidRPr="00CA57A4">
        <w:rPr>
          <w:rFonts w:ascii="Arial" w:hAnsi="Arial" w:cs="Arial"/>
          <w:b/>
          <w:lang w:val="es-MX"/>
        </w:rPr>
        <w:t>.- CALIFICACIONES</w:t>
      </w:r>
    </w:p>
    <w:p w:rsidR="00400B94" w:rsidRPr="00CA57A4" w:rsidRDefault="00400B94" w:rsidP="00F10342">
      <w:pPr>
        <w:rPr>
          <w:rFonts w:ascii="Arial" w:hAnsi="Arial" w:cs="Arial"/>
          <w:lang w:val="es-MX"/>
        </w:rPr>
      </w:pPr>
      <w:r w:rsidRPr="00CA57A4">
        <w:rPr>
          <w:rFonts w:ascii="Arial" w:hAnsi="Arial" w:cs="Arial"/>
          <w:lang w:val="es-MX"/>
        </w:rPr>
        <w:t>*Indique las últimas dos calificaciones que obtuvo. Sólo para funcionarios de</w:t>
      </w:r>
      <w:r w:rsidR="008316A9" w:rsidRPr="00CA57A4">
        <w:rPr>
          <w:rFonts w:ascii="Arial" w:hAnsi="Arial" w:cs="Arial"/>
          <w:lang w:val="es-MX"/>
        </w:rPr>
        <w:t>l</w:t>
      </w:r>
      <w:r w:rsidRPr="00CA57A4">
        <w:rPr>
          <w:rFonts w:ascii="Arial" w:hAnsi="Arial" w:cs="Arial"/>
          <w:lang w:val="es-MX"/>
        </w:rPr>
        <w:t xml:space="preserve"> Hospital </w:t>
      </w:r>
      <w:r w:rsidR="008316A9" w:rsidRPr="00CA57A4">
        <w:rPr>
          <w:rFonts w:ascii="Arial" w:hAnsi="Arial" w:cs="Arial"/>
          <w:lang w:val="es-MX"/>
        </w:rPr>
        <w:t>Regional</w:t>
      </w:r>
      <w:r w:rsidRPr="00CA57A4">
        <w:rPr>
          <w:rFonts w:ascii="Arial" w:hAnsi="Arial" w:cs="Arial"/>
          <w:lang w:val="es-MX"/>
        </w:rPr>
        <w:t xml:space="preserve">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CA57A4" w:rsidTr="000C7104">
        <w:trPr>
          <w:trHeight w:val="577"/>
          <w:jc w:val="center"/>
        </w:trPr>
        <w:tc>
          <w:tcPr>
            <w:tcW w:w="3652" w:type="dxa"/>
            <w:tcBorders>
              <w:bottom w:val="single" w:sz="4" w:space="0" w:color="FFCC00"/>
            </w:tcBorders>
            <w:shd w:val="clear" w:color="auto" w:fill="FFFF99"/>
          </w:tcPr>
          <w:p w:rsidR="00400B94" w:rsidRPr="00CA57A4" w:rsidRDefault="00400B94" w:rsidP="000C7104">
            <w:pPr>
              <w:spacing w:after="0" w:line="240" w:lineRule="auto"/>
              <w:jc w:val="center"/>
              <w:rPr>
                <w:rFonts w:ascii="Arial" w:hAnsi="Arial" w:cs="Arial"/>
                <w:i/>
                <w:lang w:val="es-MX"/>
              </w:rPr>
            </w:pPr>
            <w:r w:rsidRPr="00CA57A4">
              <w:rPr>
                <w:rFonts w:ascii="Arial" w:hAnsi="Arial" w:cs="Arial"/>
                <w:i/>
                <w:lang w:val="es-MX"/>
              </w:rPr>
              <w:t xml:space="preserve">Nombre Centro de Responsabilidad o </w:t>
            </w:r>
            <w:proofErr w:type="spellStart"/>
            <w:r w:rsidRPr="00CA57A4">
              <w:rPr>
                <w:rFonts w:ascii="Arial" w:hAnsi="Arial" w:cs="Arial"/>
                <w:i/>
                <w:lang w:val="es-MX"/>
              </w:rPr>
              <w:t>Subcentro</w:t>
            </w:r>
            <w:proofErr w:type="spellEnd"/>
            <w:r w:rsidRPr="00CA57A4">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CA57A4" w:rsidRDefault="00400B94" w:rsidP="000C7104">
            <w:pPr>
              <w:spacing w:after="0" w:line="240" w:lineRule="auto"/>
              <w:jc w:val="center"/>
              <w:rPr>
                <w:rFonts w:ascii="Arial" w:hAnsi="Arial" w:cs="Arial"/>
                <w:i/>
                <w:lang w:val="es-MX"/>
              </w:rPr>
            </w:pPr>
            <w:r w:rsidRPr="00CA57A4">
              <w:rPr>
                <w:rFonts w:ascii="Arial" w:hAnsi="Arial" w:cs="Arial"/>
                <w:i/>
                <w:lang w:val="es-MX"/>
              </w:rPr>
              <w:t>Año</w:t>
            </w:r>
          </w:p>
          <w:p w:rsidR="00400B94" w:rsidRPr="00CA57A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CA57A4" w:rsidRDefault="00400B94" w:rsidP="000C7104">
            <w:pPr>
              <w:spacing w:after="0" w:line="240" w:lineRule="auto"/>
              <w:jc w:val="center"/>
              <w:rPr>
                <w:rFonts w:ascii="Arial" w:hAnsi="Arial" w:cs="Arial"/>
                <w:i/>
                <w:lang w:val="es-MX"/>
              </w:rPr>
            </w:pPr>
            <w:r w:rsidRPr="00CA57A4">
              <w:rPr>
                <w:rFonts w:ascii="Arial" w:hAnsi="Arial" w:cs="Arial"/>
                <w:i/>
                <w:lang w:val="es-MX"/>
              </w:rPr>
              <w:t>Calificación</w:t>
            </w:r>
          </w:p>
        </w:tc>
      </w:tr>
      <w:tr w:rsidR="00400B94" w:rsidRPr="00CA57A4" w:rsidTr="009403A3">
        <w:trPr>
          <w:trHeight w:val="507"/>
          <w:jc w:val="center"/>
        </w:trPr>
        <w:tc>
          <w:tcPr>
            <w:tcW w:w="3652" w:type="dxa"/>
            <w:shd w:val="clear" w:color="auto" w:fill="auto"/>
          </w:tcPr>
          <w:p w:rsidR="00400B94" w:rsidRPr="00CA57A4" w:rsidRDefault="00400B94" w:rsidP="00E325C9">
            <w:pPr>
              <w:rPr>
                <w:rFonts w:ascii="Arial" w:hAnsi="Arial" w:cs="Arial"/>
                <w:lang w:val="es-MX"/>
              </w:rPr>
            </w:pPr>
          </w:p>
        </w:tc>
        <w:tc>
          <w:tcPr>
            <w:tcW w:w="2653" w:type="dxa"/>
          </w:tcPr>
          <w:p w:rsidR="00400B94" w:rsidRPr="00CA57A4" w:rsidRDefault="00400B94" w:rsidP="00400B94">
            <w:pPr>
              <w:jc w:val="center"/>
              <w:rPr>
                <w:rFonts w:ascii="Arial" w:hAnsi="Arial" w:cs="Arial"/>
                <w:lang w:val="es-MX"/>
              </w:rPr>
            </w:pPr>
          </w:p>
        </w:tc>
        <w:tc>
          <w:tcPr>
            <w:tcW w:w="2653" w:type="dxa"/>
            <w:shd w:val="clear" w:color="auto" w:fill="auto"/>
          </w:tcPr>
          <w:p w:rsidR="00400B94" w:rsidRPr="00CA57A4" w:rsidRDefault="00400B94" w:rsidP="00E325C9">
            <w:pPr>
              <w:rPr>
                <w:rFonts w:ascii="Arial" w:hAnsi="Arial" w:cs="Arial"/>
                <w:lang w:val="es-MX"/>
              </w:rPr>
            </w:pPr>
          </w:p>
        </w:tc>
      </w:tr>
      <w:tr w:rsidR="00400B94" w:rsidRPr="00CA57A4" w:rsidTr="009403A3">
        <w:trPr>
          <w:trHeight w:val="519"/>
          <w:jc w:val="center"/>
        </w:trPr>
        <w:tc>
          <w:tcPr>
            <w:tcW w:w="3652" w:type="dxa"/>
            <w:shd w:val="clear" w:color="auto" w:fill="auto"/>
          </w:tcPr>
          <w:p w:rsidR="00400B94" w:rsidRPr="00CA57A4" w:rsidRDefault="00400B94" w:rsidP="00E325C9">
            <w:pPr>
              <w:rPr>
                <w:rFonts w:ascii="Arial" w:hAnsi="Arial" w:cs="Arial"/>
                <w:lang w:val="es-MX"/>
              </w:rPr>
            </w:pPr>
          </w:p>
        </w:tc>
        <w:tc>
          <w:tcPr>
            <w:tcW w:w="2653" w:type="dxa"/>
          </w:tcPr>
          <w:p w:rsidR="00400B94" w:rsidRPr="00CA57A4" w:rsidRDefault="00400B94" w:rsidP="00400B94">
            <w:pPr>
              <w:jc w:val="center"/>
              <w:rPr>
                <w:rFonts w:ascii="Arial" w:hAnsi="Arial" w:cs="Arial"/>
                <w:lang w:val="es-MX"/>
              </w:rPr>
            </w:pPr>
          </w:p>
        </w:tc>
        <w:tc>
          <w:tcPr>
            <w:tcW w:w="2653" w:type="dxa"/>
            <w:shd w:val="clear" w:color="auto" w:fill="auto"/>
          </w:tcPr>
          <w:p w:rsidR="00400B94" w:rsidRPr="00CA57A4" w:rsidRDefault="00400B94" w:rsidP="00E325C9">
            <w:pPr>
              <w:rPr>
                <w:rFonts w:ascii="Arial" w:hAnsi="Arial" w:cs="Arial"/>
                <w:lang w:val="es-MX"/>
              </w:rPr>
            </w:pPr>
          </w:p>
        </w:tc>
      </w:tr>
    </w:tbl>
    <w:p w:rsidR="00383AE7" w:rsidRPr="00CA57A4" w:rsidRDefault="00383AE7" w:rsidP="00F10342">
      <w:pPr>
        <w:rPr>
          <w:rFonts w:ascii="Arial" w:hAnsi="Arial" w:cs="Arial"/>
          <w:b/>
          <w:lang w:val="es-MX"/>
        </w:rPr>
      </w:pPr>
    </w:p>
    <w:p w:rsidR="00F10342" w:rsidRPr="00CA57A4" w:rsidRDefault="00383AE7" w:rsidP="00F10342">
      <w:pPr>
        <w:rPr>
          <w:rFonts w:ascii="Arial" w:hAnsi="Arial" w:cs="Arial"/>
          <w:b/>
          <w:lang w:val="es-MX"/>
        </w:rPr>
      </w:pPr>
      <w:r w:rsidRPr="00CA57A4">
        <w:rPr>
          <w:rFonts w:ascii="Arial" w:hAnsi="Arial" w:cs="Arial"/>
          <w:b/>
          <w:lang w:val="es-MX"/>
        </w:rPr>
        <w:t>9</w:t>
      </w:r>
      <w:r w:rsidR="00400B94" w:rsidRPr="00CA57A4">
        <w:rPr>
          <w:rFonts w:ascii="Arial" w:hAnsi="Arial" w:cs="Arial"/>
          <w:b/>
          <w:lang w:val="es-MX"/>
        </w:rPr>
        <w:t xml:space="preserve">.- </w:t>
      </w:r>
      <w:r w:rsidR="00F10342" w:rsidRPr="00CA57A4">
        <w:rPr>
          <w:rFonts w:ascii="Arial" w:hAnsi="Arial" w:cs="Arial"/>
          <w:b/>
          <w:lang w:val="es-MX"/>
        </w:rPr>
        <w:t>REFERENCIAS LABORALES</w:t>
      </w:r>
    </w:p>
    <w:p w:rsidR="00F10342" w:rsidRPr="00CA57A4" w:rsidRDefault="00F10342" w:rsidP="00F10342">
      <w:pPr>
        <w:rPr>
          <w:rFonts w:ascii="Arial" w:hAnsi="Arial" w:cs="Arial"/>
          <w:lang w:val="es-MX"/>
        </w:rPr>
      </w:pPr>
      <w:r w:rsidRPr="00CA57A4">
        <w:rPr>
          <w:rFonts w:ascii="Arial" w:hAnsi="Arial" w:cs="Arial"/>
          <w:lang w:val="es-MX"/>
        </w:rPr>
        <w:t>*</w:t>
      </w:r>
      <w:r w:rsidRPr="00CA57A4">
        <w:rPr>
          <w:rFonts w:ascii="Arial" w:hAnsi="Arial" w:cs="Arial"/>
          <w:sz w:val="20"/>
          <w:szCs w:val="20"/>
          <w:lang w:val="es-MX"/>
        </w:rPr>
        <w:t xml:space="preserve"> Indicar el nombre de tres j</w:t>
      </w:r>
      <w:r w:rsidR="00D36276" w:rsidRPr="00CA57A4">
        <w:rPr>
          <w:rFonts w:ascii="Arial" w:hAnsi="Arial" w:cs="Arial"/>
          <w:sz w:val="20"/>
          <w:szCs w:val="20"/>
          <w:lang w:val="es-MX"/>
        </w:rPr>
        <w:t>efaturas que hayan estado a cargo de usted</w:t>
      </w:r>
      <w:r w:rsidRPr="00CA57A4">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CA57A4" w:rsidTr="009403A3">
        <w:trPr>
          <w:jc w:val="center"/>
        </w:trPr>
        <w:tc>
          <w:tcPr>
            <w:tcW w:w="2268" w:type="dxa"/>
            <w:tcBorders>
              <w:bottom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Nombre</w:t>
            </w:r>
          </w:p>
        </w:tc>
        <w:tc>
          <w:tcPr>
            <w:tcW w:w="1980" w:type="dxa"/>
            <w:tcBorders>
              <w:bottom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Institución</w:t>
            </w:r>
          </w:p>
        </w:tc>
        <w:tc>
          <w:tcPr>
            <w:tcW w:w="2700" w:type="dxa"/>
            <w:tcBorders>
              <w:bottom w:val="single" w:sz="4" w:space="0" w:color="FFCC00"/>
            </w:tcBorders>
            <w:shd w:val="clear" w:color="auto" w:fill="FFFF99"/>
          </w:tcPr>
          <w:p w:rsidR="00F10342" w:rsidRPr="00CA57A4" w:rsidRDefault="00F10342" w:rsidP="00BB5DBC">
            <w:pPr>
              <w:jc w:val="center"/>
              <w:rPr>
                <w:rFonts w:ascii="Arial" w:hAnsi="Arial" w:cs="Arial"/>
                <w:i/>
                <w:lang w:val="es-MX"/>
              </w:rPr>
            </w:pPr>
            <w:r w:rsidRPr="00CA57A4">
              <w:rPr>
                <w:rFonts w:ascii="Arial" w:hAnsi="Arial" w:cs="Arial"/>
                <w:i/>
                <w:lang w:val="es-MX"/>
              </w:rPr>
              <w:t>Cargo</w:t>
            </w:r>
          </w:p>
        </w:tc>
        <w:tc>
          <w:tcPr>
            <w:tcW w:w="977" w:type="dxa"/>
            <w:tcBorders>
              <w:bottom w:val="single" w:sz="4" w:space="0" w:color="FFCC00"/>
            </w:tcBorders>
            <w:shd w:val="clear" w:color="auto" w:fill="FFFF99"/>
          </w:tcPr>
          <w:p w:rsidR="00F10342" w:rsidRPr="00CA57A4" w:rsidRDefault="00F10342" w:rsidP="00BB5DBC">
            <w:pPr>
              <w:jc w:val="center"/>
              <w:rPr>
                <w:rFonts w:ascii="Arial" w:hAnsi="Arial" w:cs="Arial"/>
                <w:i/>
                <w:sz w:val="18"/>
                <w:szCs w:val="18"/>
                <w:lang w:val="es-MX"/>
              </w:rPr>
            </w:pPr>
            <w:r w:rsidRPr="00CA57A4">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CA57A4" w:rsidRDefault="00F10342" w:rsidP="00BB5DBC">
            <w:pPr>
              <w:jc w:val="center"/>
              <w:rPr>
                <w:rFonts w:ascii="Arial" w:hAnsi="Arial" w:cs="Arial"/>
                <w:i/>
                <w:sz w:val="18"/>
                <w:szCs w:val="18"/>
                <w:lang w:val="es-MX"/>
              </w:rPr>
            </w:pPr>
            <w:r w:rsidRPr="00CA57A4">
              <w:rPr>
                <w:rFonts w:ascii="Arial" w:hAnsi="Arial" w:cs="Arial"/>
                <w:i/>
                <w:sz w:val="18"/>
                <w:szCs w:val="18"/>
                <w:lang w:val="es-MX"/>
              </w:rPr>
              <w:t>Fono Móvil</w:t>
            </w:r>
          </w:p>
        </w:tc>
      </w:tr>
      <w:tr w:rsidR="00F10342" w:rsidRPr="00CA57A4" w:rsidTr="009403A3">
        <w:trPr>
          <w:jc w:val="center"/>
        </w:trPr>
        <w:tc>
          <w:tcPr>
            <w:tcW w:w="2268" w:type="dxa"/>
            <w:shd w:val="clear" w:color="auto" w:fill="auto"/>
          </w:tcPr>
          <w:p w:rsidR="00F10342" w:rsidRPr="00CA57A4" w:rsidRDefault="00F10342" w:rsidP="00BB5DBC">
            <w:pPr>
              <w:rPr>
                <w:rFonts w:ascii="Arial" w:hAnsi="Arial" w:cs="Arial"/>
                <w:lang w:val="es-MX"/>
              </w:rPr>
            </w:pPr>
          </w:p>
        </w:tc>
        <w:tc>
          <w:tcPr>
            <w:tcW w:w="1980" w:type="dxa"/>
            <w:shd w:val="clear" w:color="auto" w:fill="auto"/>
          </w:tcPr>
          <w:p w:rsidR="00F10342" w:rsidRPr="00CA57A4" w:rsidRDefault="00F10342" w:rsidP="00BB5DBC">
            <w:pPr>
              <w:rPr>
                <w:rFonts w:ascii="Arial" w:hAnsi="Arial" w:cs="Arial"/>
                <w:lang w:val="es-MX"/>
              </w:rPr>
            </w:pPr>
          </w:p>
        </w:tc>
        <w:tc>
          <w:tcPr>
            <w:tcW w:w="2700" w:type="dxa"/>
            <w:shd w:val="clear" w:color="auto" w:fill="auto"/>
          </w:tcPr>
          <w:p w:rsidR="00F10342" w:rsidRPr="00CA57A4" w:rsidRDefault="00F10342" w:rsidP="00BB5DBC">
            <w:pPr>
              <w:rPr>
                <w:rFonts w:ascii="Arial" w:hAnsi="Arial" w:cs="Arial"/>
                <w:lang w:val="es-MX"/>
              </w:rPr>
            </w:pPr>
          </w:p>
        </w:tc>
        <w:tc>
          <w:tcPr>
            <w:tcW w:w="977" w:type="dxa"/>
            <w:shd w:val="clear" w:color="auto" w:fill="auto"/>
          </w:tcPr>
          <w:p w:rsidR="00F10342" w:rsidRPr="00CA57A4" w:rsidRDefault="00F10342" w:rsidP="00BB5DBC">
            <w:pPr>
              <w:rPr>
                <w:rFonts w:ascii="Arial" w:hAnsi="Arial" w:cs="Arial"/>
                <w:lang w:val="es-MX"/>
              </w:rPr>
            </w:pPr>
          </w:p>
        </w:tc>
        <w:tc>
          <w:tcPr>
            <w:tcW w:w="1055" w:type="dxa"/>
            <w:shd w:val="clear" w:color="auto" w:fill="auto"/>
          </w:tcPr>
          <w:p w:rsidR="00F10342" w:rsidRPr="00CA57A4" w:rsidRDefault="00F10342" w:rsidP="00BB5DBC">
            <w:pPr>
              <w:rPr>
                <w:rFonts w:ascii="Arial" w:hAnsi="Arial" w:cs="Arial"/>
                <w:lang w:val="es-MX"/>
              </w:rPr>
            </w:pPr>
          </w:p>
        </w:tc>
      </w:tr>
      <w:tr w:rsidR="00F10342" w:rsidRPr="00CA57A4" w:rsidTr="009403A3">
        <w:trPr>
          <w:jc w:val="center"/>
        </w:trPr>
        <w:tc>
          <w:tcPr>
            <w:tcW w:w="2268" w:type="dxa"/>
            <w:shd w:val="clear" w:color="auto" w:fill="auto"/>
          </w:tcPr>
          <w:p w:rsidR="00F10342" w:rsidRPr="00CA57A4" w:rsidRDefault="00F10342" w:rsidP="00BB5DBC">
            <w:pPr>
              <w:rPr>
                <w:rFonts w:ascii="Arial" w:hAnsi="Arial" w:cs="Arial"/>
                <w:lang w:val="es-MX"/>
              </w:rPr>
            </w:pPr>
          </w:p>
        </w:tc>
        <w:tc>
          <w:tcPr>
            <w:tcW w:w="1980" w:type="dxa"/>
            <w:shd w:val="clear" w:color="auto" w:fill="auto"/>
          </w:tcPr>
          <w:p w:rsidR="00F10342" w:rsidRPr="00CA57A4" w:rsidRDefault="00F10342" w:rsidP="00BB5DBC">
            <w:pPr>
              <w:rPr>
                <w:rFonts w:ascii="Arial" w:hAnsi="Arial" w:cs="Arial"/>
                <w:lang w:val="es-MX"/>
              </w:rPr>
            </w:pPr>
          </w:p>
        </w:tc>
        <w:tc>
          <w:tcPr>
            <w:tcW w:w="2700" w:type="dxa"/>
            <w:shd w:val="clear" w:color="auto" w:fill="auto"/>
          </w:tcPr>
          <w:p w:rsidR="00F10342" w:rsidRPr="00CA57A4" w:rsidRDefault="00F10342" w:rsidP="00BB5DBC">
            <w:pPr>
              <w:rPr>
                <w:rFonts w:ascii="Arial" w:hAnsi="Arial" w:cs="Arial"/>
                <w:lang w:val="es-MX"/>
              </w:rPr>
            </w:pPr>
          </w:p>
        </w:tc>
        <w:tc>
          <w:tcPr>
            <w:tcW w:w="977" w:type="dxa"/>
            <w:shd w:val="clear" w:color="auto" w:fill="auto"/>
          </w:tcPr>
          <w:p w:rsidR="00F10342" w:rsidRPr="00CA57A4" w:rsidRDefault="00F10342" w:rsidP="00BB5DBC">
            <w:pPr>
              <w:rPr>
                <w:rFonts w:ascii="Arial" w:hAnsi="Arial" w:cs="Arial"/>
                <w:lang w:val="es-MX"/>
              </w:rPr>
            </w:pPr>
          </w:p>
        </w:tc>
        <w:tc>
          <w:tcPr>
            <w:tcW w:w="1055" w:type="dxa"/>
            <w:shd w:val="clear" w:color="auto" w:fill="auto"/>
          </w:tcPr>
          <w:p w:rsidR="00F10342" w:rsidRPr="00CA57A4" w:rsidRDefault="00F10342" w:rsidP="00BB5DBC">
            <w:pPr>
              <w:rPr>
                <w:rFonts w:ascii="Arial" w:hAnsi="Arial" w:cs="Arial"/>
                <w:lang w:val="es-MX"/>
              </w:rPr>
            </w:pPr>
          </w:p>
        </w:tc>
      </w:tr>
      <w:tr w:rsidR="00F10342" w:rsidRPr="00CA57A4" w:rsidTr="009403A3">
        <w:trPr>
          <w:jc w:val="center"/>
        </w:trPr>
        <w:tc>
          <w:tcPr>
            <w:tcW w:w="2268" w:type="dxa"/>
            <w:shd w:val="clear" w:color="auto" w:fill="auto"/>
          </w:tcPr>
          <w:p w:rsidR="00F10342" w:rsidRPr="00CA57A4" w:rsidRDefault="00F10342" w:rsidP="00BB5DBC">
            <w:pPr>
              <w:rPr>
                <w:rFonts w:ascii="Arial" w:hAnsi="Arial" w:cs="Arial"/>
                <w:lang w:val="es-MX"/>
              </w:rPr>
            </w:pPr>
          </w:p>
        </w:tc>
        <w:tc>
          <w:tcPr>
            <w:tcW w:w="1980" w:type="dxa"/>
            <w:shd w:val="clear" w:color="auto" w:fill="auto"/>
          </w:tcPr>
          <w:p w:rsidR="00F10342" w:rsidRPr="00CA57A4" w:rsidRDefault="00F10342" w:rsidP="00BB5DBC">
            <w:pPr>
              <w:rPr>
                <w:rFonts w:ascii="Arial" w:hAnsi="Arial" w:cs="Arial"/>
                <w:lang w:val="es-MX"/>
              </w:rPr>
            </w:pPr>
          </w:p>
        </w:tc>
        <w:tc>
          <w:tcPr>
            <w:tcW w:w="2700" w:type="dxa"/>
            <w:shd w:val="clear" w:color="auto" w:fill="auto"/>
          </w:tcPr>
          <w:p w:rsidR="00F10342" w:rsidRPr="00CA57A4" w:rsidRDefault="00F10342" w:rsidP="00BB5DBC">
            <w:pPr>
              <w:rPr>
                <w:rFonts w:ascii="Arial" w:hAnsi="Arial" w:cs="Arial"/>
                <w:lang w:val="es-MX"/>
              </w:rPr>
            </w:pPr>
          </w:p>
        </w:tc>
        <w:tc>
          <w:tcPr>
            <w:tcW w:w="977" w:type="dxa"/>
            <w:shd w:val="clear" w:color="auto" w:fill="auto"/>
          </w:tcPr>
          <w:p w:rsidR="00F10342" w:rsidRPr="00CA57A4" w:rsidRDefault="00F10342" w:rsidP="00BB5DBC">
            <w:pPr>
              <w:rPr>
                <w:rFonts w:ascii="Arial" w:hAnsi="Arial" w:cs="Arial"/>
                <w:lang w:val="es-MX"/>
              </w:rPr>
            </w:pPr>
          </w:p>
        </w:tc>
        <w:tc>
          <w:tcPr>
            <w:tcW w:w="1055" w:type="dxa"/>
            <w:shd w:val="clear" w:color="auto" w:fill="auto"/>
          </w:tcPr>
          <w:p w:rsidR="00F10342" w:rsidRPr="00CA57A4" w:rsidRDefault="00F10342" w:rsidP="00BB5DBC">
            <w:pPr>
              <w:rPr>
                <w:rFonts w:ascii="Arial" w:hAnsi="Arial" w:cs="Arial"/>
                <w:lang w:val="es-MX"/>
              </w:rPr>
            </w:pPr>
          </w:p>
        </w:tc>
      </w:tr>
    </w:tbl>
    <w:p w:rsidR="00F10342" w:rsidRPr="00CA57A4" w:rsidRDefault="00F10342" w:rsidP="008449A8">
      <w:pPr>
        <w:autoSpaceDE w:val="0"/>
        <w:autoSpaceDN w:val="0"/>
        <w:adjustRightInd w:val="0"/>
        <w:spacing w:after="0" w:line="240" w:lineRule="auto"/>
        <w:jc w:val="both"/>
        <w:rPr>
          <w:rFonts w:ascii="Arial" w:hAnsi="Arial" w:cs="Arial"/>
          <w:lang w:val="es-MX"/>
        </w:rPr>
      </w:pPr>
    </w:p>
    <w:p w:rsidR="003812A0" w:rsidRPr="00CA57A4" w:rsidRDefault="003812A0" w:rsidP="008449A8">
      <w:pPr>
        <w:autoSpaceDE w:val="0"/>
        <w:autoSpaceDN w:val="0"/>
        <w:adjustRightInd w:val="0"/>
        <w:spacing w:after="0" w:line="240" w:lineRule="auto"/>
        <w:jc w:val="both"/>
        <w:rPr>
          <w:rFonts w:ascii="Arial" w:hAnsi="Arial" w:cs="Arial"/>
          <w:lang w:val="es-MX"/>
        </w:rPr>
      </w:pPr>
    </w:p>
    <w:p w:rsidR="003812A0" w:rsidRPr="00CA57A4" w:rsidRDefault="003812A0" w:rsidP="008449A8">
      <w:pPr>
        <w:autoSpaceDE w:val="0"/>
        <w:autoSpaceDN w:val="0"/>
        <w:adjustRightInd w:val="0"/>
        <w:spacing w:after="0" w:line="240" w:lineRule="auto"/>
        <w:jc w:val="both"/>
        <w:rPr>
          <w:rFonts w:ascii="Arial" w:hAnsi="Arial" w:cs="Arial"/>
          <w:lang w:val="es-MX"/>
        </w:rPr>
      </w:pPr>
    </w:p>
    <w:p w:rsidR="00CE3A84" w:rsidRPr="00CA57A4" w:rsidRDefault="00CE3A84" w:rsidP="008449A8">
      <w:pPr>
        <w:autoSpaceDE w:val="0"/>
        <w:autoSpaceDN w:val="0"/>
        <w:adjustRightInd w:val="0"/>
        <w:spacing w:after="0" w:line="240" w:lineRule="auto"/>
        <w:jc w:val="both"/>
        <w:rPr>
          <w:rFonts w:ascii="Arial" w:hAnsi="Arial" w:cs="Arial"/>
          <w:lang w:val="es-MX"/>
        </w:rPr>
      </w:pPr>
    </w:p>
    <w:p w:rsidR="00CE3A84" w:rsidRPr="00CA57A4" w:rsidRDefault="00CE3A84" w:rsidP="008449A8">
      <w:pPr>
        <w:autoSpaceDE w:val="0"/>
        <w:autoSpaceDN w:val="0"/>
        <w:adjustRightInd w:val="0"/>
        <w:spacing w:after="0" w:line="240" w:lineRule="auto"/>
        <w:jc w:val="both"/>
        <w:rPr>
          <w:rFonts w:ascii="Arial" w:hAnsi="Arial" w:cs="Arial"/>
          <w:lang w:val="es-MX"/>
        </w:rPr>
      </w:pPr>
    </w:p>
    <w:p w:rsidR="00CE3A84" w:rsidRPr="00CA57A4" w:rsidRDefault="00CE3A84" w:rsidP="008449A8">
      <w:pPr>
        <w:autoSpaceDE w:val="0"/>
        <w:autoSpaceDN w:val="0"/>
        <w:adjustRightInd w:val="0"/>
        <w:spacing w:after="0" w:line="240" w:lineRule="auto"/>
        <w:jc w:val="both"/>
        <w:rPr>
          <w:rFonts w:ascii="Arial" w:hAnsi="Arial" w:cs="Arial"/>
          <w:lang w:val="es-MX"/>
        </w:rPr>
      </w:pPr>
    </w:p>
    <w:p w:rsidR="00CE3A84" w:rsidRPr="00CA57A4" w:rsidRDefault="00CE3A84" w:rsidP="008449A8">
      <w:pPr>
        <w:autoSpaceDE w:val="0"/>
        <w:autoSpaceDN w:val="0"/>
        <w:adjustRightInd w:val="0"/>
        <w:spacing w:after="0" w:line="240" w:lineRule="auto"/>
        <w:jc w:val="both"/>
        <w:rPr>
          <w:rFonts w:ascii="Arial" w:hAnsi="Arial" w:cs="Arial"/>
          <w:lang w:val="es-MX"/>
        </w:rPr>
      </w:pPr>
    </w:p>
    <w:p w:rsidR="00CE3A84" w:rsidRPr="00CA57A4" w:rsidRDefault="00CE3A84" w:rsidP="008449A8">
      <w:pPr>
        <w:autoSpaceDE w:val="0"/>
        <w:autoSpaceDN w:val="0"/>
        <w:adjustRightInd w:val="0"/>
        <w:spacing w:after="0" w:line="240" w:lineRule="auto"/>
        <w:jc w:val="both"/>
        <w:rPr>
          <w:rFonts w:ascii="Arial" w:hAnsi="Arial" w:cs="Arial"/>
          <w:lang w:val="es-MX"/>
        </w:rPr>
      </w:pPr>
    </w:p>
    <w:p w:rsidR="00CE3A84" w:rsidRPr="00CA57A4" w:rsidRDefault="00CE3A84" w:rsidP="008449A8">
      <w:pPr>
        <w:autoSpaceDE w:val="0"/>
        <w:autoSpaceDN w:val="0"/>
        <w:adjustRightInd w:val="0"/>
        <w:spacing w:after="0" w:line="240" w:lineRule="auto"/>
        <w:jc w:val="both"/>
        <w:rPr>
          <w:rFonts w:ascii="Arial" w:hAnsi="Arial" w:cs="Arial"/>
          <w:lang w:val="es-MX"/>
        </w:rPr>
      </w:pPr>
    </w:p>
    <w:p w:rsidR="00CE3A84" w:rsidRPr="00CA57A4" w:rsidRDefault="00CE3A84"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D44756" w:rsidRPr="00CA57A4" w:rsidRDefault="00D44756"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3AE7" w:rsidRPr="00CA57A4" w:rsidRDefault="00383AE7" w:rsidP="008449A8">
      <w:pPr>
        <w:autoSpaceDE w:val="0"/>
        <w:autoSpaceDN w:val="0"/>
        <w:adjustRightInd w:val="0"/>
        <w:spacing w:after="0" w:line="240" w:lineRule="auto"/>
        <w:jc w:val="both"/>
        <w:rPr>
          <w:rFonts w:ascii="Arial" w:hAnsi="Arial" w:cs="Arial"/>
          <w:lang w:val="es-MX"/>
        </w:rPr>
      </w:pPr>
    </w:p>
    <w:p w:rsidR="003812A0" w:rsidRPr="00CA57A4" w:rsidRDefault="003812A0" w:rsidP="003812A0">
      <w:pPr>
        <w:tabs>
          <w:tab w:val="left" w:pos="10348"/>
        </w:tabs>
        <w:ind w:hanging="142"/>
        <w:jc w:val="center"/>
        <w:rPr>
          <w:rFonts w:ascii="Tw Cen MT" w:hAnsi="Tw Cen MT" w:cs="Tahoma"/>
          <w:sz w:val="52"/>
          <w:szCs w:val="52"/>
          <w:lang w:val="es-MX"/>
        </w:rPr>
      </w:pPr>
      <w:r w:rsidRPr="00CA57A4">
        <w:rPr>
          <w:rFonts w:ascii="Tw Cen MT" w:hAnsi="Tw Cen MT" w:cs="Tahoma"/>
          <w:sz w:val="52"/>
          <w:szCs w:val="52"/>
          <w:lang w:val="es-MX"/>
        </w:rPr>
        <w:t>ANEXO Nº 3</w:t>
      </w:r>
    </w:p>
    <w:p w:rsidR="003812A0" w:rsidRPr="00CA57A4" w:rsidRDefault="003812A0" w:rsidP="003812A0">
      <w:pPr>
        <w:autoSpaceDE w:val="0"/>
        <w:autoSpaceDN w:val="0"/>
        <w:adjustRightInd w:val="0"/>
        <w:spacing w:after="0" w:line="240" w:lineRule="auto"/>
        <w:jc w:val="center"/>
        <w:rPr>
          <w:rFonts w:ascii="Tw Cen MT" w:hAnsi="Tw Cen MT" w:cs="Tahoma"/>
          <w:sz w:val="52"/>
          <w:szCs w:val="52"/>
          <w:lang w:val="es-MX"/>
        </w:rPr>
      </w:pPr>
      <w:r w:rsidRPr="00CA57A4">
        <w:rPr>
          <w:rFonts w:ascii="Tw Cen MT" w:hAnsi="Tw Cen MT" w:cs="Tahoma"/>
          <w:sz w:val="52"/>
          <w:szCs w:val="52"/>
          <w:lang w:val="es-MX"/>
        </w:rPr>
        <w:t>RESUMEN DE REQUISITOS DE POSTULACIÓN</w:t>
      </w:r>
    </w:p>
    <w:p w:rsidR="003812A0" w:rsidRPr="00CA57A4"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CA57A4"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CA57A4"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CA57A4"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CA57A4"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CA57A4"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CA57A4"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CA57A4"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CA57A4"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CA57A4" w:rsidRDefault="001F16E7" w:rsidP="003812A0">
      <w:pPr>
        <w:autoSpaceDE w:val="0"/>
        <w:autoSpaceDN w:val="0"/>
        <w:adjustRightInd w:val="0"/>
        <w:spacing w:after="0" w:line="240" w:lineRule="auto"/>
        <w:jc w:val="center"/>
        <w:rPr>
          <w:rFonts w:ascii="Tw Cen MT" w:hAnsi="Tw Cen MT" w:cs="Tahoma"/>
          <w:sz w:val="52"/>
          <w:szCs w:val="52"/>
          <w:lang w:val="es-MX"/>
        </w:rPr>
      </w:pPr>
    </w:p>
    <w:p w:rsidR="001F16E7" w:rsidRPr="00CA57A4"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CA57A4" w:rsidRDefault="008B785F" w:rsidP="008B785F">
      <w:pPr>
        <w:pStyle w:val="Ttulo1"/>
        <w:jc w:val="center"/>
        <w:rPr>
          <w:rFonts w:ascii="Arial" w:hAnsi="Arial"/>
          <w:sz w:val="40"/>
          <w:szCs w:val="40"/>
          <w:u w:val="single"/>
        </w:rPr>
      </w:pPr>
      <w:r w:rsidRPr="00CA57A4">
        <w:rPr>
          <w:rFonts w:ascii="Arial" w:hAnsi="Arial"/>
          <w:sz w:val="40"/>
          <w:szCs w:val="40"/>
          <w:u w:val="single"/>
        </w:rPr>
        <w:t>LLAMADO A PRESENTACIÓN</w:t>
      </w:r>
    </w:p>
    <w:p w:rsidR="008B785F" w:rsidRPr="00CA57A4" w:rsidRDefault="008B785F" w:rsidP="008B785F">
      <w:pPr>
        <w:pStyle w:val="Ttulo1"/>
        <w:jc w:val="center"/>
        <w:rPr>
          <w:rFonts w:ascii="Arial" w:hAnsi="Arial"/>
          <w:sz w:val="40"/>
          <w:szCs w:val="40"/>
          <w:u w:val="single"/>
        </w:rPr>
      </w:pPr>
      <w:r w:rsidRPr="00CA57A4">
        <w:rPr>
          <w:rFonts w:ascii="Arial" w:hAnsi="Arial"/>
          <w:sz w:val="40"/>
          <w:szCs w:val="40"/>
          <w:u w:val="single"/>
        </w:rPr>
        <w:t>DE ANTECEDENTES</w:t>
      </w:r>
    </w:p>
    <w:p w:rsidR="008B785F" w:rsidRPr="00CA57A4" w:rsidRDefault="008B785F" w:rsidP="008B785F">
      <w:pPr>
        <w:jc w:val="center"/>
        <w:rPr>
          <w:rFonts w:ascii="Arial" w:hAnsi="Arial"/>
        </w:rPr>
      </w:pPr>
    </w:p>
    <w:p w:rsidR="008B785F" w:rsidRPr="00CA57A4" w:rsidRDefault="008B785F" w:rsidP="008B785F">
      <w:pPr>
        <w:pStyle w:val="Sangra2detindependiente"/>
        <w:ind w:left="0"/>
        <w:rPr>
          <w:rFonts w:ascii="Arial" w:hAnsi="Arial"/>
          <w:sz w:val="32"/>
        </w:rPr>
      </w:pPr>
      <w:r w:rsidRPr="00CA57A4">
        <w:rPr>
          <w:rFonts w:ascii="Arial" w:hAnsi="Arial"/>
          <w:sz w:val="32"/>
        </w:rPr>
        <w:t xml:space="preserve">Llámese a presentación de antecedentes para proveer </w:t>
      </w:r>
      <w:r w:rsidR="0026391B" w:rsidRPr="00CA57A4">
        <w:rPr>
          <w:rFonts w:ascii="Arial" w:hAnsi="Arial"/>
          <w:sz w:val="32"/>
        </w:rPr>
        <w:t>un cargo</w:t>
      </w:r>
      <w:r w:rsidR="00A24C53" w:rsidRPr="00CA57A4">
        <w:rPr>
          <w:rFonts w:ascii="Arial" w:hAnsi="Arial"/>
          <w:sz w:val="32"/>
        </w:rPr>
        <w:t xml:space="preserve"> </w:t>
      </w:r>
      <w:r w:rsidRPr="00CA57A4">
        <w:rPr>
          <w:rFonts w:ascii="Arial" w:hAnsi="Arial"/>
          <w:sz w:val="32"/>
        </w:rPr>
        <w:t>de</w:t>
      </w:r>
      <w:r w:rsidR="00D44756" w:rsidRPr="00CA57A4">
        <w:rPr>
          <w:rFonts w:ascii="Arial" w:hAnsi="Arial"/>
          <w:sz w:val="32"/>
        </w:rPr>
        <w:t xml:space="preserve"> </w:t>
      </w:r>
      <w:r w:rsidR="000C704B" w:rsidRPr="00CA57A4">
        <w:rPr>
          <w:rFonts w:ascii="Arial" w:hAnsi="Arial"/>
          <w:sz w:val="32"/>
        </w:rPr>
        <w:t>Técnico Paramédico Subdirección de Atención Ambulatoria y Programas Especiales</w:t>
      </w:r>
      <w:r w:rsidR="002C5612" w:rsidRPr="00CA57A4">
        <w:rPr>
          <w:rFonts w:ascii="Arial" w:hAnsi="Arial"/>
          <w:sz w:val="32"/>
        </w:rPr>
        <w:t>,</w:t>
      </w:r>
      <w:r w:rsidR="00E14675" w:rsidRPr="00CA57A4">
        <w:rPr>
          <w:rFonts w:ascii="Arial" w:hAnsi="Arial"/>
          <w:sz w:val="32"/>
        </w:rPr>
        <w:t xml:space="preserve"> a</w:t>
      </w:r>
      <w:r w:rsidR="002C5612" w:rsidRPr="00CA57A4">
        <w:rPr>
          <w:rFonts w:ascii="Arial" w:hAnsi="Arial"/>
          <w:sz w:val="32"/>
        </w:rPr>
        <w:t xml:space="preserve"> contrata,</w:t>
      </w:r>
      <w:r w:rsidR="00D44756" w:rsidRPr="00CA57A4">
        <w:rPr>
          <w:rFonts w:ascii="Arial" w:hAnsi="Arial"/>
          <w:sz w:val="32"/>
        </w:rPr>
        <w:t xml:space="preserve"> </w:t>
      </w:r>
      <w:r w:rsidR="000C704B" w:rsidRPr="00CA57A4">
        <w:rPr>
          <w:rFonts w:ascii="Arial" w:hAnsi="Arial"/>
          <w:sz w:val="32"/>
        </w:rPr>
        <w:t>grado 23</w:t>
      </w:r>
      <w:r w:rsidRPr="00CA57A4">
        <w:rPr>
          <w:rFonts w:ascii="Arial" w:hAnsi="Arial"/>
          <w:sz w:val="32"/>
        </w:rPr>
        <w:t>º, para desempeñar funciones en</w:t>
      </w:r>
      <w:r w:rsidR="00D44756" w:rsidRPr="00CA57A4">
        <w:rPr>
          <w:rFonts w:ascii="Arial" w:hAnsi="Arial"/>
          <w:sz w:val="32"/>
        </w:rPr>
        <w:t xml:space="preserve"> </w:t>
      </w:r>
      <w:r w:rsidR="00EC262F">
        <w:rPr>
          <w:rFonts w:ascii="Arial" w:hAnsi="Arial"/>
          <w:sz w:val="32"/>
        </w:rPr>
        <w:t>Sub Centro de Responsabilidad Especialidad de la Mujer</w:t>
      </w:r>
      <w:r w:rsidR="003751C5">
        <w:rPr>
          <w:rFonts w:ascii="Arial" w:hAnsi="Arial"/>
          <w:sz w:val="32"/>
        </w:rPr>
        <w:t xml:space="preserve"> </w:t>
      </w:r>
      <w:r w:rsidR="0009772B" w:rsidRPr="00CA57A4">
        <w:rPr>
          <w:rFonts w:ascii="Arial" w:hAnsi="Arial"/>
          <w:sz w:val="32"/>
        </w:rPr>
        <w:t>d</w:t>
      </w:r>
      <w:r w:rsidR="002C5612" w:rsidRPr="00CA57A4">
        <w:rPr>
          <w:rFonts w:ascii="Arial" w:hAnsi="Arial"/>
          <w:sz w:val="32"/>
        </w:rPr>
        <w:t xml:space="preserve">el </w:t>
      </w:r>
      <w:r w:rsidRPr="00CA57A4">
        <w:rPr>
          <w:rFonts w:ascii="Arial" w:hAnsi="Arial"/>
          <w:sz w:val="32"/>
        </w:rPr>
        <w:t xml:space="preserve">Hospital </w:t>
      </w:r>
      <w:r w:rsidR="00F87C75" w:rsidRPr="00CA57A4">
        <w:rPr>
          <w:rFonts w:ascii="Arial" w:hAnsi="Arial"/>
          <w:sz w:val="32"/>
        </w:rPr>
        <w:t>Regional de Arica y Parinacota “Dr. Juan Noé Crevani</w:t>
      </w:r>
      <w:r w:rsidRPr="00CA57A4">
        <w:rPr>
          <w:rFonts w:ascii="Arial" w:hAnsi="Arial"/>
          <w:sz w:val="32"/>
        </w:rPr>
        <w:t xml:space="preserve">” </w:t>
      </w:r>
    </w:p>
    <w:p w:rsidR="008B785F" w:rsidRPr="00CA57A4" w:rsidRDefault="008B785F" w:rsidP="008B785F">
      <w:pPr>
        <w:pStyle w:val="Sangra2detindependiente"/>
        <w:ind w:left="0"/>
        <w:rPr>
          <w:rFonts w:ascii="Arial" w:hAnsi="Arial"/>
          <w:sz w:val="32"/>
        </w:rPr>
      </w:pPr>
    </w:p>
    <w:p w:rsidR="008B785F" w:rsidRPr="00CA57A4" w:rsidRDefault="008B785F" w:rsidP="008B785F">
      <w:pPr>
        <w:pStyle w:val="Sangra2detindependiente"/>
        <w:ind w:left="0"/>
        <w:rPr>
          <w:rFonts w:ascii="Arial" w:hAnsi="Arial"/>
          <w:sz w:val="32"/>
          <w:u w:val="single"/>
        </w:rPr>
      </w:pPr>
      <w:r w:rsidRPr="00CA57A4">
        <w:rPr>
          <w:rFonts w:ascii="Arial" w:hAnsi="Arial"/>
          <w:sz w:val="32"/>
          <w:u w:val="single"/>
        </w:rPr>
        <w:t>REQUISITOS:</w:t>
      </w:r>
    </w:p>
    <w:p w:rsidR="008B785F" w:rsidRPr="00CA57A4" w:rsidRDefault="008B785F" w:rsidP="008B785F">
      <w:pPr>
        <w:pStyle w:val="Sangra2detindependiente"/>
        <w:tabs>
          <w:tab w:val="num" w:pos="1068"/>
        </w:tabs>
        <w:ind w:left="0"/>
        <w:rPr>
          <w:rFonts w:ascii="Arial" w:hAnsi="Arial"/>
          <w:sz w:val="32"/>
          <w:u w:val="single"/>
        </w:rPr>
      </w:pPr>
    </w:p>
    <w:p w:rsidR="002C5612" w:rsidRPr="00CA57A4" w:rsidRDefault="008B785F" w:rsidP="009162E4">
      <w:pPr>
        <w:pStyle w:val="Sangra2detindependiente"/>
        <w:numPr>
          <w:ilvl w:val="0"/>
          <w:numId w:val="26"/>
        </w:numPr>
        <w:rPr>
          <w:rFonts w:ascii="Arial" w:hAnsi="Arial" w:cs="Arial"/>
          <w:sz w:val="32"/>
          <w:szCs w:val="32"/>
          <w:lang w:val="es-MX"/>
        </w:rPr>
      </w:pPr>
      <w:r w:rsidRPr="00CA57A4">
        <w:rPr>
          <w:rFonts w:ascii="Arial" w:hAnsi="Arial" w:cs="Arial"/>
          <w:sz w:val="32"/>
          <w:szCs w:val="32"/>
        </w:rPr>
        <w:t xml:space="preserve">Título </w:t>
      </w:r>
      <w:r w:rsidR="009162E4" w:rsidRPr="00CA57A4">
        <w:rPr>
          <w:rFonts w:ascii="Arial" w:hAnsi="Arial" w:cs="Arial"/>
          <w:sz w:val="32"/>
          <w:szCs w:val="32"/>
        </w:rPr>
        <w:t>Técnico Enfermería de Nivel Superior.</w:t>
      </w:r>
    </w:p>
    <w:p w:rsidR="00582D33" w:rsidRPr="00CA57A4" w:rsidRDefault="00582D33" w:rsidP="00582D33">
      <w:pPr>
        <w:pStyle w:val="Sangra2detindependiente"/>
        <w:ind w:left="0"/>
        <w:rPr>
          <w:rFonts w:ascii="Arial" w:hAnsi="Arial"/>
          <w:sz w:val="32"/>
        </w:rPr>
      </w:pPr>
    </w:p>
    <w:p w:rsidR="00582D33" w:rsidRPr="00CA57A4" w:rsidRDefault="00582D33" w:rsidP="00582D33">
      <w:pPr>
        <w:pStyle w:val="Sangra2detindependiente"/>
        <w:ind w:left="0"/>
        <w:rPr>
          <w:rFonts w:ascii="Arial" w:hAnsi="Arial"/>
          <w:sz w:val="32"/>
        </w:rPr>
      </w:pPr>
    </w:p>
    <w:p w:rsidR="00582D33" w:rsidRPr="00CA57A4" w:rsidRDefault="00582D33" w:rsidP="00582D33">
      <w:pPr>
        <w:pStyle w:val="Sangra2detindependiente"/>
        <w:ind w:left="0"/>
        <w:rPr>
          <w:rFonts w:ascii="Arial" w:hAnsi="Arial"/>
          <w:sz w:val="32"/>
        </w:rPr>
      </w:pPr>
      <w:r w:rsidRPr="00CA57A4">
        <w:rPr>
          <w:rFonts w:ascii="Arial" w:hAnsi="Arial"/>
          <w:sz w:val="32"/>
        </w:rPr>
        <w:t>PLAZO Y HORARIO DE POSTULACION: Desde las 08:3</w:t>
      </w:r>
      <w:r w:rsidR="00542BD6">
        <w:rPr>
          <w:rFonts w:ascii="Arial" w:hAnsi="Arial"/>
          <w:sz w:val="32"/>
        </w:rPr>
        <w:t xml:space="preserve">0 horas del día </w:t>
      </w:r>
      <w:r w:rsidR="004F25B2">
        <w:rPr>
          <w:rFonts w:ascii="Arial" w:hAnsi="Arial"/>
          <w:sz w:val="32"/>
        </w:rPr>
        <w:t>23</w:t>
      </w:r>
      <w:r w:rsidR="00CA57A4" w:rsidRPr="00620A6D">
        <w:rPr>
          <w:rFonts w:ascii="Arial" w:hAnsi="Arial"/>
          <w:sz w:val="32"/>
        </w:rPr>
        <w:t>/05/2017</w:t>
      </w:r>
      <w:r w:rsidRPr="00620A6D">
        <w:rPr>
          <w:rFonts w:ascii="Arial" w:hAnsi="Arial"/>
          <w:sz w:val="32"/>
        </w:rPr>
        <w:t xml:space="preserve"> y hasta la</w:t>
      </w:r>
      <w:r w:rsidR="00A24C53" w:rsidRPr="00620A6D">
        <w:rPr>
          <w:rFonts w:ascii="Arial" w:hAnsi="Arial"/>
          <w:sz w:val="32"/>
        </w:rPr>
        <w:t xml:space="preserve">s 14:00 horas del día </w:t>
      </w:r>
      <w:r w:rsidR="004F25B2">
        <w:rPr>
          <w:rFonts w:ascii="Arial" w:hAnsi="Arial"/>
          <w:sz w:val="32"/>
        </w:rPr>
        <w:t>05</w:t>
      </w:r>
      <w:bookmarkStart w:id="2" w:name="_GoBack"/>
      <w:bookmarkEnd w:id="2"/>
      <w:r w:rsidR="00CA57A4" w:rsidRPr="00620A6D">
        <w:rPr>
          <w:rFonts w:ascii="Arial" w:hAnsi="Arial"/>
          <w:sz w:val="32"/>
        </w:rPr>
        <w:t>/0</w:t>
      </w:r>
      <w:r w:rsidR="00620A6D" w:rsidRPr="00620A6D">
        <w:rPr>
          <w:rFonts w:ascii="Arial" w:hAnsi="Arial"/>
          <w:sz w:val="32"/>
        </w:rPr>
        <w:t>6</w:t>
      </w:r>
      <w:r w:rsidR="00CA57A4" w:rsidRPr="00620A6D">
        <w:rPr>
          <w:rFonts w:ascii="Arial" w:hAnsi="Arial"/>
          <w:sz w:val="32"/>
        </w:rPr>
        <w:t>/2017</w:t>
      </w:r>
      <w:r w:rsidRPr="00620A6D">
        <w:rPr>
          <w:rFonts w:ascii="Arial" w:hAnsi="Arial"/>
          <w:sz w:val="32"/>
        </w:rPr>
        <w:t>.</w:t>
      </w:r>
    </w:p>
    <w:p w:rsidR="008B785F" w:rsidRPr="00CA57A4"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A57A4">
        <w:rPr>
          <w:rFonts w:ascii="Arial" w:hAnsi="Arial" w:cs="Arial"/>
          <w:b w:val="0"/>
        </w:rPr>
        <w:t>ENTREGA DE ANTECEDENTES: Presentar Currículo Vitae con</w:t>
      </w:r>
      <w:r w:rsidRPr="00CE3A84">
        <w:rPr>
          <w:rFonts w:ascii="Arial" w:hAnsi="Arial" w:cs="Arial"/>
          <w:b w:val="0"/>
        </w:rPr>
        <w:t xml:space="preserve"> certificaciones en la Unidad de Personal del Hospital</w:t>
      </w:r>
      <w:r>
        <w:rPr>
          <w:rFonts w:ascii="Arial" w:hAnsi="Arial" w:cs="Arial"/>
          <w:b w:val="0"/>
        </w:rPr>
        <w:t xml:space="preserve"> </w:t>
      </w:r>
      <w:r w:rsidR="0048746B">
        <w:rPr>
          <w:rFonts w:ascii="Arial" w:hAnsi="Arial" w:cs="Arial"/>
          <w:b w:val="0"/>
        </w:rPr>
        <w:t>Regional</w:t>
      </w:r>
      <w:r w:rsidRPr="00CE3A84">
        <w:rPr>
          <w:rFonts w:ascii="Arial" w:hAnsi="Arial" w:cs="Arial"/>
          <w:b w:val="0"/>
        </w:rPr>
        <w:t xml:space="preserve">,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 xml:space="preserve">DIRECTOR  HOSPITAL </w:t>
      </w:r>
      <w:r w:rsidR="00C17E1F">
        <w:rPr>
          <w:rFonts w:ascii="Arial" w:hAnsi="Arial"/>
          <w:b/>
          <w:sz w:val="28"/>
        </w:rPr>
        <w:t>REGIONAL</w:t>
      </w:r>
    </w:p>
    <w:sectPr w:rsidR="009403A3" w:rsidSect="003E39A1">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95" w:rsidRDefault="007A1595">
      <w:r>
        <w:separator/>
      </w:r>
    </w:p>
  </w:endnote>
  <w:endnote w:type="continuationSeparator" w:id="0">
    <w:p w:rsidR="007A1595" w:rsidRDefault="007A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A5" w:rsidRDefault="005771A5"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71A5" w:rsidRDefault="005771A5"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A5" w:rsidRDefault="005771A5"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4F25B2">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4F25B2">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95" w:rsidRDefault="007A1595">
      <w:r>
        <w:separator/>
      </w:r>
    </w:p>
  </w:footnote>
  <w:footnote w:type="continuationSeparator" w:id="0">
    <w:p w:rsidR="007A1595" w:rsidRDefault="007A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A5" w:rsidRDefault="005771A5"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5771A5" w:rsidRDefault="005771A5"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5771A5" w:rsidRDefault="005771A5"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5771A5" w:rsidRPr="00420DE9" w:rsidRDefault="005771A5"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5771A5" w:rsidRPr="00951AD5" w:rsidRDefault="005771A5"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5771A5" w:rsidRPr="00F10342" w:rsidRDefault="005771A5"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8EE"/>
    <w:rsid w:val="00034D41"/>
    <w:rsid w:val="0004087F"/>
    <w:rsid w:val="0004392C"/>
    <w:rsid w:val="00044F0F"/>
    <w:rsid w:val="00045CB3"/>
    <w:rsid w:val="0004686D"/>
    <w:rsid w:val="00050067"/>
    <w:rsid w:val="00050F78"/>
    <w:rsid w:val="00050FDB"/>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04B"/>
    <w:rsid w:val="000C7104"/>
    <w:rsid w:val="000D2B94"/>
    <w:rsid w:val="000D37EC"/>
    <w:rsid w:val="000D3DD5"/>
    <w:rsid w:val="000D602E"/>
    <w:rsid w:val="000D61BB"/>
    <w:rsid w:val="000E29B8"/>
    <w:rsid w:val="000E5D98"/>
    <w:rsid w:val="000E6159"/>
    <w:rsid w:val="001023C6"/>
    <w:rsid w:val="001075E3"/>
    <w:rsid w:val="001150C2"/>
    <w:rsid w:val="00124782"/>
    <w:rsid w:val="00131AE3"/>
    <w:rsid w:val="001367AD"/>
    <w:rsid w:val="00137BF9"/>
    <w:rsid w:val="00153F6D"/>
    <w:rsid w:val="00160853"/>
    <w:rsid w:val="001631F6"/>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4F8A"/>
    <w:rsid w:val="001C6640"/>
    <w:rsid w:val="001C784E"/>
    <w:rsid w:val="001D1E62"/>
    <w:rsid w:val="001E64BB"/>
    <w:rsid w:val="001F16E7"/>
    <w:rsid w:val="001F79F1"/>
    <w:rsid w:val="0020062D"/>
    <w:rsid w:val="00203A3D"/>
    <w:rsid w:val="00207606"/>
    <w:rsid w:val="00210C49"/>
    <w:rsid w:val="00214B3F"/>
    <w:rsid w:val="0023270C"/>
    <w:rsid w:val="0023590E"/>
    <w:rsid w:val="00236D34"/>
    <w:rsid w:val="0024035E"/>
    <w:rsid w:val="00242850"/>
    <w:rsid w:val="00244588"/>
    <w:rsid w:val="00245619"/>
    <w:rsid w:val="0024668B"/>
    <w:rsid w:val="0024671E"/>
    <w:rsid w:val="00251DC9"/>
    <w:rsid w:val="002566E4"/>
    <w:rsid w:val="00256DC9"/>
    <w:rsid w:val="00261FE7"/>
    <w:rsid w:val="00262733"/>
    <w:rsid w:val="0026391B"/>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1F9A"/>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2229"/>
    <w:rsid w:val="0033038E"/>
    <w:rsid w:val="00334A06"/>
    <w:rsid w:val="00344817"/>
    <w:rsid w:val="00350A54"/>
    <w:rsid w:val="003527A6"/>
    <w:rsid w:val="00357791"/>
    <w:rsid w:val="0035787E"/>
    <w:rsid w:val="00363B61"/>
    <w:rsid w:val="00365C71"/>
    <w:rsid w:val="00370FF4"/>
    <w:rsid w:val="00372A86"/>
    <w:rsid w:val="003751C5"/>
    <w:rsid w:val="003812A0"/>
    <w:rsid w:val="00383AE7"/>
    <w:rsid w:val="003853A8"/>
    <w:rsid w:val="00393569"/>
    <w:rsid w:val="003A7756"/>
    <w:rsid w:val="003B6EE5"/>
    <w:rsid w:val="003C2E16"/>
    <w:rsid w:val="003C37C5"/>
    <w:rsid w:val="003D3727"/>
    <w:rsid w:val="003D4346"/>
    <w:rsid w:val="003E285C"/>
    <w:rsid w:val="003E39A1"/>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2C50"/>
    <w:rsid w:val="004538EF"/>
    <w:rsid w:val="00456417"/>
    <w:rsid w:val="004666A6"/>
    <w:rsid w:val="0048032F"/>
    <w:rsid w:val="00480E6F"/>
    <w:rsid w:val="00481D4F"/>
    <w:rsid w:val="00483363"/>
    <w:rsid w:val="00483398"/>
    <w:rsid w:val="004845A9"/>
    <w:rsid w:val="00484C2B"/>
    <w:rsid w:val="0048746B"/>
    <w:rsid w:val="004901EF"/>
    <w:rsid w:val="00490F87"/>
    <w:rsid w:val="00492003"/>
    <w:rsid w:val="004939BB"/>
    <w:rsid w:val="004972DF"/>
    <w:rsid w:val="00497BB4"/>
    <w:rsid w:val="004A50D1"/>
    <w:rsid w:val="004A5BCF"/>
    <w:rsid w:val="004A6C9B"/>
    <w:rsid w:val="004B759C"/>
    <w:rsid w:val="004C2BB5"/>
    <w:rsid w:val="004C344C"/>
    <w:rsid w:val="004C680F"/>
    <w:rsid w:val="004C71E1"/>
    <w:rsid w:val="004D1D0E"/>
    <w:rsid w:val="004D4835"/>
    <w:rsid w:val="004D4DAB"/>
    <w:rsid w:val="004D5A90"/>
    <w:rsid w:val="004E52DB"/>
    <w:rsid w:val="004F25B2"/>
    <w:rsid w:val="004F4B71"/>
    <w:rsid w:val="00500FC1"/>
    <w:rsid w:val="00514B8B"/>
    <w:rsid w:val="00515BE1"/>
    <w:rsid w:val="00516F81"/>
    <w:rsid w:val="00517BA8"/>
    <w:rsid w:val="0052471A"/>
    <w:rsid w:val="005301EC"/>
    <w:rsid w:val="005311BE"/>
    <w:rsid w:val="0053339D"/>
    <w:rsid w:val="00534300"/>
    <w:rsid w:val="005375C3"/>
    <w:rsid w:val="00542543"/>
    <w:rsid w:val="00542BD6"/>
    <w:rsid w:val="00543150"/>
    <w:rsid w:val="00551574"/>
    <w:rsid w:val="005771A5"/>
    <w:rsid w:val="00582D33"/>
    <w:rsid w:val="00587B02"/>
    <w:rsid w:val="0059281F"/>
    <w:rsid w:val="005943CB"/>
    <w:rsid w:val="00594BB4"/>
    <w:rsid w:val="005B4E35"/>
    <w:rsid w:val="005B5317"/>
    <w:rsid w:val="005C0D0C"/>
    <w:rsid w:val="005D59B1"/>
    <w:rsid w:val="005E067B"/>
    <w:rsid w:val="005E30E1"/>
    <w:rsid w:val="005F08A9"/>
    <w:rsid w:val="005F537A"/>
    <w:rsid w:val="005F63FE"/>
    <w:rsid w:val="00604A3C"/>
    <w:rsid w:val="00610D81"/>
    <w:rsid w:val="00612E5F"/>
    <w:rsid w:val="00620A6D"/>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B575E"/>
    <w:rsid w:val="006C62BF"/>
    <w:rsid w:val="006C7AEC"/>
    <w:rsid w:val="006E462E"/>
    <w:rsid w:val="006E69F8"/>
    <w:rsid w:val="006E7769"/>
    <w:rsid w:val="006F29DA"/>
    <w:rsid w:val="006F40AC"/>
    <w:rsid w:val="006F52AE"/>
    <w:rsid w:val="006F5709"/>
    <w:rsid w:val="006F63B4"/>
    <w:rsid w:val="00703FD9"/>
    <w:rsid w:val="00704A89"/>
    <w:rsid w:val="0070787B"/>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A1595"/>
    <w:rsid w:val="007B2785"/>
    <w:rsid w:val="007C34B8"/>
    <w:rsid w:val="007C67EF"/>
    <w:rsid w:val="007C7713"/>
    <w:rsid w:val="007D15B0"/>
    <w:rsid w:val="007D5BF0"/>
    <w:rsid w:val="007D7A1F"/>
    <w:rsid w:val="007E22BC"/>
    <w:rsid w:val="007F2DBF"/>
    <w:rsid w:val="007F773B"/>
    <w:rsid w:val="008009F0"/>
    <w:rsid w:val="00802F6C"/>
    <w:rsid w:val="00804B70"/>
    <w:rsid w:val="00805F8B"/>
    <w:rsid w:val="008135D7"/>
    <w:rsid w:val="00814C2F"/>
    <w:rsid w:val="008173FF"/>
    <w:rsid w:val="00825E38"/>
    <w:rsid w:val="00827BFA"/>
    <w:rsid w:val="008316A9"/>
    <w:rsid w:val="0083321D"/>
    <w:rsid w:val="00834DE7"/>
    <w:rsid w:val="00837A38"/>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04E29"/>
    <w:rsid w:val="00910CD7"/>
    <w:rsid w:val="009162E4"/>
    <w:rsid w:val="00917B9E"/>
    <w:rsid w:val="00920B1A"/>
    <w:rsid w:val="009215BB"/>
    <w:rsid w:val="0093391E"/>
    <w:rsid w:val="009403A3"/>
    <w:rsid w:val="0094119A"/>
    <w:rsid w:val="00942CC5"/>
    <w:rsid w:val="009450B8"/>
    <w:rsid w:val="00953017"/>
    <w:rsid w:val="009574B8"/>
    <w:rsid w:val="00957F7C"/>
    <w:rsid w:val="00963A22"/>
    <w:rsid w:val="00965CE8"/>
    <w:rsid w:val="0097500B"/>
    <w:rsid w:val="00981A6D"/>
    <w:rsid w:val="0098243A"/>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07217"/>
    <w:rsid w:val="00A15289"/>
    <w:rsid w:val="00A24C53"/>
    <w:rsid w:val="00A25B68"/>
    <w:rsid w:val="00A30A8C"/>
    <w:rsid w:val="00A3399D"/>
    <w:rsid w:val="00A36417"/>
    <w:rsid w:val="00A370B4"/>
    <w:rsid w:val="00A40F1F"/>
    <w:rsid w:val="00A47621"/>
    <w:rsid w:val="00A53C6A"/>
    <w:rsid w:val="00A54A18"/>
    <w:rsid w:val="00A63CB7"/>
    <w:rsid w:val="00A749DF"/>
    <w:rsid w:val="00A74A11"/>
    <w:rsid w:val="00A7570F"/>
    <w:rsid w:val="00A8482D"/>
    <w:rsid w:val="00A874F9"/>
    <w:rsid w:val="00A915FD"/>
    <w:rsid w:val="00A94E4D"/>
    <w:rsid w:val="00A95995"/>
    <w:rsid w:val="00AB402B"/>
    <w:rsid w:val="00AB52B6"/>
    <w:rsid w:val="00AB6C6F"/>
    <w:rsid w:val="00AC30A9"/>
    <w:rsid w:val="00AE3955"/>
    <w:rsid w:val="00AF1013"/>
    <w:rsid w:val="00AF3219"/>
    <w:rsid w:val="00AF365C"/>
    <w:rsid w:val="00B010B2"/>
    <w:rsid w:val="00B02E9F"/>
    <w:rsid w:val="00B040B2"/>
    <w:rsid w:val="00B058AA"/>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A7A33"/>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1380"/>
    <w:rsid w:val="00C03C6E"/>
    <w:rsid w:val="00C17E1F"/>
    <w:rsid w:val="00C21C1E"/>
    <w:rsid w:val="00C233B2"/>
    <w:rsid w:val="00C334E0"/>
    <w:rsid w:val="00C460EC"/>
    <w:rsid w:val="00C463DC"/>
    <w:rsid w:val="00C56C8C"/>
    <w:rsid w:val="00C56EEF"/>
    <w:rsid w:val="00C67DF3"/>
    <w:rsid w:val="00C74C00"/>
    <w:rsid w:val="00C75B61"/>
    <w:rsid w:val="00C76AB3"/>
    <w:rsid w:val="00C82556"/>
    <w:rsid w:val="00C91653"/>
    <w:rsid w:val="00C93299"/>
    <w:rsid w:val="00C9386F"/>
    <w:rsid w:val="00CA0C5C"/>
    <w:rsid w:val="00CA1B15"/>
    <w:rsid w:val="00CA2FA5"/>
    <w:rsid w:val="00CA464F"/>
    <w:rsid w:val="00CA57A4"/>
    <w:rsid w:val="00CA6A5B"/>
    <w:rsid w:val="00CB0C6A"/>
    <w:rsid w:val="00CB4CEB"/>
    <w:rsid w:val="00CB5323"/>
    <w:rsid w:val="00CB6323"/>
    <w:rsid w:val="00CC03D8"/>
    <w:rsid w:val="00CD13E1"/>
    <w:rsid w:val="00CD35F7"/>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1A63"/>
    <w:rsid w:val="00DF7909"/>
    <w:rsid w:val="00DF7FA7"/>
    <w:rsid w:val="00E0550B"/>
    <w:rsid w:val="00E12480"/>
    <w:rsid w:val="00E137B0"/>
    <w:rsid w:val="00E14675"/>
    <w:rsid w:val="00E17867"/>
    <w:rsid w:val="00E22A8A"/>
    <w:rsid w:val="00E325C9"/>
    <w:rsid w:val="00E327C8"/>
    <w:rsid w:val="00E37EF3"/>
    <w:rsid w:val="00E41C50"/>
    <w:rsid w:val="00E46705"/>
    <w:rsid w:val="00E46BCF"/>
    <w:rsid w:val="00E46E13"/>
    <w:rsid w:val="00E50D39"/>
    <w:rsid w:val="00E60222"/>
    <w:rsid w:val="00E77BE1"/>
    <w:rsid w:val="00E77D85"/>
    <w:rsid w:val="00E923B0"/>
    <w:rsid w:val="00EA4147"/>
    <w:rsid w:val="00EB5118"/>
    <w:rsid w:val="00EB7F66"/>
    <w:rsid w:val="00EC262F"/>
    <w:rsid w:val="00ED5932"/>
    <w:rsid w:val="00ED7930"/>
    <w:rsid w:val="00EE3C99"/>
    <w:rsid w:val="00EE6A2D"/>
    <w:rsid w:val="00EF27F1"/>
    <w:rsid w:val="00EF347C"/>
    <w:rsid w:val="00EF6BDD"/>
    <w:rsid w:val="00EF7937"/>
    <w:rsid w:val="00F029D1"/>
    <w:rsid w:val="00F03949"/>
    <w:rsid w:val="00F10342"/>
    <w:rsid w:val="00F1103B"/>
    <w:rsid w:val="00F15950"/>
    <w:rsid w:val="00F16120"/>
    <w:rsid w:val="00F20ABA"/>
    <w:rsid w:val="00F24684"/>
    <w:rsid w:val="00F2582B"/>
    <w:rsid w:val="00F26C4B"/>
    <w:rsid w:val="00F31F62"/>
    <w:rsid w:val="00F3543F"/>
    <w:rsid w:val="00F412C5"/>
    <w:rsid w:val="00F4212D"/>
    <w:rsid w:val="00F42133"/>
    <w:rsid w:val="00F4355E"/>
    <w:rsid w:val="00F47739"/>
    <w:rsid w:val="00F510ED"/>
    <w:rsid w:val="00F541C9"/>
    <w:rsid w:val="00F61E42"/>
    <w:rsid w:val="00F77AA3"/>
    <w:rsid w:val="00F82CDB"/>
    <w:rsid w:val="00F83DE2"/>
    <w:rsid w:val="00F87B23"/>
    <w:rsid w:val="00F87C75"/>
    <w:rsid w:val="00F97CBA"/>
    <w:rsid w:val="00FA06CD"/>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676B-7E86-484C-867F-2586BF0A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3402</Words>
  <Characters>18713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22071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5</cp:revision>
  <cp:lastPrinted>2014-01-09T19:46:00Z</cp:lastPrinted>
  <dcterms:created xsi:type="dcterms:W3CDTF">2017-05-17T13:55:00Z</dcterms:created>
  <dcterms:modified xsi:type="dcterms:W3CDTF">2017-05-22T15:57:00Z</dcterms:modified>
</cp:coreProperties>
</file>